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57B4" w14:textId="2004B66E" w:rsidR="00F95212" w:rsidRPr="00502718" w:rsidRDefault="00000000" w:rsidP="00AB404C">
      <w:pPr>
        <w:pStyle w:val="Heading1"/>
        <w:rPr>
          <w:sz w:val="32"/>
          <w:szCs w:val="32"/>
        </w:rPr>
      </w:pPr>
      <w:r w:rsidRPr="00502718">
        <w:rPr>
          <w:sz w:val="32"/>
          <w:szCs w:val="32"/>
        </w:rPr>
        <w:t>CIVIL RIGHTS</w:t>
      </w:r>
    </w:p>
    <w:p w14:paraId="7BEA9861" w14:textId="4EF0AFAB" w:rsidR="00E65894" w:rsidRPr="00502718" w:rsidRDefault="00E65894" w:rsidP="009A0A1D">
      <w:pPr>
        <w:pStyle w:val="Heading2"/>
        <w:numPr>
          <w:ilvl w:val="0"/>
          <w:numId w:val="7"/>
        </w:numPr>
        <w:spacing w:before="0" w:after="240"/>
        <w:rPr>
          <w:rFonts w:ascii="Times New Roman" w:hAnsi="Times New Roman" w:cs="Times New Roman"/>
          <w:b/>
          <w:bCs/>
          <w:color w:val="auto"/>
          <w:sz w:val="24"/>
          <w:szCs w:val="24"/>
        </w:rPr>
      </w:pPr>
      <w:r w:rsidRPr="00502718">
        <w:rPr>
          <w:rFonts w:ascii="Times New Roman" w:hAnsi="Times New Roman" w:cs="Times New Roman"/>
          <w:b/>
          <w:bCs/>
          <w:color w:val="auto"/>
          <w:sz w:val="24"/>
          <w:szCs w:val="24"/>
        </w:rPr>
        <w:t>Nondiscrimination</w:t>
      </w:r>
      <w:r w:rsidRPr="00502718">
        <w:rPr>
          <w:rFonts w:ascii="Times New Roman" w:hAnsi="Times New Roman" w:cs="Times New Roman"/>
          <w:b/>
          <w:bCs/>
          <w:color w:val="auto"/>
          <w:spacing w:val="17"/>
          <w:sz w:val="24"/>
          <w:szCs w:val="24"/>
        </w:rPr>
        <w:t xml:space="preserve"> </w:t>
      </w:r>
      <w:r w:rsidRPr="00502718">
        <w:rPr>
          <w:rFonts w:ascii="Times New Roman" w:hAnsi="Times New Roman" w:cs="Times New Roman"/>
          <w:b/>
          <w:bCs/>
          <w:color w:val="auto"/>
          <w:sz w:val="24"/>
          <w:szCs w:val="24"/>
        </w:rPr>
        <w:t>Statement</w:t>
      </w:r>
    </w:p>
    <w:p w14:paraId="09C7A05A" w14:textId="2343F8F3" w:rsidR="00F95212" w:rsidRPr="00502718" w:rsidRDefault="00000000" w:rsidP="009A0A1D">
      <w:pPr>
        <w:pStyle w:val="BodyText"/>
        <w:spacing w:after="240"/>
        <w:rPr>
          <w:szCs w:val="24"/>
        </w:rPr>
      </w:pPr>
      <w:r w:rsidRPr="00502718">
        <w:rPr>
          <w:szCs w:val="24"/>
        </w:rPr>
        <w:t>School Food Authorities (SFAs) participating in the National School Lunch Program, School Breakfast Program, After School Snack Program</w:t>
      </w:r>
      <w:r w:rsidR="00AB404C" w:rsidRPr="00502718">
        <w:rPr>
          <w:szCs w:val="24"/>
        </w:rPr>
        <w:t>,</w:t>
      </w:r>
      <w:r w:rsidRPr="00502718">
        <w:rPr>
          <w:szCs w:val="24"/>
        </w:rPr>
        <w:t xml:space="preserve"> or Special Milk Program must include the</w:t>
      </w:r>
      <w:r w:rsidRPr="00502718">
        <w:rPr>
          <w:spacing w:val="40"/>
          <w:szCs w:val="24"/>
        </w:rPr>
        <w:t xml:space="preserve"> </w:t>
      </w:r>
      <w:r w:rsidRPr="00502718">
        <w:rPr>
          <w:szCs w:val="24"/>
        </w:rPr>
        <w:t>nondiscrimination statement</w:t>
      </w:r>
      <w:r w:rsidRPr="00502718">
        <w:rPr>
          <w:spacing w:val="-4"/>
          <w:szCs w:val="24"/>
        </w:rPr>
        <w:t xml:space="preserve"> </w:t>
      </w:r>
      <w:r w:rsidRPr="00502718">
        <w:rPr>
          <w:szCs w:val="24"/>
        </w:rPr>
        <w:t>in</w:t>
      </w:r>
      <w:r w:rsidRPr="00502718">
        <w:rPr>
          <w:spacing w:val="-5"/>
          <w:szCs w:val="24"/>
        </w:rPr>
        <w:t xml:space="preserve"> </w:t>
      </w:r>
      <w:r w:rsidRPr="00502718">
        <w:rPr>
          <w:szCs w:val="24"/>
        </w:rPr>
        <w:t>their</w:t>
      </w:r>
      <w:r w:rsidRPr="00502718">
        <w:rPr>
          <w:spacing w:val="-4"/>
          <w:szCs w:val="24"/>
        </w:rPr>
        <w:t xml:space="preserve"> </w:t>
      </w:r>
      <w:r w:rsidRPr="00502718">
        <w:rPr>
          <w:szCs w:val="24"/>
        </w:rPr>
        <w:t>student</w:t>
      </w:r>
      <w:r w:rsidRPr="00502718">
        <w:rPr>
          <w:spacing w:val="-3"/>
          <w:szCs w:val="24"/>
        </w:rPr>
        <w:t xml:space="preserve"> </w:t>
      </w:r>
      <w:r w:rsidRPr="00502718">
        <w:rPr>
          <w:szCs w:val="24"/>
        </w:rPr>
        <w:t>handbook</w:t>
      </w:r>
      <w:r w:rsidRPr="00502718">
        <w:rPr>
          <w:spacing w:val="-6"/>
          <w:szCs w:val="24"/>
        </w:rPr>
        <w:t xml:space="preserve"> </w:t>
      </w:r>
      <w:r w:rsidRPr="00502718">
        <w:rPr>
          <w:szCs w:val="24"/>
        </w:rPr>
        <w:t>in</w:t>
      </w:r>
      <w:r w:rsidRPr="00502718">
        <w:rPr>
          <w:spacing w:val="-5"/>
          <w:szCs w:val="24"/>
        </w:rPr>
        <w:t xml:space="preserve"> </w:t>
      </w:r>
      <w:r w:rsidRPr="00502718">
        <w:rPr>
          <w:szCs w:val="24"/>
        </w:rPr>
        <w:t>the</w:t>
      </w:r>
      <w:r w:rsidRPr="00502718">
        <w:rPr>
          <w:spacing w:val="-7"/>
          <w:szCs w:val="24"/>
        </w:rPr>
        <w:t xml:space="preserve"> </w:t>
      </w:r>
      <w:r w:rsidRPr="00502718">
        <w:rPr>
          <w:szCs w:val="24"/>
        </w:rPr>
        <w:t>section</w:t>
      </w:r>
      <w:r w:rsidRPr="00502718">
        <w:rPr>
          <w:spacing w:val="-3"/>
          <w:szCs w:val="24"/>
        </w:rPr>
        <w:t xml:space="preserve"> </w:t>
      </w:r>
      <w:r w:rsidRPr="00502718">
        <w:rPr>
          <w:szCs w:val="24"/>
        </w:rPr>
        <w:t>that</w:t>
      </w:r>
      <w:r w:rsidRPr="00502718">
        <w:rPr>
          <w:spacing w:val="-3"/>
          <w:szCs w:val="24"/>
        </w:rPr>
        <w:t xml:space="preserve"> </w:t>
      </w:r>
      <w:r w:rsidRPr="00502718">
        <w:rPr>
          <w:szCs w:val="24"/>
        </w:rPr>
        <w:t>addresses</w:t>
      </w:r>
      <w:r w:rsidRPr="00502718">
        <w:rPr>
          <w:spacing w:val="-5"/>
          <w:szCs w:val="24"/>
        </w:rPr>
        <w:t xml:space="preserve"> </w:t>
      </w:r>
      <w:r w:rsidRPr="00502718">
        <w:rPr>
          <w:szCs w:val="24"/>
        </w:rPr>
        <w:t>access</w:t>
      </w:r>
      <w:r w:rsidRPr="00502718">
        <w:rPr>
          <w:spacing w:val="-4"/>
          <w:szCs w:val="24"/>
        </w:rPr>
        <w:t xml:space="preserve"> </w:t>
      </w:r>
      <w:r w:rsidRPr="00502718">
        <w:rPr>
          <w:szCs w:val="24"/>
        </w:rPr>
        <w:t>to</w:t>
      </w:r>
      <w:r w:rsidRPr="00502718">
        <w:rPr>
          <w:spacing w:val="-4"/>
          <w:szCs w:val="24"/>
        </w:rPr>
        <w:t xml:space="preserve"> </w:t>
      </w:r>
      <w:r w:rsidRPr="00502718">
        <w:rPr>
          <w:szCs w:val="24"/>
        </w:rPr>
        <w:t>or</w:t>
      </w:r>
      <w:r w:rsidRPr="00502718">
        <w:rPr>
          <w:spacing w:val="-1"/>
          <w:szCs w:val="24"/>
        </w:rPr>
        <w:t xml:space="preserve"> </w:t>
      </w:r>
      <w:r w:rsidRPr="00502718">
        <w:rPr>
          <w:szCs w:val="24"/>
        </w:rPr>
        <w:t>information</w:t>
      </w:r>
      <w:r w:rsidRPr="00502718">
        <w:rPr>
          <w:spacing w:val="-3"/>
          <w:szCs w:val="24"/>
        </w:rPr>
        <w:t xml:space="preserve"> </w:t>
      </w:r>
      <w:r w:rsidRPr="00502718">
        <w:rPr>
          <w:szCs w:val="24"/>
        </w:rPr>
        <w:t>about the</w:t>
      </w:r>
      <w:r w:rsidRPr="00502718">
        <w:rPr>
          <w:spacing w:val="-3"/>
          <w:szCs w:val="24"/>
        </w:rPr>
        <w:t xml:space="preserve"> </w:t>
      </w:r>
      <w:r w:rsidR="00792493" w:rsidRPr="00502718">
        <w:rPr>
          <w:spacing w:val="-3"/>
          <w:szCs w:val="24"/>
        </w:rPr>
        <w:t>S</w:t>
      </w:r>
      <w:r w:rsidRPr="00502718">
        <w:rPr>
          <w:szCs w:val="24"/>
        </w:rPr>
        <w:t xml:space="preserve">chool </w:t>
      </w:r>
      <w:r w:rsidR="00792493" w:rsidRPr="00502718">
        <w:rPr>
          <w:szCs w:val="24"/>
        </w:rPr>
        <w:t>M</w:t>
      </w:r>
      <w:r w:rsidRPr="00502718">
        <w:rPr>
          <w:szCs w:val="24"/>
        </w:rPr>
        <w:t xml:space="preserve">eals </w:t>
      </w:r>
      <w:r w:rsidR="00792493" w:rsidRPr="00502718">
        <w:rPr>
          <w:szCs w:val="24"/>
        </w:rPr>
        <w:t>P</w:t>
      </w:r>
      <w:r w:rsidRPr="00502718">
        <w:rPr>
          <w:szCs w:val="24"/>
        </w:rPr>
        <w:t xml:space="preserve">rogram. It must also be included on the school's </w:t>
      </w:r>
      <w:r w:rsidR="00AB404C" w:rsidRPr="00502718">
        <w:rPr>
          <w:szCs w:val="24"/>
        </w:rPr>
        <w:t>website</w:t>
      </w:r>
      <w:r w:rsidRPr="00502718">
        <w:rPr>
          <w:szCs w:val="24"/>
        </w:rPr>
        <w:t xml:space="preserve"> if</w:t>
      </w:r>
      <w:r w:rsidR="00AB404C" w:rsidRPr="00502718">
        <w:rPr>
          <w:szCs w:val="24"/>
        </w:rPr>
        <w:t xml:space="preserve"> </w:t>
      </w:r>
      <w:r w:rsidRPr="00502718">
        <w:rPr>
          <w:szCs w:val="24"/>
        </w:rPr>
        <w:t>school meal information is available.</w:t>
      </w:r>
      <w:r w:rsidR="00910919" w:rsidRPr="00502718">
        <w:rPr>
          <w:szCs w:val="24"/>
        </w:rPr>
        <w:t xml:space="preserve"> If the material is too small to permit the full statement to be included, the material will, at a minimum, include</w:t>
      </w:r>
      <w:r w:rsidR="00910919" w:rsidRPr="00502718">
        <w:rPr>
          <w:spacing w:val="-2"/>
          <w:szCs w:val="24"/>
        </w:rPr>
        <w:t xml:space="preserve"> </w:t>
      </w:r>
      <w:r w:rsidR="00910919" w:rsidRPr="00502718">
        <w:rPr>
          <w:szCs w:val="24"/>
        </w:rPr>
        <w:t>this statement, in</w:t>
      </w:r>
      <w:r w:rsidR="00910919" w:rsidRPr="00502718">
        <w:rPr>
          <w:spacing w:val="-3"/>
          <w:szCs w:val="24"/>
        </w:rPr>
        <w:t xml:space="preserve"> </w:t>
      </w:r>
      <w:r w:rsidR="00910919" w:rsidRPr="00502718">
        <w:rPr>
          <w:szCs w:val="24"/>
        </w:rPr>
        <w:t>print</w:t>
      </w:r>
      <w:r w:rsidR="00910919" w:rsidRPr="00502718">
        <w:rPr>
          <w:spacing w:val="-2"/>
          <w:szCs w:val="24"/>
        </w:rPr>
        <w:t xml:space="preserve"> </w:t>
      </w:r>
      <w:r w:rsidR="00910919" w:rsidRPr="00502718">
        <w:rPr>
          <w:szCs w:val="24"/>
        </w:rPr>
        <w:t>no</w:t>
      </w:r>
      <w:r w:rsidR="00910919" w:rsidRPr="00502718">
        <w:rPr>
          <w:spacing w:val="-3"/>
          <w:szCs w:val="24"/>
        </w:rPr>
        <w:t xml:space="preserve"> </w:t>
      </w:r>
      <w:r w:rsidR="00910919" w:rsidRPr="00502718">
        <w:rPr>
          <w:szCs w:val="24"/>
        </w:rPr>
        <w:t>smaller than</w:t>
      </w:r>
      <w:r w:rsidR="00910919" w:rsidRPr="00502718">
        <w:rPr>
          <w:spacing w:val="-7"/>
          <w:szCs w:val="24"/>
        </w:rPr>
        <w:t xml:space="preserve"> </w:t>
      </w:r>
      <w:r w:rsidR="00910919" w:rsidRPr="00502718">
        <w:rPr>
          <w:szCs w:val="24"/>
        </w:rPr>
        <w:t>the</w:t>
      </w:r>
      <w:r w:rsidR="00910919" w:rsidRPr="00502718">
        <w:rPr>
          <w:spacing w:val="-4"/>
          <w:szCs w:val="24"/>
        </w:rPr>
        <w:t xml:space="preserve"> </w:t>
      </w:r>
      <w:r w:rsidR="00910919" w:rsidRPr="00502718">
        <w:rPr>
          <w:szCs w:val="24"/>
        </w:rPr>
        <w:t>text:</w:t>
      </w:r>
      <w:r w:rsidR="00910919" w:rsidRPr="00502718">
        <w:rPr>
          <w:spacing w:val="40"/>
          <w:szCs w:val="24"/>
        </w:rPr>
        <w:t xml:space="preserve"> </w:t>
      </w:r>
      <w:r w:rsidR="00910919" w:rsidRPr="00502718">
        <w:rPr>
          <w:szCs w:val="24"/>
        </w:rPr>
        <w:t>"This</w:t>
      </w:r>
      <w:r w:rsidR="00910919" w:rsidRPr="00502718">
        <w:rPr>
          <w:spacing w:val="-1"/>
          <w:szCs w:val="24"/>
        </w:rPr>
        <w:t xml:space="preserve"> </w:t>
      </w:r>
      <w:r w:rsidR="00910919" w:rsidRPr="00502718">
        <w:rPr>
          <w:szCs w:val="24"/>
        </w:rPr>
        <w:t>institution is</w:t>
      </w:r>
      <w:r w:rsidR="00910919" w:rsidRPr="00502718">
        <w:rPr>
          <w:spacing w:val="-2"/>
          <w:szCs w:val="24"/>
        </w:rPr>
        <w:t xml:space="preserve"> </w:t>
      </w:r>
      <w:r w:rsidR="00910919" w:rsidRPr="00502718">
        <w:rPr>
          <w:szCs w:val="24"/>
        </w:rPr>
        <w:t>an</w:t>
      </w:r>
      <w:r w:rsidR="00910919" w:rsidRPr="00502718">
        <w:rPr>
          <w:spacing w:val="-2"/>
          <w:szCs w:val="24"/>
        </w:rPr>
        <w:t xml:space="preserve"> </w:t>
      </w:r>
      <w:r w:rsidR="00910919" w:rsidRPr="00502718">
        <w:rPr>
          <w:szCs w:val="24"/>
        </w:rPr>
        <w:t>equal</w:t>
      </w:r>
      <w:r w:rsidR="00910919" w:rsidRPr="00502718">
        <w:rPr>
          <w:spacing w:val="-5"/>
          <w:szCs w:val="24"/>
        </w:rPr>
        <w:t xml:space="preserve"> </w:t>
      </w:r>
      <w:r w:rsidR="00910919" w:rsidRPr="00502718">
        <w:rPr>
          <w:szCs w:val="24"/>
        </w:rPr>
        <w:t>opportunity provider."</w:t>
      </w:r>
    </w:p>
    <w:p w14:paraId="478705B8" w14:textId="14A1D48B" w:rsidR="00910919" w:rsidRPr="00502718" w:rsidRDefault="00E65894" w:rsidP="00E65894">
      <w:pPr>
        <w:pStyle w:val="BodyText"/>
        <w:rPr>
          <w:szCs w:val="24"/>
        </w:rPr>
      </w:pPr>
      <w:r w:rsidRPr="00502718">
        <w:rPr>
          <w:szCs w:val="24"/>
        </w:rPr>
        <w:t>“</w:t>
      </w:r>
      <w:r w:rsidR="00AB404C" w:rsidRPr="00502718">
        <w:rPr>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complaint-filing deadlines vary by program or incident.</w:t>
      </w:r>
    </w:p>
    <w:p w14:paraId="7C26033F" w14:textId="66F1DC38" w:rsidR="00AB404C" w:rsidRPr="00502718" w:rsidRDefault="00AB404C" w:rsidP="00E65894">
      <w:pPr>
        <w:pStyle w:val="BodyText"/>
        <w:rPr>
          <w:szCs w:val="24"/>
        </w:rPr>
      </w:pPr>
      <w:r w:rsidRPr="00502718">
        <w:rPr>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D9ACA76" w14:textId="595CE24F" w:rsidR="00910919" w:rsidRPr="00502718" w:rsidRDefault="00AB404C" w:rsidP="00E65894">
      <w:pPr>
        <w:pStyle w:val="BodyText"/>
        <w:rPr>
          <w:szCs w:val="24"/>
        </w:rPr>
      </w:pPr>
      <w:r w:rsidRPr="00502718">
        <w:rPr>
          <w:szCs w:val="24"/>
        </w:rPr>
        <w:t xml:space="preserve">To file a program discrimination complaint, complete the USDA Program Discrimination Complaint Form, AD-3027, found online at </w:t>
      </w:r>
      <w:hyperlink r:id="rId7" w:history="1">
        <w:r w:rsidRPr="00B0117C">
          <w:rPr>
            <w:rStyle w:val="Hyperlink"/>
            <w:szCs w:val="24"/>
          </w:rPr>
          <w:t>How to File a Program Discrimination Complaint</w:t>
        </w:r>
      </w:hyperlink>
      <w:r w:rsidRPr="00502718">
        <w:rPr>
          <w:szCs w:val="24"/>
        </w:rPr>
        <w:t xml:space="preserve"> and at any USDA office</w:t>
      </w:r>
      <w:r w:rsidR="009A0A1D" w:rsidRPr="00502718">
        <w:rPr>
          <w:szCs w:val="24"/>
        </w:rPr>
        <w:t>,</w:t>
      </w:r>
      <w:r w:rsidRPr="00502718">
        <w:rPr>
          <w:szCs w:val="24"/>
        </w:rPr>
        <w:t xml:space="preserve"> or write a letter addressed to USDA and provide in the letter all of the information requested in the form. To request a copy of the complaint form, call (866) 632-9992. Submit your completed form or letter to USDA by:</w:t>
      </w:r>
    </w:p>
    <w:p w14:paraId="2C44EB71" w14:textId="364AC600" w:rsidR="00AB404C" w:rsidRPr="00502718" w:rsidRDefault="00AB404C" w:rsidP="009A0A1D">
      <w:pPr>
        <w:pStyle w:val="Heading3"/>
        <w:rPr>
          <w:rFonts w:ascii="Times New Roman" w:hAnsi="Times New Roman" w:cs="Times New Roman"/>
          <w:color w:val="auto"/>
          <w:u w:val="single"/>
        </w:rPr>
      </w:pPr>
      <w:r w:rsidRPr="00502718">
        <w:rPr>
          <w:rFonts w:ascii="Times New Roman" w:hAnsi="Times New Roman" w:cs="Times New Roman"/>
          <w:color w:val="auto"/>
          <w:u w:val="single"/>
        </w:rPr>
        <w:t>Mail</w:t>
      </w:r>
    </w:p>
    <w:p w14:paraId="6B09245E" w14:textId="77777777" w:rsidR="00AB404C" w:rsidRPr="00502718" w:rsidRDefault="00AB404C" w:rsidP="00E65894">
      <w:pPr>
        <w:pStyle w:val="BodyText"/>
        <w:rPr>
          <w:szCs w:val="24"/>
        </w:rPr>
      </w:pPr>
      <w:r w:rsidRPr="00502718">
        <w:rPr>
          <w:szCs w:val="24"/>
        </w:rPr>
        <w:t>Office of the Assistant Secretary for Civil Rights</w:t>
      </w:r>
    </w:p>
    <w:p w14:paraId="58C50D94" w14:textId="77777777" w:rsidR="00AB404C" w:rsidRPr="00502718" w:rsidRDefault="00AB404C" w:rsidP="00E65894">
      <w:pPr>
        <w:pStyle w:val="BodyText"/>
        <w:rPr>
          <w:szCs w:val="24"/>
        </w:rPr>
      </w:pPr>
      <w:r w:rsidRPr="00502718">
        <w:rPr>
          <w:szCs w:val="24"/>
        </w:rPr>
        <w:t>1400 Independence Avenue, SW</w:t>
      </w:r>
    </w:p>
    <w:p w14:paraId="1AA6C21B" w14:textId="77777777" w:rsidR="00AB404C" w:rsidRPr="00502718" w:rsidRDefault="00AB404C" w:rsidP="00E65894">
      <w:pPr>
        <w:pStyle w:val="BodyText"/>
        <w:rPr>
          <w:szCs w:val="24"/>
        </w:rPr>
      </w:pPr>
      <w:r w:rsidRPr="00502718">
        <w:rPr>
          <w:szCs w:val="24"/>
        </w:rPr>
        <w:t>Mail Stop 9410,</w:t>
      </w:r>
    </w:p>
    <w:p w14:paraId="09EEA9EF" w14:textId="06F92FD4" w:rsidR="00910919" w:rsidRPr="00502718" w:rsidRDefault="00AB404C" w:rsidP="00E65894">
      <w:pPr>
        <w:pStyle w:val="BodyText"/>
        <w:rPr>
          <w:szCs w:val="24"/>
        </w:rPr>
      </w:pPr>
      <w:r w:rsidRPr="00502718">
        <w:rPr>
          <w:szCs w:val="24"/>
        </w:rPr>
        <w:t>Washington, D.C. 20250-9410;</w:t>
      </w:r>
    </w:p>
    <w:p w14:paraId="679F5AAE" w14:textId="6655F040" w:rsidR="00AB404C" w:rsidRPr="00502718" w:rsidRDefault="00AB404C" w:rsidP="009A0A1D">
      <w:pPr>
        <w:pStyle w:val="Heading3"/>
        <w:rPr>
          <w:rFonts w:ascii="Times New Roman" w:hAnsi="Times New Roman" w:cs="Times New Roman"/>
          <w:color w:val="auto"/>
          <w:u w:val="single"/>
        </w:rPr>
      </w:pPr>
      <w:r w:rsidRPr="00502718">
        <w:rPr>
          <w:rFonts w:ascii="Times New Roman" w:hAnsi="Times New Roman" w:cs="Times New Roman"/>
          <w:color w:val="auto"/>
          <w:u w:val="single"/>
        </w:rPr>
        <w:t>Fax</w:t>
      </w:r>
    </w:p>
    <w:p w14:paraId="46BCD208" w14:textId="5C422E7F" w:rsidR="00910919" w:rsidRPr="00502718" w:rsidRDefault="00AB404C" w:rsidP="00E65894">
      <w:pPr>
        <w:pStyle w:val="BodyText"/>
        <w:rPr>
          <w:szCs w:val="24"/>
        </w:rPr>
      </w:pPr>
      <w:r w:rsidRPr="00502718">
        <w:rPr>
          <w:szCs w:val="24"/>
        </w:rPr>
        <w:t>(202) 690-7442</w:t>
      </w:r>
    </w:p>
    <w:p w14:paraId="74BFCA78" w14:textId="23F9F1C5" w:rsidR="00AB404C" w:rsidRPr="00502718" w:rsidRDefault="00AB404C" w:rsidP="009A0A1D">
      <w:pPr>
        <w:pStyle w:val="Heading3"/>
        <w:rPr>
          <w:rFonts w:ascii="Times New Roman" w:hAnsi="Times New Roman" w:cs="Times New Roman"/>
          <w:color w:val="auto"/>
          <w:u w:val="single"/>
        </w:rPr>
      </w:pPr>
      <w:r w:rsidRPr="00502718">
        <w:rPr>
          <w:rFonts w:ascii="Times New Roman" w:hAnsi="Times New Roman" w:cs="Times New Roman"/>
          <w:color w:val="auto"/>
          <w:u w:val="single"/>
        </w:rPr>
        <w:t>Email</w:t>
      </w:r>
    </w:p>
    <w:p w14:paraId="2D44ABB5" w14:textId="0B42E81D" w:rsidR="00AB404C" w:rsidRPr="00502718" w:rsidRDefault="00AB404C" w:rsidP="00E65894">
      <w:pPr>
        <w:pStyle w:val="BodyText"/>
        <w:rPr>
          <w:szCs w:val="24"/>
        </w:rPr>
      </w:pPr>
      <w:r w:rsidRPr="00502718">
        <w:rPr>
          <w:szCs w:val="24"/>
        </w:rPr>
        <w:t>program.intake@usda.gov</w:t>
      </w:r>
    </w:p>
    <w:p w14:paraId="23795905" w14:textId="77777777" w:rsidR="00910919" w:rsidRPr="00502718" w:rsidRDefault="00910919" w:rsidP="00E65894">
      <w:pPr>
        <w:pStyle w:val="BodyText"/>
        <w:rPr>
          <w:szCs w:val="24"/>
        </w:rPr>
      </w:pPr>
    </w:p>
    <w:p w14:paraId="7150F74E" w14:textId="2C032CCB" w:rsidR="00E65894" w:rsidRPr="00502718" w:rsidRDefault="00AB404C" w:rsidP="00502718">
      <w:pPr>
        <w:pStyle w:val="BodyText"/>
        <w:rPr>
          <w:szCs w:val="24"/>
        </w:rPr>
      </w:pPr>
      <w:r w:rsidRPr="00502718">
        <w:rPr>
          <w:szCs w:val="24"/>
        </w:rPr>
        <w:t>USDA is an equal opportunity provider, employer, and lender.</w:t>
      </w:r>
      <w:r w:rsidR="00E65894" w:rsidRPr="00502718">
        <w:rPr>
          <w:szCs w:val="24"/>
        </w:rPr>
        <w:t>”</w:t>
      </w:r>
    </w:p>
    <w:p w14:paraId="20802440" w14:textId="77777777" w:rsidR="009A0A1D" w:rsidRPr="00502718" w:rsidRDefault="009A0A1D" w:rsidP="009A0A1D">
      <w:pPr>
        <w:pStyle w:val="BodyText"/>
        <w:rPr>
          <w:rStyle w:val="Heading2Char"/>
          <w:rFonts w:ascii="Times New Roman" w:eastAsia="Times New Roman" w:hAnsi="Times New Roman" w:cs="Times New Roman"/>
          <w:color w:val="auto"/>
          <w:sz w:val="24"/>
          <w:szCs w:val="24"/>
        </w:rPr>
      </w:pPr>
    </w:p>
    <w:p w14:paraId="62F3554A" w14:textId="57F37DD7" w:rsidR="00E65894" w:rsidRPr="00502718" w:rsidRDefault="00E65894" w:rsidP="009A0A1D">
      <w:pPr>
        <w:pStyle w:val="Heading2"/>
        <w:numPr>
          <w:ilvl w:val="0"/>
          <w:numId w:val="7"/>
        </w:numPr>
        <w:spacing w:after="240"/>
        <w:rPr>
          <w:rFonts w:ascii="Times New Roman" w:hAnsi="Times New Roman" w:cs="Times New Roman"/>
          <w:b/>
          <w:bCs/>
          <w:color w:val="auto"/>
          <w:spacing w:val="-1"/>
          <w:sz w:val="24"/>
          <w:szCs w:val="24"/>
        </w:rPr>
      </w:pPr>
      <w:r w:rsidRPr="00502718">
        <w:rPr>
          <w:rStyle w:val="Heading2Char"/>
          <w:rFonts w:ascii="Times New Roman" w:hAnsi="Times New Roman" w:cs="Times New Roman"/>
          <w:b/>
          <w:bCs/>
          <w:color w:val="auto"/>
          <w:sz w:val="24"/>
          <w:szCs w:val="24"/>
        </w:rPr>
        <w:t>USDA "And Justice for All" Poster</w:t>
      </w:r>
    </w:p>
    <w:p w14:paraId="6BEFFC9D" w14:textId="57FA43B1" w:rsidR="009A0A1D" w:rsidRDefault="00E65894" w:rsidP="00502718">
      <w:pPr>
        <w:pStyle w:val="BodyText"/>
        <w:rPr>
          <w:szCs w:val="24"/>
        </w:rPr>
      </w:pPr>
      <w:r w:rsidRPr="00502718">
        <w:rPr>
          <w:spacing w:val="-1"/>
          <w:szCs w:val="24"/>
        </w:rPr>
        <w:t xml:space="preserve">The “And Justice for All” poster </w:t>
      </w:r>
      <w:r w:rsidRPr="00502718">
        <w:rPr>
          <w:szCs w:val="24"/>
        </w:rPr>
        <w:t>must</w:t>
      </w:r>
      <w:r w:rsidRPr="00502718">
        <w:rPr>
          <w:spacing w:val="-1"/>
          <w:szCs w:val="24"/>
        </w:rPr>
        <w:t xml:space="preserve"> </w:t>
      </w:r>
      <w:r w:rsidRPr="00502718">
        <w:rPr>
          <w:szCs w:val="24"/>
        </w:rPr>
        <w:t>be</w:t>
      </w:r>
      <w:r w:rsidRPr="00502718">
        <w:rPr>
          <w:spacing w:val="-3"/>
          <w:szCs w:val="24"/>
        </w:rPr>
        <w:t xml:space="preserve"> </w:t>
      </w:r>
      <w:r w:rsidRPr="00502718">
        <w:rPr>
          <w:szCs w:val="24"/>
        </w:rPr>
        <w:t>displayed</w:t>
      </w:r>
      <w:r w:rsidRPr="00502718">
        <w:rPr>
          <w:spacing w:val="-1"/>
          <w:szCs w:val="24"/>
        </w:rPr>
        <w:t xml:space="preserve"> </w:t>
      </w:r>
      <w:r w:rsidRPr="00502718">
        <w:rPr>
          <w:szCs w:val="24"/>
        </w:rPr>
        <w:t>at each feeding</w:t>
      </w:r>
      <w:r w:rsidRPr="00502718">
        <w:rPr>
          <w:spacing w:val="-8"/>
          <w:szCs w:val="24"/>
        </w:rPr>
        <w:t xml:space="preserve"> </w:t>
      </w:r>
      <w:r w:rsidRPr="00502718">
        <w:rPr>
          <w:szCs w:val="24"/>
        </w:rPr>
        <w:t>site in</w:t>
      </w:r>
      <w:r w:rsidRPr="00502718">
        <w:rPr>
          <w:spacing w:val="-5"/>
          <w:szCs w:val="24"/>
        </w:rPr>
        <w:t xml:space="preserve"> </w:t>
      </w:r>
      <w:r w:rsidRPr="00502718">
        <w:rPr>
          <w:szCs w:val="24"/>
        </w:rPr>
        <w:t>a</w:t>
      </w:r>
      <w:r w:rsidRPr="00502718">
        <w:rPr>
          <w:spacing w:val="-1"/>
          <w:szCs w:val="24"/>
        </w:rPr>
        <w:t xml:space="preserve"> </w:t>
      </w:r>
      <w:r w:rsidRPr="00502718">
        <w:rPr>
          <w:szCs w:val="24"/>
        </w:rPr>
        <w:t>location that</w:t>
      </w:r>
      <w:r w:rsidRPr="00502718">
        <w:rPr>
          <w:spacing w:val="-3"/>
          <w:szCs w:val="24"/>
        </w:rPr>
        <w:t xml:space="preserve"> </w:t>
      </w:r>
      <w:r w:rsidRPr="00502718">
        <w:rPr>
          <w:szCs w:val="24"/>
        </w:rPr>
        <w:t>is visible to students during meal service.</w:t>
      </w:r>
    </w:p>
    <w:p w14:paraId="26675CCD" w14:textId="77777777" w:rsidR="00502718" w:rsidRPr="00502718" w:rsidRDefault="00502718" w:rsidP="00502718">
      <w:pPr>
        <w:pStyle w:val="BodyText"/>
        <w:rPr>
          <w:szCs w:val="24"/>
        </w:rPr>
      </w:pPr>
    </w:p>
    <w:p w14:paraId="152D019C" w14:textId="6ED6B863" w:rsidR="00E65894" w:rsidRPr="00502718" w:rsidRDefault="00E65894" w:rsidP="00502718">
      <w:pPr>
        <w:pStyle w:val="Heading2"/>
        <w:numPr>
          <w:ilvl w:val="0"/>
          <w:numId w:val="7"/>
        </w:numPr>
        <w:spacing w:before="0"/>
        <w:rPr>
          <w:rFonts w:ascii="Times New Roman" w:hAnsi="Times New Roman" w:cs="Times New Roman"/>
          <w:b/>
          <w:bCs/>
          <w:color w:val="auto"/>
          <w:sz w:val="24"/>
          <w:szCs w:val="24"/>
        </w:rPr>
      </w:pPr>
      <w:r w:rsidRPr="00502718">
        <w:rPr>
          <w:rStyle w:val="Heading2Char"/>
          <w:rFonts w:ascii="Times New Roman" w:hAnsi="Times New Roman" w:cs="Times New Roman"/>
          <w:b/>
          <w:bCs/>
          <w:color w:val="auto"/>
          <w:sz w:val="24"/>
          <w:szCs w:val="24"/>
        </w:rPr>
        <w:t>Providing Translated</w:t>
      </w:r>
      <w:r w:rsidR="00910919" w:rsidRPr="00502718">
        <w:rPr>
          <w:rStyle w:val="Heading2Char"/>
          <w:rFonts w:ascii="Times New Roman" w:hAnsi="Times New Roman" w:cs="Times New Roman"/>
          <w:b/>
          <w:bCs/>
          <w:color w:val="auto"/>
          <w:sz w:val="24"/>
          <w:szCs w:val="24"/>
        </w:rPr>
        <w:t xml:space="preserve"> </w:t>
      </w:r>
      <w:r w:rsidRPr="00502718">
        <w:rPr>
          <w:rStyle w:val="Heading2Char"/>
          <w:rFonts w:ascii="Times New Roman" w:hAnsi="Times New Roman" w:cs="Times New Roman"/>
          <w:b/>
          <w:bCs/>
          <w:color w:val="auto"/>
          <w:sz w:val="24"/>
          <w:szCs w:val="24"/>
        </w:rPr>
        <w:t>M</w:t>
      </w:r>
      <w:r w:rsidR="00910919" w:rsidRPr="00502718">
        <w:rPr>
          <w:rStyle w:val="Heading2Char"/>
          <w:rFonts w:ascii="Times New Roman" w:hAnsi="Times New Roman" w:cs="Times New Roman"/>
          <w:b/>
          <w:bCs/>
          <w:color w:val="auto"/>
          <w:sz w:val="24"/>
          <w:szCs w:val="24"/>
        </w:rPr>
        <w:t>aterials</w:t>
      </w:r>
      <w:r w:rsidRPr="00502718">
        <w:rPr>
          <w:rFonts w:ascii="Times New Roman" w:hAnsi="Times New Roman" w:cs="Times New Roman"/>
          <w:b/>
          <w:bCs/>
          <w:color w:val="auto"/>
          <w:sz w:val="24"/>
          <w:szCs w:val="24"/>
        </w:rPr>
        <w:t xml:space="preserve"> </w:t>
      </w:r>
    </w:p>
    <w:p w14:paraId="740E6115" w14:textId="77777777" w:rsidR="00E65894" w:rsidRDefault="00E65894" w:rsidP="00E65894">
      <w:pPr>
        <w:tabs>
          <w:tab w:val="left" w:pos="415"/>
          <w:tab w:val="left" w:pos="464"/>
        </w:tabs>
        <w:spacing w:before="136" w:after="240" w:line="242" w:lineRule="auto"/>
        <w:ind w:right="469"/>
        <w:rPr>
          <w:sz w:val="24"/>
          <w:szCs w:val="24"/>
        </w:rPr>
      </w:pPr>
      <w:r w:rsidRPr="00502718">
        <w:rPr>
          <w:sz w:val="24"/>
          <w:szCs w:val="24"/>
        </w:rPr>
        <w:t xml:space="preserve">Provide appropriate translations of materials concerning the availability and nutritional benefits </w:t>
      </w:r>
      <w:r w:rsidR="00910919" w:rsidRPr="00502718">
        <w:rPr>
          <w:sz w:val="24"/>
          <w:szCs w:val="24"/>
        </w:rPr>
        <w:t>of the</w:t>
      </w:r>
      <w:r w:rsidRPr="00502718">
        <w:rPr>
          <w:sz w:val="24"/>
          <w:szCs w:val="24"/>
        </w:rPr>
        <w:t xml:space="preserve"> </w:t>
      </w:r>
      <w:r w:rsidR="00792493" w:rsidRPr="00502718">
        <w:rPr>
          <w:sz w:val="24"/>
          <w:szCs w:val="24"/>
        </w:rPr>
        <w:t>S</w:t>
      </w:r>
      <w:r w:rsidRPr="00502718">
        <w:rPr>
          <w:sz w:val="24"/>
          <w:szCs w:val="24"/>
        </w:rPr>
        <w:t xml:space="preserve">chool </w:t>
      </w:r>
      <w:r w:rsidR="00792493" w:rsidRPr="00502718">
        <w:rPr>
          <w:sz w:val="24"/>
          <w:szCs w:val="24"/>
        </w:rPr>
        <w:t>M</w:t>
      </w:r>
      <w:r w:rsidRPr="00502718">
        <w:rPr>
          <w:sz w:val="24"/>
          <w:szCs w:val="24"/>
        </w:rPr>
        <w:t xml:space="preserve">eals </w:t>
      </w:r>
      <w:r w:rsidR="00792493" w:rsidRPr="00502718">
        <w:rPr>
          <w:sz w:val="24"/>
          <w:szCs w:val="24"/>
        </w:rPr>
        <w:t>P</w:t>
      </w:r>
      <w:r w:rsidRPr="00502718">
        <w:rPr>
          <w:sz w:val="24"/>
          <w:szCs w:val="24"/>
        </w:rPr>
        <w:t>rogram, as needed.</w:t>
      </w:r>
      <w:r w:rsidRPr="00502718">
        <w:rPr>
          <w:spacing w:val="-3"/>
          <w:sz w:val="24"/>
          <w:szCs w:val="24"/>
        </w:rPr>
        <w:t xml:space="preserve"> </w:t>
      </w:r>
      <w:r w:rsidRPr="00502718">
        <w:rPr>
          <w:sz w:val="24"/>
          <w:szCs w:val="24"/>
        </w:rPr>
        <w:t>This requirement can be</w:t>
      </w:r>
      <w:r w:rsidRPr="00502718">
        <w:rPr>
          <w:spacing w:val="-3"/>
          <w:sz w:val="24"/>
          <w:szCs w:val="24"/>
        </w:rPr>
        <w:t xml:space="preserve"> </w:t>
      </w:r>
      <w:r w:rsidRPr="00502718">
        <w:rPr>
          <w:sz w:val="24"/>
          <w:szCs w:val="24"/>
        </w:rPr>
        <w:t>met through the use</w:t>
      </w:r>
      <w:r w:rsidRPr="00502718">
        <w:rPr>
          <w:spacing w:val="-4"/>
          <w:sz w:val="24"/>
          <w:szCs w:val="24"/>
        </w:rPr>
        <w:t xml:space="preserve"> </w:t>
      </w:r>
      <w:r w:rsidR="00910919" w:rsidRPr="00502718">
        <w:rPr>
          <w:sz w:val="24"/>
          <w:szCs w:val="24"/>
        </w:rPr>
        <w:t>of bilingual</w:t>
      </w:r>
      <w:r w:rsidRPr="00502718">
        <w:rPr>
          <w:spacing w:val="-1"/>
          <w:sz w:val="24"/>
          <w:szCs w:val="24"/>
        </w:rPr>
        <w:t xml:space="preserve"> </w:t>
      </w:r>
      <w:r w:rsidRPr="00502718">
        <w:rPr>
          <w:sz w:val="24"/>
          <w:szCs w:val="24"/>
        </w:rPr>
        <w:t>staff</w:t>
      </w:r>
      <w:r w:rsidRPr="00502718">
        <w:rPr>
          <w:spacing w:val="-27"/>
          <w:sz w:val="24"/>
          <w:szCs w:val="24"/>
        </w:rPr>
        <w:t xml:space="preserve"> </w:t>
      </w:r>
      <w:r w:rsidRPr="00502718">
        <w:rPr>
          <w:sz w:val="24"/>
          <w:szCs w:val="24"/>
        </w:rPr>
        <w:t>members, volunteers</w:t>
      </w:r>
      <w:r w:rsidR="00910919" w:rsidRPr="00502718">
        <w:rPr>
          <w:sz w:val="24"/>
          <w:szCs w:val="24"/>
        </w:rPr>
        <w:t>,</w:t>
      </w:r>
      <w:r w:rsidRPr="00502718">
        <w:rPr>
          <w:sz w:val="24"/>
          <w:szCs w:val="24"/>
        </w:rPr>
        <w:t xml:space="preserve"> and/or informational materials in appropriate languages.</w:t>
      </w:r>
    </w:p>
    <w:p w14:paraId="6E5BBA8F" w14:textId="77777777" w:rsidR="00E65894" w:rsidRPr="00502718" w:rsidRDefault="00E65894" w:rsidP="00E65894">
      <w:pPr>
        <w:tabs>
          <w:tab w:val="left" w:pos="415"/>
          <w:tab w:val="left" w:pos="464"/>
        </w:tabs>
        <w:spacing w:before="136" w:after="240" w:line="242" w:lineRule="auto"/>
        <w:ind w:right="469"/>
        <w:rPr>
          <w:sz w:val="24"/>
          <w:szCs w:val="24"/>
        </w:rPr>
      </w:pPr>
    </w:p>
    <w:p w14:paraId="615B7F95" w14:textId="0E98BB0D" w:rsidR="00E65894" w:rsidRPr="00502718" w:rsidRDefault="00000000" w:rsidP="00502718">
      <w:pPr>
        <w:pStyle w:val="Heading2"/>
        <w:numPr>
          <w:ilvl w:val="0"/>
          <w:numId w:val="7"/>
        </w:numPr>
        <w:spacing w:before="0" w:after="240"/>
      </w:pPr>
      <w:r w:rsidRPr="00502718">
        <w:rPr>
          <w:rStyle w:val="Heading2Char"/>
          <w:rFonts w:ascii="Times New Roman" w:hAnsi="Times New Roman" w:cs="Times New Roman"/>
          <w:b/>
          <w:bCs/>
          <w:color w:val="auto"/>
          <w:sz w:val="24"/>
          <w:szCs w:val="24"/>
        </w:rPr>
        <w:lastRenderedPageBreak/>
        <w:t xml:space="preserve">Accepting and Filing Complaints </w:t>
      </w:r>
      <w:r w:rsidR="00910919" w:rsidRPr="00502718">
        <w:rPr>
          <w:rStyle w:val="Heading2Char"/>
          <w:rFonts w:ascii="Times New Roman" w:hAnsi="Times New Roman" w:cs="Times New Roman"/>
          <w:b/>
          <w:bCs/>
          <w:color w:val="auto"/>
          <w:sz w:val="24"/>
          <w:szCs w:val="24"/>
        </w:rPr>
        <w:t>of Discrimination</w:t>
      </w:r>
      <w:r w:rsidRPr="00502718">
        <w:rPr>
          <w:spacing w:val="-3"/>
        </w:rPr>
        <w:t xml:space="preserve"> </w:t>
      </w:r>
    </w:p>
    <w:p w14:paraId="6A7A64F8" w14:textId="5B3103F9" w:rsidR="00F95212" w:rsidRPr="00502718" w:rsidRDefault="00E65894" w:rsidP="00E65894">
      <w:pPr>
        <w:pStyle w:val="BodyText"/>
        <w:spacing w:after="240"/>
        <w:rPr>
          <w:szCs w:val="24"/>
        </w:rPr>
      </w:pPr>
      <w:r w:rsidRPr="00502718">
        <w:rPr>
          <w:rFonts w:eastAsiaTheme="majorEastAsia"/>
          <w:szCs w:val="24"/>
        </w:rPr>
        <w:t>Follow this procedure for accepting and filing complaints of discrimination</w:t>
      </w:r>
      <w:r w:rsidRPr="00502718">
        <w:rPr>
          <w:spacing w:val="-3"/>
          <w:szCs w:val="24"/>
        </w:rPr>
        <w:t xml:space="preserve"> </w:t>
      </w:r>
      <w:r w:rsidRPr="00502718">
        <w:rPr>
          <w:szCs w:val="24"/>
        </w:rPr>
        <w:t>in</w:t>
      </w:r>
      <w:r w:rsidRPr="00502718">
        <w:rPr>
          <w:spacing w:val="-1"/>
          <w:szCs w:val="24"/>
        </w:rPr>
        <w:t xml:space="preserve"> </w:t>
      </w:r>
      <w:r w:rsidRPr="00502718">
        <w:rPr>
          <w:szCs w:val="24"/>
        </w:rPr>
        <w:t>the School</w:t>
      </w:r>
      <w:r w:rsidRPr="00502718">
        <w:rPr>
          <w:spacing w:val="-10"/>
          <w:szCs w:val="24"/>
        </w:rPr>
        <w:t xml:space="preserve"> </w:t>
      </w:r>
      <w:r w:rsidRPr="00502718">
        <w:rPr>
          <w:szCs w:val="24"/>
        </w:rPr>
        <w:t>Meals</w:t>
      </w:r>
      <w:r w:rsidRPr="00502718">
        <w:rPr>
          <w:spacing w:val="4"/>
          <w:szCs w:val="24"/>
        </w:rPr>
        <w:t xml:space="preserve"> </w:t>
      </w:r>
      <w:r w:rsidRPr="00502718">
        <w:rPr>
          <w:spacing w:val="-2"/>
          <w:szCs w:val="24"/>
        </w:rPr>
        <w:t>Program</w:t>
      </w:r>
      <w:r w:rsidR="00792493" w:rsidRPr="00502718">
        <w:rPr>
          <w:spacing w:val="-2"/>
          <w:szCs w:val="24"/>
        </w:rPr>
        <w:t>.</w:t>
      </w:r>
    </w:p>
    <w:p w14:paraId="77AC8AD5" w14:textId="5D7A476C" w:rsidR="00E65894" w:rsidRPr="00502718" w:rsidRDefault="00792493" w:rsidP="00E65894">
      <w:pPr>
        <w:pStyle w:val="Heading3"/>
        <w:rPr>
          <w:rFonts w:ascii="Times New Roman" w:hAnsi="Times New Roman" w:cs="Times New Roman"/>
          <w:color w:val="auto"/>
          <w:position w:val="3"/>
          <w:u w:val="single"/>
        </w:rPr>
      </w:pPr>
      <w:r w:rsidRPr="00502718">
        <w:rPr>
          <w:rStyle w:val="Heading3Char"/>
          <w:rFonts w:ascii="Times New Roman" w:hAnsi="Times New Roman" w:cs="Times New Roman"/>
          <w:color w:val="auto"/>
          <w:u w:val="single"/>
        </w:rPr>
        <w:t>Right to File a Complaint</w:t>
      </w:r>
    </w:p>
    <w:p w14:paraId="2AA493A7" w14:textId="7BE4AFC1" w:rsidR="00910919" w:rsidRPr="00502718" w:rsidRDefault="00792493" w:rsidP="005F729E">
      <w:pPr>
        <w:tabs>
          <w:tab w:val="left" w:pos="723"/>
        </w:tabs>
        <w:spacing w:after="240"/>
        <w:ind w:right="470"/>
        <w:rPr>
          <w:position w:val="3"/>
          <w:sz w:val="24"/>
          <w:szCs w:val="24"/>
        </w:rPr>
      </w:pPr>
      <w:r w:rsidRPr="00502718">
        <w:rPr>
          <w:sz w:val="24"/>
          <w:szCs w:val="24"/>
        </w:rPr>
        <w:t>Any person alleging discrimination based on race, color, national origin, sex, age</w:t>
      </w:r>
      <w:r w:rsidR="009A0A1D" w:rsidRPr="00502718">
        <w:rPr>
          <w:sz w:val="24"/>
          <w:szCs w:val="24"/>
        </w:rPr>
        <w:t>,</w:t>
      </w:r>
      <w:r w:rsidRPr="00502718">
        <w:rPr>
          <w:sz w:val="24"/>
          <w:szCs w:val="24"/>
        </w:rPr>
        <w:t xml:space="preserve"> or disability has a</w:t>
      </w:r>
      <w:r w:rsidRPr="00502718">
        <w:rPr>
          <w:spacing w:val="-2"/>
          <w:sz w:val="24"/>
          <w:szCs w:val="24"/>
        </w:rPr>
        <w:t xml:space="preserve"> </w:t>
      </w:r>
      <w:r w:rsidRPr="00502718">
        <w:rPr>
          <w:sz w:val="24"/>
          <w:szCs w:val="24"/>
        </w:rPr>
        <w:t>right</w:t>
      </w:r>
      <w:r w:rsidRPr="00502718">
        <w:rPr>
          <w:spacing w:val="-1"/>
          <w:sz w:val="24"/>
          <w:szCs w:val="24"/>
        </w:rPr>
        <w:t xml:space="preserve"> </w:t>
      </w:r>
      <w:r w:rsidRPr="00502718">
        <w:rPr>
          <w:sz w:val="24"/>
          <w:szCs w:val="24"/>
        </w:rPr>
        <w:t>to file a</w:t>
      </w:r>
      <w:r w:rsidRPr="00502718">
        <w:rPr>
          <w:spacing w:val="-2"/>
          <w:sz w:val="24"/>
          <w:szCs w:val="24"/>
        </w:rPr>
        <w:t xml:space="preserve"> </w:t>
      </w:r>
      <w:r w:rsidRPr="00502718">
        <w:rPr>
          <w:sz w:val="24"/>
          <w:szCs w:val="24"/>
        </w:rPr>
        <w:t>complaint</w:t>
      </w:r>
      <w:r w:rsidRPr="00502718">
        <w:rPr>
          <w:spacing w:val="-2"/>
          <w:sz w:val="24"/>
          <w:szCs w:val="24"/>
        </w:rPr>
        <w:t xml:space="preserve"> </w:t>
      </w:r>
      <w:r w:rsidRPr="00502718">
        <w:rPr>
          <w:sz w:val="24"/>
          <w:szCs w:val="24"/>
        </w:rPr>
        <w:t>within</w:t>
      </w:r>
      <w:r w:rsidRPr="00502718">
        <w:rPr>
          <w:spacing w:val="-4"/>
          <w:sz w:val="24"/>
          <w:szCs w:val="24"/>
        </w:rPr>
        <w:t xml:space="preserve"> </w:t>
      </w:r>
      <w:r w:rsidRPr="00502718">
        <w:rPr>
          <w:sz w:val="24"/>
          <w:szCs w:val="24"/>
        </w:rPr>
        <w:t xml:space="preserve">180 days </w:t>
      </w:r>
      <w:r w:rsidR="00910919" w:rsidRPr="00502718">
        <w:rPr>
          <w:sz w:val="24"/>
          <w:szCs w:val="24"/>
        </w:rPr>
        <w:t>of the</w:t>
      </w:r>
      <w:r w:rsidRPr="00502718">
        <w:rPr>
          <w:spacing w:val="-5"/>
          <w:sz w:val="24"/>
          <w:szCs w:val="24"/>
        </w:rPr>
        <w:t xml:space="preserve"> </w:t>
      </w:r>
      <w:r w:rsidRPr="00502718">
        <w:rPr>
          <w:sz w:val="24"/>
          <w:szCs w:val="24"/>
        </w:rPr>
        <w:t>alleged</w:t>
      </w:r>
      <w:r w:rsidRPr="00502718">
        <w:rPr>
          <w:spacing w:val="-10"/>
          <w:sz w:val="24"/>
          <w:szCs w:val="24"/>
        </w:rPr>
        <w:t xml:space="preserve"> </w:t>
      </w:r>
      <w:r w:rsidRPr="00502718">
        <w:rPr>
          <w:sz w:val="24"/>
          <w:szCs w:val="24"/>
        </w:rPr>
        <w:t xml:space="preserve">discriminatory </w:t>
      </w:r>
      <w:r w:rsidRPr="00502718">
        <w:rPr>
          <w:spacing w:val="-2"/>
          <w:sz w:val="24"/>
          <w:szCs w:val="24"/>
        </w:rPr>
        <w:t>action.</w:t>
      </w:r>
    </w:p>
    <w:p w14:paraId="64644709" w14:textId="2FE5DC08" w:rsidR="00E65894" w:rsidRPr="00502718" w:rsidRDefault="00792493" w:rsidP="005F729E">
      <w:pPr>
        <w:pStyle w:val="Heading3"/>
        <w:spacing w:before="0"/>
        <w:rPr>
          <w:rStyle w:val="Heading3Char"/>
          <w:rFonts w:ascii="Times New Roman" w:hAnsi="Times New Roman" w:cs="Times New Roman"/>
          <w:color w:val="auto"/>
          <w:u w:val="single"/>
        </w:rPr>
      </w:pPr>
      <w:r w:rsidRPr="00502718">
        <w:rPr>
          <w:rStyle w:val="Heading3Char"/>
          <w:rFonts w:ascii="Times New Roman" w:hAnsi="Times New Roman" w:cs="Times New Roman"/>
          <w:color w:val="auto"/>
          <w:u w:val="single"/>
        </w:rPr>
        <w:t>Acceptance</w:t>
      </w:r>
    </w:p>
    <w:p w14:paraId="78B25F06" w14:textId="0F355221" w:rsidR="00910919" w:rsidRPr="00502718" w:rsidRDefault="00792493" w:rsidP="005F729E">
      <w:pPr>
        <w:tabs>
          <w:tab w:val="left" w:pos="723"/>
        </w:tabs>
        <w:ind w:right="470"/>
        <w:rPr>
          <w:position w:val="3"/>
          <w:sz w:val="24"/>
          <w:szCs w:val="24"/>
        </w:rPr>
      </w:pPr>
      <w:r w:rsidRPr="00502718">
        <w:rPr>
          <w:sz w:val="24"/>
          <w:szCs w:val="24"/>
        </w:rPr>
        <w:t>All</w:t>
      </w:r>
      <w:r w:rsidRPr="00502718">
        <w:rPr>
          <w:spacing w:val="-8"/>
          <w:sz w:val="24"/>
          <w:szCs w:val="24"/>
        </w:rPr>
        <w:t xml:space="preserve"> </w:t>
      </w:r>
      <w:r w:rsidRPr="00502718">
        <w:rPr>
          <w:sz w:val="24"/>
          <w:szCs w:val="24"/>
        </w:rPr>
        <w:t>complaints,</w:t>
      </w:r>
      <w:r w:rsidRPr="00502718">
        <w:rPr>
          <w:spacing w:val="2"/>
          <w:sz w:val="24"/>
          <w:szCs w:val="24"/>
        </w:rPr>
        <w:t xml:space="preserve"> </w:t>
      </w:r>
      <w:r w:rsidRPr="00502718">
        <w:rPr>
          <w:sz w:val="24"/>
          <w:szCs w:val="24"/>
        </w:rPr>
        <w:t>written</w:t>
      </w:r>
      <w:r w:rsidRPr="00502718">
        <w:rPr>
          <w:spacing w:val="-7"/>
          <w:sz w:val="24"/>
          <w:szCs w:val="24"/>
        </w:rPr>
        <w:t xml:space="preserve"> </w:t>
      </w:r>
      <w:r w:rsidRPr="00502718">
        <w:rPr>
          <w:sz w:val="24"/>
          <w:szCs w:val="24"/>
        </w:rPr>
        <w:t>or</w:t>
      </w:r>
      <w:r w:rsidRPr="00502718">
        <w:rPr>
          <w:spacing w:val="-6"/>
          <w:sz w:val="24"/>
          <w:szCs w:val="24"/>
        </w:rPr>
        <w:t xml:space="preserve"> </w:t>
      </w:r>
      <w:r w:rsidRPr="00502718">
        <w:rPr>
          <w:sz w:val="24"/>
          <w:szCs w:val="24"/>
        </w:rPr>
        <w:t>verbal,</w:t>
      </w:r>
      <w:r w:rsidRPr="00502718">
        <w:rPr>
          <w:spacing w:val="2"/>
          <w:sz w:val="24"/>
          <w:szCs w:val="24"/>
        </w:rPr>
        <w:t xml:space="preserve"> </w:t>
      </w:r>
      <w:r w:rsidRPr="00502718">
        <w:rPr>
          <w:sz w:val="24"/>
          <w:szCs w:val="24"/>
        </w:rPr>
        <w:t>shall</w:t>
      </w:r>
      <w:r w:rsidRPr="00502718">
        <w:rPr>
          <w:spacing w:val="-10"/>
          <w:sz w:val="24"/>
          <w:szCs w:val="24"/>
        </w:rPr>
        <w:t xml:space="preserve"> </w:t>
      </w:r>
      <w:r w:rsidRPr="00502718">
        <w:rPr>
          <w:sz w:val="24"/>
          <w:szCs w:val="24"/>
        </w:rPr>
        <w:t>be</w:t>
      </w:r>
      <w:r w:rsidRPr="00502718">
        <w:rPr>
          <w:spacing w:val="-7"/>
          <w:sz w:val="24"/>
          <w:szCs w:val="24"/>
        </w:rPr>
        <w:t xml:space="preserve"> </w:t>
      </w:r>
      <w:r w:rsidRPr="00502718">
        <w:rPr>
          <w:sz w:val="24"/>
          <w:szCs w:val="24"/>
        </w:rPr>
        <w:t>accepted</w:t>
      </w:r>
      <w:r w:rsidRPr="00502718">
        <w:rPr>
          <w:spacing w:val="-10"/>
          <w:sz w:val="24"/>
          <w:szCs w:val="24"/>
        </w:rPr>
        <w:t xml:space="preserve"> </w:t>
      </w:r>
      <w:r w:rsidRPr="00502718">
        <w:rPr>
          <w:sz w:val="24"/>
          <w:szCs w:val="24"/>
        </w:rPr>
        <w:t>by</w:t>
      </w:r>
      <w:r w:rsidRPr="00502718">
        <w:rPr>
          <w:spacing w:val="-5"/>
          <w:sz w:val="24"/>
          <w:szCs w:val="24"/>
        </w:rPr>
        <w:t xml:space="preserve"> </w:t>
      </w:r>
      <w:r w:rsidRPr="00502718">
        <w:rPr>
          <w:sz w:val="24"/>
          <w:szCs w:val="24"/>
        </w:rPr>
        <w:t>the</w:t>
      </w:r>
      <w:r w:rsidRPr="00502718">
        <w:rPr>
          <w:spacing w:val="-7"/>
          <w:sz w:val="24"/>
          <w:szCs w:val="24"/>
        </w:rPr>
        <w:t xml:space="preserve"> </w:t>
      </w:r>
      <w:r w:rsidRPr="00502718">
        <w:rPr>
          <w:sz w:val="24"/>
          <w:szCs w:val="24"/>
        </w:rPr>
        <w:t>School</w:t>
      </w:r>
      <w:r w:rsidRPr="00502718">
        <w:rPr>
          <w:spacing w:val="-6"/>
          <w:sz w:val="24"/>
          <w:szCs w:val="24"/>
        </w:rPr>
        <w:t xml:space="preserve"> </w:t>
      </w:r>
      <w:r w:rsidRPr="00502718">
        <w:rPr>
          <w:sz w:val="24"/>
          <w:szCs w:val="24"/>
        </w:rPr>
        <w:t>Food</w:t>
      </w:r>
      <w:r w:rsidRPr="00502718">
        <w:rPr>
          <w:spacing w:val="-9"/>
          <w:sz w:val="24"/>
          <w:szCs w:val="24"/>
        </w:rPr>
        <w:t xml:space="preserve"> </w:t>
      </w:r>
      <w:r w:rsidRPr="00502718">
        <w:rPr>
          <w:spacing w:val="-2"/>
          <w:sz w:val="24"/>
          <w:szCs w:val="24"/>
        </w:rPr>
        <w:t>Authority</w:t>
      </w:r>
      <w:r w:rsidR="00910919" w:rsidRPr="00502718">
        <w:rPr>
          <w:spacing w:val="-2"/>
          <w:sz w:val="24"/>
          <w:szCs w:val="24"/>
        </w:rPr>
        <w:t xml:space="preserve"> </w:t>
      </w:r>
      <w:r w:rsidRPr="00502718">
        <w:rPr>
          <w:w w:val="105"/>
          <w:sz w:val="24"/>
          <w:szCs w:val="24"/>
        </w:rPr>
        <w:t>(SFA)</w:t>
      </w:r>
      <w:r w:rsidRPr="00502718">
        <w:rPr>
          <w:spacing w:val="-8"/>
          <w:w w:val="105"/>
          <w:sz w:val="24"/>
          <w:szCs w:val="24"/>
        </w:rPr>
        <w:t xml:space="preserve"> </w:t>
      </w:r>
      <w:r w:rsidRPr="00502718">
        <w:rPr>
          <w:w w:val="105"/>
          <w:sz w:val="24"/>
          <w:szCs w:val="24"/>
        </w:rPr>
        <w:t>and</w:t>
      </w:r>
      <w:r w:rsidRPr="00502718">
        <w:rPr>
          <w:spacing w:val="-7"/>
          <w:w w:val="105"/>
          <w:sz w:val="24"/>
          <w:szCs w:val="24"/>
        </w:rPr>
        <w:t xml:space="preserve"> </w:t>
      </w:r>
      <w:r w:rsidRPr="00502718">
        <w:rPr>
          <w:w w:val="105"/>
          <w:sz w:val="24"/>
          <w:szCs w:val="24"/>
        </w:rPr>
        <w:t>forwarded</w:t>
      </w:r>
      <w:r w:rsidRPr="00502718">
        <w:rPr>
          <w:spacing w:val="-2"/>
          <w:w w:val="105"/>
          <w:sz w:val="24"/>
          <w:szCs w:val="24"/>
        </w:rPr>
        <w:t xml:space="preserve"> </w:t>
      </w:r>
      <w:r w:rsidRPr="00502718">
        <w:rPr>
          <w:w w:val="105"/>
          <w:sz w:val="24"/>
          <w:szCs w:val="24"/>
        </w:rPr>
        <w:t>to</w:t>
      </w:r>
      <w:r w:rsidRPr="00502718">
        <w:rPr>
          <w:spacing w:val="-16"/>
          <w:w w:val="105"/>
          <w:sz w:val="24"/>
          <w:szCs w:val="24"/>
        </w:rPr>
        <w:t xml:space="preserve"> </w:t>
      </w:r>
      <w:r w:rsidRPr="00502718">
        <w:rPr>
          <w:w w:val="105"/>
          <w:sz w:val="24"/>
          <w:szCs w:val="24"/>
        </w:rPr>
        <w:t>the</w:t>
      </w:r>
      <w:r w:rsidRPr="00502718">
        <w:rPr>
          <w:spacing w:val="-14"/>
          <w:w w:val="105"/>
          <w:sz w:val="24"/>
          <w:szCs w:val="24"/>
        </w:rPr>
        <w:t xml:space="preserve"> </w:t>
      </w:r>
      <w:r w:rsidRPr="00502718">
        <w:rPr>
          <w:w w:val="105"/>
          <w:sz w:val="24"/>
          <w:szCs w:val="24"/>
        </w:rPr>
        <w:t>Administrator</w:t>
      </w:r>
      <w:r w:rsidRPr="00502718">
        <w:rPr>
          <w:spacing w:val="-1"/>
          <w:w w:val="105"/>
          <w:sz w:val="24"/>
          <w:szCs w:val="24"/>
        </w:rPr>
        <w:t xml:space="preserve"> </w:t>
      </w:r>
      <w:r w:rsidRPr="00502718">
        <w:rPr>
          <w:w w:val="105"/>
          <w:sz w:val="24"/>
          <w:szCs w:val="24"/>
        </w:rPr>
        <w:t>of</w:t>
      </w:r>
      <w:r w:rsidRPr="00502718">
        <w:rPr>
          <w:spacing w:val="-14"/>
          <w:w w:val="105"/>
          <w:sz w:val="24"/>
          <w:szCs w:val="24"/>
        </w:rPr>
        <w:t xml:space="preserve"> </w:t>
      </w:r>
      <w:r w:rsidRPr="00502718">
        <w:rPr>
          <w:w w:val="105"/>
          <w:sz w:val="24"/>
          <w:szCs w:val="24"/>
        </w:rPr>
        <w:t>the</w:t>
      </w:r>
      <w:r w:rsidRPr="00502718">
        <w:rPr>
          <w:spacing w:val="-10"/>
          <w:w w:val="105"/>
          <w:sz w:val="24"/>
          <w:szCs w:val="24"/>
        </w:rPr>
        <w:t xml:space="preserve"> </w:t>
      </w:r>
      <w:r w:rsidRPr="00502718">
        <w:rPr>
          <w:w w:val="105"/>
          <w:sz w:val="24"/>
          <w:szCs w:val="24"/>
        </w:rPr>
        <w:t>Nebraska Department of</w:t>
      </w:r>
      <w:r w:rsidRPr="00502718">
        <w:rPr>
          <w:spacing w:val="-12"/>
          <w:w w:val="105"/>
          <w:sz w:val="24"/>
          <w:szCs w:val="24"/>
        </w:rPr>
        <w:t xml:space="preserve"> </w:t>
      </w:r>
      <w:r w:rsidRPr="00502718">
        <w:rPr>
          <w:w w:val="105"/>
          <w:sz w:val="24"/>
          <w:szCs w:val="24"/>
        </w:rPr>
        <w:t>Education</w:t>
      </w:r>
      <w:r w:rsidRPr="00502718">
        <w:rPr>
          <w:spacing w:val="-4"/>
          <w:w w:val="105"/>
          <w:sz w:val="24"/>
          <w:szCs w:val="24"/>
        </w:rPr>
        <w:t xml:space="preserve"> </w:t>
      </w:r>
      <w:r w:rsidRPr="00502718">
        <w:rPr>
          <w:w w:val="105"/>
          <w:sz w:val="24"/>
          <w:szCs w:val="24"/>
        </w:rPr>
        <w:t>-</w:t>
      </w:r>
      <w:r w:rsidRPr="00502718">
        <w:rPr>
          <w:spacing w:val="-16"/>
          <w:w w:val="105"/>
          <w:sz w:val="24"/>
          <w:szCs w:val="24"/>
        </w:rPr>
        <w:t xml:space="preserve"> </w:t>
      </w:r>
      <w:r w:rsidRPr="00502718">
        <w:rPr>
          <w:w w:val="105"/>
          <w:sz w:val="24"/>
          <w:szCs w:val="24"/>
        </w:rPr>
        <w:t>Nutrition</w:t>
      </w:r>
      <w:r w:rsidRPr="00502718">
        <w:rPr>
          <w:spacing w:val="-4"/>
          <w:w w:val="105"/>
          <w:sz w:val="24"/>
          <w:szCs w:val="24"/>
        </w:rPr>
        <w:t xml:space="preserve"> </w:t>
      </w:r>
      <w:r w:rsidRPr="00502718">
        <w:rPr>
          <w:w w:val="105"/>
          <w:sz w:val="24"/>
          <w:szCs w:val="24"/>
        </w:rPr>
        <w:t>Services within</w:t>
      </w:r>
      <w:r w:rsidRPr="00502718">
        <w:rPr>
          <w:spacing w:val="-2"/>
          <w:w w:val="105"/>
          <w:sz w:val="24"/>
          <w:szCs w:val="24"/>
        </w:rPr>
        <w:t xml:space="preserve"> </w:t>
      </w:r>
      <w:r w:rsidRPr="00502718">
        <w:rPr>
          <w:w w:val="105"/>
          <w:sz w:val="24"/>
          <w:szCs w:val="24"/>
        </w:rPr>
        <w:t>five</w:t>
      </w:r>
      <w:r w:rsidRPr="00502718">
        <w:rPr>
          <w:spacing w:val="-8"/>
          <w:w w:val="105"/>
          <w:sz w:val="24"/>
          <w:szCs w:val="24"/>
        </w:rPr>
        <w:t xml:space="preserve"> </w:t>
      </w:r>
      <w:r w:rsidRPr="00502718">
        <w:rPr>
          <w:w w:val="105"/>
          <w:sz w:val="24"/>
          <w:szCs w:val="24"/>
        </w:rPr>
        <w:t>days.</w:t>
      </w:r>
      <w:r w:rsidRPr="00502718">
        <w:rPr>
          <w:spacing w:val="-1"/>
          <w:w w:val="105"/>
          <w:sz w:val="24"/>
          <w:szCs w:val="24"/>
        </w:rPr>
        <w:t xml:space="preserve"> </w:t>
      </w:r>
      <w:r w:rsidRPr="00502718">
        <w:rPr>
          <w:w w:val="105"/>
          <w:sz w:val="24"/>
          <w:szCs w:val="24"/>
        </w:rPr>
        <w:t>It</w:t>
      </w:r>
      <w:r w:rsidRPr="00502718">
        <w:rPr>
          <w:spacing w:val="-2"/>
          <w:w w:val="105"/>
          <w:sz w:val="24"/>
          <w:szCs w:val="24"/>
        </w:rPr>
        <w:t xml:space="preserve"> </w:t>
      </w:r>
      <w:r w:rsidRPr="00502718">
        <w:rPr>
          <w:w w:val="105"/>
          <w:sz w:val="24"/>
          <w:szCs w:val="24"/>
        </w:rPr>
        <w:t>is</w:t>
      </w:r>
      <w:r w:rsidRPr="00502718">
        <w:rPr>
          <w:spacing w:val="-11"/>
          <w:w w:val="105"/>
          <w:sz w:val="24"/>
          <w:szCs w:val="24"/>
        </w:rPr>
        <w:t xml:space="preserve"> </w:t>
      </w:r>
      <w:r w:rsidRPr="00502718">
        <w:rPr>
          <w:w w:val="105"/>
          <w:sz w:val="24"/>
          <w:szCs w:val="24"/>
        </w:rPr>
        <w:t>necessary</w:t>
      </w:r>
      <w:r w:rsidRPr="00502718">
        <w:rPr>
          <w:spacing w:val="-3"/>
          <w:w w:val="105"/>
          <w:sz w:val="24"/>
          <w:szCs w:val="24"/>
        </w:rPr>
        <w:t xml:space="preserve"> </w:t>
      </w:r>
      <w:r w:rsidRPr="00502718">
        <w:rPr>
          <w:w w:val="105"/>
          <w:sz w:val="24"/>
          <w:szCs w:val="24"/>
        </w:rPr>
        <w:t>that the</w:t>
      </w:r>
      <w:r w:rsidRPr="00502718">
        <w:rPr>
          <w:spacing w:val="-8"/>
          <w:w w:val="105"/>
          <w:sz w:val="24"/>
          <w:szCs w:val="24"/>
        </w:rPr>
        <w:t xml:space="preserve"> </w:t>
      </w:r>
      <w:r w:rsidRPr="00502718">
        <w:rPr>
          <w:w w:val="105"/>
          <w:sz w:val="24"/>
          <w:szCs w:val="24"/>
        </w:rPr>
        <w:t>information be</w:t>
      </w:r>
      <w:r w:rsidRPr="00502718">
        <w:rPr>
          <w:spacing w:val="-8"/>
          <w:w w:val="105"/>
          <w:sz w:val="24"/>
          <w:szCs w:val="24"/>
        </w:rPr>
        <w:t xml:space="preserve"> </w:t>
      </w:r>
      <w:r w:rsidRPr="00502718">
        <w:rPr>
          <w:w w:val="105"/>
          <w:sz w:val="24"/>
          <w:szCs w:val="24"/>
        </w:rPr>
        <w:t>sufficient to</w:t>
      </w:r>
      <w:r w:rsidRPr="00502718">
        <w:rPr>
          <w:spacing w:val="-6"/>
          <w:w w:val="105"/>
          <w:sz w:val="24"/>
          <w:szCs w:val="24"/>
        </w:rPr>
        <w:t xml:space="preserve"> </w:t>
      </w:r>
      <w:r w:rsidRPr="00502718">
        <w:rPr>
          <w:w w:val="105"/>
          <w:sz w:val="24"/>
          <w:szCs w:val="24"/>
        </w:rPr>
        <w:t>determine the</w:t>
      </w:r>
      <w:r w:rsidRPr="00502718">
        <w:rPr>
          <w:spacing w:val="-2"/>
          <w:w w:val="105"/>
          <w:sz w:val="24"/>
          <w:szCs w:val="24"/>
        </w:rPr>
        <w:t xml:space="preserve"> </w:t>
      </w:r>
      <w:r w:rsidRPr="00502718">
        <w:rPr>
          <w:w w:val="105"/>
          <w:sz w:val="24"/>
          <w:szCs w:val="24"/>
        </w:rPr>
        <w:t>identity of</w:t>
      </w:r>
      <w:r w:rsidRPr="00502718">
        <w:rPr>
          <w:spacing w:val="-7"/>
          <w:w w:val="105"/>
          <w:sz w:val="24"/>
          <w:szCs w:val="24"/>
        </w:rPr>
        <w:t xml:space="preserve"> </w:t>
      </w:r>
      <w:r w:rsidRPr="00502718">
        <w:rPr>
          <w:w w:val="105"/>
          <w:sz w:val="24"/>
          <w:szCs w:val="24"/>
        </w:rPr>
        <w:t>the</w:t>
      </w:r>
      <w:r w:rsidRPr="00502718">
        <w:rPr>
          <w:spacing w:val="-3"/>
          <w:w w:val="105"/>
          <w:sz w:val="24"/>
          <w:szCs w:val="24"/>
        </w:rPr>
        <w:t xml:space="preserve"> </w:t>
      </w:r>
      <w:r w:rsidRPr="00502718">
        <w:rPr>
          <w:w w:val="105"/>
          <w:sz w:val="24"/>
          <w:szCs w:val="24"/>
        </w:rPr>
        <w:t>agency or</w:t>
      </w:r>
      <w:r w:rsidRPr="00502718">
        <w:rPr>
          <w:spacing w:val="-1"/>
          <w:w w:val="105"/>
          <w:sz w:val="24"/>
          <w:szCs w:val="24"/>
        </w:rPr>
        <w:t xml:space="preserve"> </w:t>
      </w:r>
      <w:r w:rsidRPr="00502718">
        <w:rPr>
          <w:w w:val="105"/>
          <w:sz w:val="24"/>
          <w:szCs w:val="24"/>
        </w:rPr>
        <w:t>individual toward which the complaint is</w:t>
      </w:r>
      <w:r w:rsidRPr="00502718">
        <w:rPr>
          <w:spacing w:val="-4"/>
          <w:w w:val="105"/>
          <w:sz w:val="24"/>
          <w:szCs w:val="24"/>
        </w:rPr>
        <w:t xml:space="preserve"> </w:t>
      </w:r>
      <w:r w:rsidRPr="00502718">
        <w:rPr>
          <w:w w:val="105"/>
          <w:sz w:val="24"/>
          <w:szCs w:val="24"/>
        </w:rPr>
        <w:t>directed, and to</w:t>
      </w:r>
      <w:r w:rsidRPr="00502718">
        <w:rPr>
          <w:spacing w:val="-1"/>
          <w:w w:val="105"/>
          <w:sz w:val="24"/>
          <w:szCs w:val="24"/>
        </w:rPr>
        <w:t xml:space="preserve"> </w:t>
      </w:r>
      <w:r w:rsidRPr="00502718">
        <w:rPr>
          <w:w w:val="105"/>
          <w:sz w:val="24"/>
          <w:szCs w:val="24"/>
        </w:rPr>
        <w:t>indicate the possibility of</w:t>
      </w:r>
      <w:r w:rsidRPr="00502718">
        <w:rPr>
          <w:spacing w:val="-4"/>
          <w:w w:val="105"/>
          <w:sz w:val="24"/>
          <w:szCs w:val="24"/>
        </w:rPr>
        <w:t xml:space="preserve"> </w:t>
      </w:r>
      <w:r w:rsidRPr="00502718">
        <w:rPr>
          <w:w w:val="105"/>
          <w:sz w:val="24"/>
          <w:szCs w:val="24"/>
        </w:rPr>
        <w:t>a violation.</w:t>
      </w:r>
      <w:r w:rsidR="00E65894" w:rsidRPr="00502718">
        <w:rPr>
          <w:w w:val="105"/>
          <w:sz w:val="24"/>
          <w:szCs w:val="24"/>
        </w:rPr>
        <w:t xml:space="preserve"> </w:t>
      </w:r>
      <w:r w:rsidRPr="00502718">
        <w:rPr>
          <w:w w:val="105"/>
          <w:sz w:val="24"/>
          <w:szCs w:val="24"/>
        </w:rPr>
        <w:t>Anonymous</w:t>
      </w:r>
      <w:r w:rsidRPr="00502718">
        <w:rPr>
          <w:spacing w:val="-1"/>
          <w:w w:val="105"/>
          <w:sz w:val="24"/>
          <w:szCs w:val="24"/>
        </w:rPr>
        <w:t xml:space="preserve"> </w:t>
      </w:r>
      <w:r w:rsidRPr="00502718">
        <w:rPr>
          <w:w w:val="105"/>
          <w:sz w:val="24"/>
          <w:szCs w:val="24"/>
        </w:rPr>
        <w:t>complaints</w:t>
      </w:r>
      <w:r w:rsidRPr="00502718">
        <w:rPr>
          <w:spacing w:val="-2"/>
          <w:w w:val="105"/>
          <w:sz w:val="24"/>
          <w:szCs w:val="24"/>
        </w:rPr>
        <w:t xml:space="preserve"> </w:t>
      </w:r>
      <w:r w:rsidRPr="00502718">
        <w:rPr>
          <w:w w:val="105"/>
          <w:sz w:val="24"/>
          <w:szCs w:val="24"/>
        </w:rPr>
        <w:t>shall</w:t>
      </w:r>
      <w:r w:rsidRPr="00502718">
        <w:rPr>
          <w:spacing w:val="-5"/>
          <w:w w:val="105"/>
          <w:sz w:val="24"/>
          <w:szCs w:val="24"/>
        </w:rPr>
        <w:t xml:space="preserve"> </w:t>
      </w:r>
      <w:r w:rsidRPr="00502718">
        <w:rPr>
          <w:w w:val="105"/>
          <w:sz w:val="24"/>
          <w:szCs w:val="24"/>
        </w:rPr>
        <w:t>be</w:t>
      </w:r>
      <w:r w:rsidRPr="00502718">
        <w:rPr>
          <w:spacing w:val="-13"/>
          <w:w w:val="105"/>
          <w:sz w:val="24"/>
          <w:szCs w:val="24"/>
        </w:rPr>
        <w:t xml:space="preserve"> </w:t>
      </w:r>
      <w:r w:rsidRPr="00502718">
        <w:rPr>
          <w:w w:val="105"/>
          <w:sz w:val="24"/>
          <w:szCs w:val="24"/>
        </w:rPr>
        <w:t>handled</w:t>
      </w:r>
      <w:r w:rsidRPr="00502718">
        <w:rPr>
          <w:spacing w:val="-6"/>
          <w:w w:val="105"/>
          <w:sz w:val="24"/>
          <w:szCs w:val="24"/>
        </w:rPr>
        <w:t xml:space="preserve"> </w:t>
      </w:r>
      <w:r w:rsidRPr="00502718">
        <w:rPr>
          <w:w w:val="105"/>
          <w:sz w:val="24"/>
          <w:szCs w:val="24"/>
        </w:rPr>
        <w:t>as</w:t>
      </w:r>
      <w:r w:rsidRPr="00502718">
        <w:rPr>
          <w:spacing w:val="-12"/>
          <w:w w:val="105"/>
          <w:sz w:val="24"/>
          <w:szCs w:val="24"/>
        </w:rPr>
        <w:t xml:space="preserve"> </w:t>
      </w:r>
      <w:r w:rsidRPr="00502718">
        <w:rPr>
          <w:w w:val="105"/>
          <w:sz w:val="24"/>
          <w:szCs w:val="24"/>
        </w:rPr>
        <w:t>any</w:t>
      </w:r>
      <w:r w:rsidRPr="00502718">
        <w:rPr>
          <w:spacing w:val="-15"/>
          <w:w w:val="105"/>
          <w:sz w:val="24"/>
          <w:szCs w:val="24"/>
        </w:rPr>
        <w:t xml:space="preserve"> </w:t>
      </w:r>
      <w:r w:rsidRPr="00502718">
        <w:rPr>
          <w:w w:val="105"/>
          <w:sz w:val="24"/>
          <w:szCs w:val="24"/>
        </w:rPr>
        <w:t>other</w:t>
      </w:r>
      <w:r w:rsidRPr="00502718">
        <w:rPr>
          <w:spacing w:val="-11"/>
          <w:w w:val="105"/>
          <w:sz w:val="24"/>
          <w:szCs w:val="24"/>
        </w:rPr>
        <w:t xml:space="preserve"> </w:t>
      </w:r>
      <w:r w:rsidRPr="00502718">
        <w:rPr>
          <w:spacing w:val="-2"/>
          <w:w w:val="105"/>
          <w:sz w:val="24"/>
          <w:szCs w:val="24"/>
        </w:rPr>
        <w:t>complaint.</w:t>
      </w:r>
    </w:p>
    <w:p w14:paraId="7B759BDB" w14:textId="77777777" w:rsidR="00E65894" w:rsidRPr="00502718" w:rsidRDefault="00E65894" w:rsidP="00E65894">
      <w:pPr>
        <w:pStyle w:val="BodyText"/>
        <w:spacing w:before="7"/>
        <w:jc w:val="both"/>
        <w:rPr>
          <w:rStyle w:val="Heading3Char"/>
          <w:rFonts w:ascii="Times New Roman" w:hAnsi="Times New Roman" w:cs="Times New Roman"/>
          <w:color w:val="auto"/>
        </w:rPr>
      </w:pPr>
    </w:p>
    <w:p w14:paraId="2C0B73A9" w14:textId="2A6D01C6" w:rsidR="00E65894" w:rsidRPr="00502718" w:rsidRDefault="00792493" w:rsidP="00E65894">
      <w:pPr>
        <w:pStyle w:val="Heading3"/>
        <w:rPr>
          <w:rFonts w:ascii="Times New Roman" w:hAnsi="Times New Roman" w:cs="Times New Roman"/>
          <w:color w:val="auto"/>
          <w:w w:val="105"/>
          <w:u w:val="single"/>
        </w:rPr>
      </w:pPr>
      <w:r w:rsidRPr="00502718">
        <w:rPr>
          <w:rStyle w:val="Heading3Char"/>
          <w:rFonts w:ascii="Times New Roman" w:hAnsi="Times New Roman" w:cs="Times New Roman"/>
          <w:color w:val="auto"/>
          <w:u w:val="single"/>
        </w:rPr>
        <w:t>Verbal Complaints</w:t>
      </w:r>
    </w:p>
    <w:p w14:paraId="30082645" w14:textId="69E90902" w:rsidR="00F95212" w:rsidRPr="00502718" w:rsidRDefault="00792493" w:rsidP="00E65894">
      <w:pPr>
        <w:pStyle w:val="BodyText"/>
        <w:spacing w:before="7"/>
        <w:jc w:val="both"/>
        <w:rPr>
          <w:szCs w:val="24"/>
        </w:rPr>
      </w:pPr>
      <w:r w:rsidRPr="00502718">
        <w:rPr>
          <w:w w:val="105"/>
          <w:szCs w:val="24"/>
        </w:rPr>
        <w:t>In</w:t>
      </w:r>
      <w:r w:rsidRPr="00502718">
        <w:rPr>
          <w:spacing w:val="-1"/>
          <w:w w:val="105"/>
          <w:szCs w:val="24"/>
        </w:rPr>
        <w:t xml:space="preserve"> </w:t>
      </w:r>
      <w:r w:rsidRPr="00502718">
        <w:rPr>
          <w:w w:val="105"/>
          <w:szCs w:val="24"/>
        </w:rPr>
        <w:t>the</w:t>
      </w:r>
      <w:r w:rsidRPr="00502718">
        <w:rPr>
          <w:spacing w:val="-3"/>
          <w:w w:val="105"/>
          <w:szCs w:val="24"/>
        </w:rPr>
        <w:t xml:space="preserve"> </w:t>
      </w:r>
      <w:r w:rsidRPr="00502718">
        <w:rPr>
          <w:w w:val="105"/>
          <w:szCs w:val="24"/>
        </w:rPr>
        <w:t>event that a</w:t>
      </w:r>
      <w:r w:rsidRPr="00502718">
        <w:rPr>
          <w:spacing w:val="-6"/>
          <w:w w:val="105"/>
          <w:szCs w:val="24"/>
        </w:rPr>
        <w:t xml:space="preserve"> </w:t>
      </w:r>
      <w:r w:rsidRPr="00502718">
        <w:rPr>
          <w:w w:val="105"/>
          <w:szCs w:val="24"/>
        </w:rPr>
        <w:t>complainant makes the</w:t>
      </w:r>
      <w:r w:rsidRPr="00502718">
        <w:rPr>
          <w:spacing w:val="-1"/>
          <w:w w:val="105"/>
          <w:szCs w:val="24"/>
        </w:rPr>
        <w:t xml:space="preserve"> </w:t>
      </w:r>
      <w:r w:rsidRPr="00502718">
        <w:rPr>
          <w:w w:val="105"/>
          <w:szCs w:val="24"/>
        </w:rPr>
        <w:t>allegation verbally or through a telephone conversation and</w:t>
      </w:r>
      <w:r w:rsidRPr="00502718">
        <w:rPr>
          <w:spacing w:val="-1"/>
          <w:w w:val="105"/>
          <w:szCs w:val="24"/>
        </w:rPr>
        <w:t xml:space="preserve"> </w:t>
      </w:r>
      <w:r w:rsidRPr="00502718">
        <w:rPr>
          <w:w w:val="105"/>
          <w:szCs w:val="24"/>
        </w:rPr>
        <w:t>refuses or</w:t>
      </w:r>
      <w:r w:rsidRPr="00502718">
        <w:rPr>
          <w:spacing w:val="-4"/>
          <w:w w:val="105"/>
          <w:szCs w:val="24"/>
        </w:rPr>
        <w:t xml:space="preserve"> </w:t>
      </w:r>
      <w:r w:rsidRPr="00502718">
        <w:rPr>
          <w:w w:val="105"/>
          <w:szCs w:val="24"/>
        </w:rPr>
        <w:t>is</w:t>
      </w:r>
      <w:r w:rsidRPr="00502718">
        <w:rPr>
          <w:spacing w:val="-6"/>
          <w:w w:val="105"/>
          <w:szCs w:val="24"/>
        </w:rPr>
        <w:t xml:space="preserve"> </w:t>
      </w:r>
      <w:r w:rsidRPr="00502718">
        <w:rPr>
          <w:w w:val="105"/>
          <w:szCs w:val="24"/>
        </w:rPr>
        <w:t>not inclined to</w:t>
      </w:r>
      <w:r w:rsidRPr="00502718">
        <w:rPr>
          <w:spacing w:val="-7"/>
          <w:w w:val="105"/>
          <w:szCs w:val="24"/>
        </w:rPr>
        <w:t xml:space="preserve"> </w:t>
      </w:r>
      <w:r w:rsidRPr="00502718">
        <w:rPr>
          <w:w w:val="105"/>
          <w:szCs w:val="24"/>
        </w:rPr>
        <w:t>place such</w:t>
      </w:r>
      <w:r w:rsidRPr="00502718">
        <w:rPr>
          <w:spacing w:val="-1"/>
          <w:w w:val="105"/>
          <w:szCs w:val="24"/>
        </w:rPr>
        <w:t xml:space="preserve"> </w:t>
      </w:r>
      <w:r w:rsidRPr="00502718">
        <w:rPr>
          <w:w w:val="105"/>
          <w:szCs w:val="24"/>
        </w:rPr>
        <w:t>allegations in</w:t>
      </w:r>
      <w:r w:rsidRPr="00502718">
        <w:rPr>
          <w:spacing w:val="-2"/>
          <w:w w:val="105"/>
          <w:szCs w:val="24"/>
        </w:rPr>
        <w:t xml:space="preserve"> </w:t>
      </w:r>
      <w:r w:rsidRPr="00502718">
        <w:rPr>
          <w:w w:val="105"/>
          <w:szCs w:val="24"/>
        </w:rPr>
        <w:t>writing, the</w:t>
      </w:r>
      <w:r w:rsidRPr="00502718">
        <w:rPr>
          <w:spacing w:val="-8"/>
          <w:w w:val="105"/>
          <w:szCs w:val="24"/>
        </w:rPr>
        <w:t xml:space="preserve"> </w:t>
      </w:r>
      <w:r w:rsidRPr="00502718">
        <w:rPr>
          <w:w w:val="105"/>
          <w:szCs w:val="24"/>
        </w:rPr>
        <w:t>person to whom</w:t>
      </w:r>
      <w:r w:rsidRPr="00502718">
        <w:rPr>
          <w:spacing w:val="-6"/>
          <w:w w:val="105"/>
          <w:szCs w:val="24"/>
        </w:rPr>
        <w:t xml:space="preserve"> </w:t>
      </w:r>
      <w:r w:rsidRPr="00502718">
        <w:rPr>
          <w:w w:val="105"/>
          <w:szCs w:val="24"/>
        </w:rPr>
        <w:t>the</w:t>
      </w:r>
      <w:r w:rsidRPr="00502718">
        <w:rPr>
          <w:spacing w:val="-8"/>
          <w:w w:val="105"/>
          <w:szCs w:val="24"/>
        </w:rPr>
        <w:t xml:space="preserve"> </w:t>
      </w:r>
      <w:r w:rsidRPr="00502718">
        <w:rPr>
          <w:w w:val="105"/>
          <w:szCs w:val="24"/>
        </w:rPr>
        <w:t>allegations are</w:t>
      </w:r>
      <w:r w:rsidRPr="00502718">
        <w:rPr>
          <w:spacing w:val="-9"/>
          <w:w w:val="105"/>
          <w:szCs w:val="24"/>
        </w:rPr>
        <w:t xml:space="preserve"> </w:t>
      </w:r>
      <w:r w:rsidRPr="00502718">
        <w:rPr>
          <w:w w:val="105"/>
          <w:szCs w:val="24"/>
        </w:rPr>
        <w:t>made</w:t>
      </w:r>
      <w:r w:rsidRPr="00502718">
        <w:rPr>
          <w:spacing w:val="-7"/>
          <w:w w:val="105"/>
          <w:szCs w:val="24"/>
        </w:rPr>
        <w:t xml:space="preserve"> </w:t>
      </w:r>
      <w:r w:rsidRPr="00502718">
        <w:rPr>
          <w:w w:val="105"/>
          <w:szCs w:val="24"/>
        </w:rPr>
        <w:t>shall</w:t>
      </w:r>
      <w:r w:rsidRPr="00502718">
        <w:rPr>
          <w:spacing w:val="-8"/>
          <w:w w:val="105"/>
          <w:szCs w:val="24"/>
        </w:rPr>
        <w:t xml:space="preserve"> </w:t>
      </w:r>
      <w:r w:rsidRPr="00502718">
        <w:rPr>
          <w:w w:val="105"/>
          <w:szCs w:val="24"/>
        </w:rPr>
        <w:t>write</w:t>
      </w:r>
      <w:r w:rsidRPr="00502718">
        <w:rPr>
          <w:spacing w:val="-5"/>
          <w:w w:val="105"/>
          <w:szCs w:val="24"/>
        </w:rPr>
        <w:t xml:space="preserve"> </w:t>
      </w:r>
      <w:r w:rsidRPr="00502718">
        <w:rPr>
          <w:w w:val="105"/>
          <w:szCs w:val="24"/>
        </w:rPr>
        <w:t>up</w:t>
      </w:r>
      <w:r w:rsidRPr="00502718">
        <w:rPr>
          <w:spacing w:val="-10"/>
          <w:w w:val="105"/>
          <w:szCs w:val="24"/>
        </w:rPr>
        <w:t xml:space="preserve"> </w:t>
      </w:r>
      <w:r w:rsidRPr="00502718">
        <w:rPr>
          <w:w w:val="105"/>
          <w:szCs w:val="24"/>
        </w:rPr>
        <w:t>the</w:t>
      </w:r>
      <w:r w:rsidRPr="00502718">
        <w:rPr>
          <w:spacing w:val="-9"/>
          <w:w w:val="105"/>
          <w:szCs w:val="24"/>
        </w:rPr>
        <w:t xml:space="preserve"> </w:t>
      </w:r>
      <w:r w:rsidRPr="00502718">
        <w:rPr>
          <w:w w:val="105"/>
          <w:szCs w:val="24"/>
        </w:rPr>
        <w:t>elements</w:t>
      </w:r>
      <w:r w:rsidRPr="00502718">
        <w:rPr>
          <w:spacing w:val="-5"/>
          <w:w w:val="105"/>
          <w:szCs w:val="24"/>
        </w:rPr>
        <w:t xml:space="preserve"> </w:t>
      </w:r>
      <w:r w:rsidRPr="00502718">
        <w:rPr>
          <w:w w:val="105"/>
          <w:szCs w:val="24"/>
        </w:rPr>
        <w:t>of</w:t>
      </w:r>
      <w:r w:rsidRPr="00502718">
        <w:rPr>
          <w:spacing w:val="-7"/>
          <w:w w:val="105"/>
          <w:szCs w:val="24"/>
        </w:rPr>
        <w:t xml:space="preserve"> </w:t>
      </w:r>
      <w:r w:rsidRPr="00502718">
        <w:rPr>
          <w:w w:val="105"/>
          <w:szCs w:val="24"/>
        </w:rPr>
        <w:t>the</w:t>
      </w:r>
      <w:r w:rsidRPr="00502718">
        <w:rPr>
          <w:spacing w:val="-8"/>
          <w:w w:val="105"/>
          <w:szCs w:val="24"/>
        </w:rPr>
        <w:t xml:space="preserve"> </w:t>
      </w:r>
      <w:r w:rsidRPr="00502718">
        <w:rPr>
          <w:w w:val="105"/>
          <w:szCs w:val="24"/>
        </w:rPr>
        <w:t>complaint</w:t>
      </w:r>
      <w:r w:rsidRPr="00502718">
        <w:rPr>
          <w:spacing w:val="-1"/>
          <w:w w:val="105"/>
          <w:szCs w:val="24"/>
        </w:rPr>
        <w:t xml:space="preserve"> </w:t>
      </w:r>
      <w:r w:rsidRPr="00502718">
        <w:rPr>
          <w:w w:val="105"/>
          <w:szCs w:val="24"/>
        </w:rPr>
        <w:t>for</w:t>
      </w:r>
      <w:r w:rsidRPr="00502718">
        <w:rPr>
          <w:spacing w:val="-5"/>
          <w:w w:val="105"/>
          <w:szCs w:val="24"/>
        </w:rPr>
        <w:t xml:space="preserve"> </w:t>
      </w:r>
      <w:r w:rsidRPr="00502718">
        <w:rPr>
          <w:w w:val="105"/>
          <w:szCs w:val="24"/>
        </w:rPr>
        <w:t>the</w:t>
      </w:r>
      <w:r w:rsidRPr="00502718">
        <w:rPr>
          <w:spacing w:val="-16"/>
          <w:w w:val="105"/>
          <w:szCs w:val="24"/>
        </w:rPr>
        <w:t xml:space="preserve"> </w:t>
      </w:r>
      <w:r w:rsidRPr="00502718">
        <w:rPr>
          <w:w w:val="105"/>
          <w:szCs w:val="24"/>
        </w:rPr>
        <w:t>complainant.</w:t>
      </w:r>
      <w:r w:rsidRPr="00502718">
        <w:rPr>
          <w:spacing w:val="40"/>
          <w:w w:val="105"/>
          <w:szCs w:val="24"/>
        </w:rPr>
        <w:t xml:space="preserve"> </w:t>
      </w:r>
      <w:r w:rsidRPr="00502718">
        <w:rPr>
          <w:w w:val="105"/>
          <w:szCs w:val="24"/>
        </w:rPr>
        <w:t>Every effort should be made to</w:t>
      </w:r>
      <w:r w:rsidRPr="00502718">
        <w:rPr>
          <w:spacing w:val="-6"/>
          <w:w w:val="105"/>
          <w:szCs w:val="24"/>
        </w:rPr>
        <w:t xml:space="preserve"> </w:t>
      </w:r>
      <w:r w:rsidRPr="00502718">
        <w:rPr>
          <w:w w:val="105"/>
          <w:szCs w:val="24"/>
        </w:rPr>
        <w:t>have the complainant provide the</w:t>
      </w:r>
      <w:r w:rsidRPr="00502718">
        <w:rPr>
          <w:spacing w:val="-5"/>
          <w:w w:val="105"/>
          <w:szCs w:val="24"/>
        </w:rPr>
        <w:t xml:space="preserve"> </w:t>
      </w:r>
      <w:r w:rsidRPr="00502718">
        <w:rPr>
          <w:w w:val="105"/>
          <w:szCs w:val="24"/>
        </w:rPr>
        <w:t>following information:</w:t>
      </w:r>
    </w:p>
    <w:p w14:paraId="43B0E91A" w14:textId="10A082BD" w:rsidR="00F95212" w:rsidRPr="00502718" w:rsidRDefault="00000000" w:rsidP="00792493">
      <w:pPr>
        <w:pStyle w:val="ListParagraph"/>
        <w:numPr>
          <w:ilvl w:val="0"/>
          <w:numId w:val="2"/>
        </w:numPr>
        <w:tabs>
          <w:tab w:val="left" w:pos="1445"/>
        </w:tabs>
        <w:spacing w:before="133"/>
        <w:rPr>
          <w:sz w:val="24"/>
          <w:szCs w:val="24"/>
        </w:rPr>
      </w:pPr>
      <w:r w:rsidRPr="00502718">
        <w:rPr>
          <w:w w:val="105"/>
          <w:sz w:val="24"/>
          <w:szCs w:val="24"/>
        </w:rPr>
        <w:t>Name,</w:t>
      </w:r>
      <w:r w:rsidRPr="00502718">
        <w:rPr>
          <w:spacing w:val="-4"/>
          <w:w w:val="105"/>
          <w:sz w:val="24"/>
          <w:szCs w:val="24"/>
        </w:rPr>
        <w:t xml:space="preserve"> </w:t>
      </w:r>
      <w:r w:rsidRPr="00502718">
        <w:rPr>
          <w:w w:val="105"/>
          <w:sz w:val="24"/>
          <w:szCs w:val="24"/>
        </w:rPr>
        <w:t>address</w:t>
      </w:r>
      <w:r w:rsidR="00792493" w:rsidRPr="00502718">
        <w:rPr>
          <w:w w:val="105"/>
          <w:sz w:val="24"/>
          <w:szCs w:val="24"/>
        </w:rPr>
        <w:t>,</w:t>
      </w:r>
      <w:r w:rsidRPr="00502718">
        <w:rPr>
          <w:spacing w:val="-2"/>
          <w:w w:val="105"/>
          <w:sz w:val="24"/>
          <w:szCs w:val="24"/>
        </w:rPr>
        <w:t xml:space="preserve"> </w:t>
      </w:r>
      <w:r w:rsidRPr="00502718">
        <w:rPr>
          <w:w w:val="105"/>
          <w:sz w:val="24"/>
          <w:szCs w:val="24"/>
        </w:rPr>
        <w:t>and</w:t>
      </w:r>
      <w:r w:rsidRPr="00502718">
        <w:rPr>
          <w:spacing w:val="-10"/>
          <w:w w:val="105"/>
          <w:sz w:val="24"/>
          <w:szCs w:val="24"/>
        </w:rPr>
        <w:t xml:space="preserve"> </w:t>
      </w:r>
      <w:r w:rsidRPr="00502718">
        <w:rPr>
          <w:w w:val="105"/>
          <w:sz w:val="24"/>
          <w:szCs w:val="24"/>
        </w:rPr>
        <w:t>telephone number</w:t>
      </w:r>
      <w:r w:rsidRPr="00502718">
        <w:rPr>
          <w:spacing w:val="-6"/>
          <w:w w:val="105"/>
          <w:sz w:val="24"/>
          <w:szCs w:val="24"/>
        </w:rPr>
        <w:t xml:space="preserve"> </w:t>
      </w:r>
      <w:r w:rsidRPr="00502718">
        <w:rPr>
          <w:w w:val="105"/>
          <w:sz w:val="24"/>
          <w:szCs w:val="24"/>
        </w:rPr>
        <w:t>or</w:t>
      </w:r>
      <w:r w:rsidRPr="00502718">
        <w:rPr>
          <w:spacing w:val="-12"/>
          <w:w w:val="105"/>
          <w:sz w:val="24"/>
          <w:szCs w:val="24"/>
        </w:rPr>
        <w:t xml:space="preserve"> </w:t>
      </w:r>
      <w:r w:rsidRPr="00502718">
        <w:rPr>
          <w:w w:val="105"/>
          <w:sz w:val="24"/>
          <w:szCs w:val="24"/>
        </w:rPr>
        <w:t>other</w:t>
      </w:r>
      <w:r w:rsidRPr="00502718">
        <w:rPr>
          <w:spacing w:val="-7"/>
          <w:w w:val="105"/>
          <w:sz w:val="24"/>
          <w:szCs w:val="24"/>
        </w:rPr>
        <w:t xml:space="preserve"> </w:t>
      </w:r>
      <w:r w:rsidRPr="00502718">
        <w:rPr>
          <w:w w:val="105"/>
          <w:sz w:val="24"/>
          <w:szCs w:val="24"/>
        </w:rPr>
        <w:t>means</w:t>
      </w:r>
      <w:r w:rsidRPr="00502718">
        <w:rPr>
          <w:spacing w:val="-7"/>
          <w:w w:val="105"/>
          <w:sz w:val="24"/>
          <w:szCs w:val="24"/>
        </w:rPr>
        <w:t xml:space="preserve"> </w:t>
      </w:r>
      <w:r w:rsidRPr="00502718">
        <w:rPr>
          <w:w w:val="105"/>
          <w:sz w:val="24"/>
          <w:szCs w:val="24"/>
        </w:rPr>
        <w:t>of</w:t>
      </w:r>
      <w:r w:rsidRPr="00502718">
        <w:rPr>
          <w:spacing w:val="-13"/>
          <w:w w:val="105"/>
          <w:sz w:val="24"/>
          <w:szCs w:val="24"/>
        </w:rPr>
        <w:t xml:space="preserve"> </w:t>
      </w:r>
      <w:r w:rsidRPr="00502718">
        <w:rPr>
          <w:w w:val="105"/>
          <w:sz w:val="24"/>
          <w:szCs w:val="24"/>
        </w:rPr>
        <w:t>contacting</w:t>
      </w:r>
      <w:r w:rsidRPr="00502718">
        <w:rPr>
          <w:spacing w:val="-4"/>
          <w:w w:val="105"/>
          <w:sz w:val="24"/>
          <w:szCs w:val="24"/>
        </w:rPr>
        <w:t xml:space="preserve"> </w:t>
      </w:r>
      <w:r w:rsidRPr="00502718">
        <w:rPr>
          <w:w w:val="105"/>
          <w:sz w:val="24"/>
          <w:szCs w:val="24"/>
        </w:rPr>
        <w:t>the</w:t>
      </w:r>
      <w:r w:rsidRPr="00502718">
        <w:rPr>
          <w:spacing w:val="-10"/>
          <w:w w:val="105"/>
          <w:sz w:val="24"/>
          <w:szCs w:val="24"/>
        </w:rPr>
        <w:t xml:space="preserve"> </w:t>
      </w:r>
      <w:r w:rsidRPr="00502718">
        <w:rPr>
          <w:spacing w:val="-2"/>
          <w:w w:val="105"/>
          <w:sz w:val="24"/>
          <w:szCs w:val="24"/>
        </w:rPr>
        <w:t>complainant.</w:t>
      </w:r>
    </w:p>
    <w:p w14:paraId="74EB6196" w14:textId="77777777" w:rsidR="00F95212" w:rsidRPr="00502718" w:rsidRDefault="00000000" w:rsidP="00792493">
      <w:pPr>
        <w:pStyle w:val="ListParagraph"/>
        <w:numPr>
          <w:ilvl w:val="0"/>
          <w:numId w:val="2"/>
        </w:numPr>
        <w:tabs>
          <w:tab w:val="left" w:pos="1444"/>
        </w:tabs>
        <w:spacing w:before="15"/>
        <w:rPr>
          <w:sz w:val="24"/>
          <w:szCs w:val="24"/>
        </w:rPr>
      </w:pPr>
      <w:r w:rsidRPr="00502718">
        <w:rPr>
          <w:w w:val="105"/>
          <w:sz w:val="24"/>
          <w:szCs w:val="24"/>
        </w:rPr>
        <w:t>The</w:t>
      </w:r>
      <w:r w:rsidRPr="00502718">
        <w:rPr>
          <w:spacing w:val="-12"/>
          <w:w w:val="105"/>
          <w:sz w:val="24"/>
          <w:szCs w:val="24"/>
        </w:rPr>
        <w:t xml:space="preserve"> </w:t>
      </w:r>
      <w:r w:rsidRPr="00502718">
        <w:rPr>
          <w:w w:val="105"/>
          <w:sz w:val="24"/>
          <w:szCs w:val="24"/>
        </w:rPr>
        <w:t>specific</w:t>
      </w:r>
      <w:r w:rsidRPr="00502718">
        <w:rPr>
          <w:spacing w:val="1"/>
          <w:w w:val="105"/>
          <w:sz w:val="24"/>
          <w:szCs w:val="24"/>
        </w:rPr>
        <w:t xml:space="preserve"> </w:t>
      </w:r>
      <w:r w:rsidRPr="00502718">
        <w:rPr>
          <w:w w:val="105"/>
          <w:sz w:val="24"/>
          <w:szCs w:val="24"/>
        </w:rPr>
        <w:t>location</w:t>
      </w:r>
      <w:r w:rsidRPr="00502718">
        <w:rPr>
          <w:spacing w:val="-6"/>
          <w:w w:val="105"/>
          <w:sz w:val="24"/>
          <w:szCs w:val="24"/>
        </w:rPr>
        <w:t xml:space="preserve"> </w:t>
      </w:r>
      <w:r w:rsidRPr="00502718">
        <w:rPr>
          <w:w w:val="105"/>
          <w:sz w:val="24"/>
          <w:szCs w:val="24"/>
        </w:rPr>
        <w:t>and</w:t>
      </w:r>
      <w:r w:rsidRPr="00502718">
        <w:rPr>
          <w:spacing w:val="-2"/>
          <w:w w:val="105"/>
          <w:sz w:val="24"/>
          <w:szCs w:val="24"/>
        </w:rPr>
        <w:t xml:space="preserve"> </w:t>
      </w:r>
      <w:r w:rsidRPr="00502718">
        <w:rPr>
          <w:w w:val="105"/>
          <w:sz w:val="24"/>
          <w:szCs w:val="24"/>
        </w:rPr>
        <w:t>name</w:t>
      </w:r>
      <w:r w:rsidRPr="00502718">
        <w:rPr>
          <w:spacing w:val="-7"/>
          <w:w w:val="105"/>
          <w:sz w:val="24"/>
          <w:szCs w:val="24"/>
        </w:rPr>
        <w:t xml:space="preserve"> </w:t>
      </w:r>
      <w:r w:rsidRPr="00502718">
        <w:rPr>
          <w:w w:val="105"/>
          <w:sz w:val="24"/>
          <w:szCs w:val="24"/>
        </w:rPr>
        <w:t>of</w:t>
      </w:r>
      <w:r w:rsidRPr="00502718">
        <w:rPr>
          <w:spacing w:val="-9"/>
          <w:w w:val="105"/>
          <w:sz w:val="24"/>
          <w:szCs w:val="24"/>
        </w:rPr>
        <w:t xml:space="preserve"> </w:t>
      </w:r>
      <w:r w:rsidRPr="00502718">
        <w:rPr>
          <w:w w:val="105"/>
          <w:sz w:val="24"/>
          <w:szCs w:val="24"/>
        </w:rPr>
        <w:t>the</w:t>
      </w:r>
      <w:r w:rsidRPr="00502718">
        <w:rPr>
          <w:spacing w:val="-12"/>
          <w:w w:val="105"/>
          <w:sz w:val="24"/>
          <w:szCs w:val="24"/>
        </w:rPr>
        <w:t xml:space="preserve"> </w:t>
      </w:r>
      <w:r w:rsidRPr="00502718">
        <w:rPr>
          <w:w w:val="105"/>
          <w:sz w:val="24"/>
          <w:szCs w:val="24"/>
        </w:rPr>
        <w:t>entity</w:t>
      </w:r>
      <w:r w:rsidRPr="00502718">
        <w:rPr>
          <w:spacing w:val="-13"/>
          <w:w w:val="105"/>
          <w:sz w:val="24"/>
          <w:szCs w:val="24"/>
        </w:rPr>
        <w:t xml:space="preserve"> </w:t>
      </w:r>
      <w:r w:rsidRPr="00502718">
        <w:rPr>
          <w:w w:val="105"/>
          <w:sz w:val="24"/>
          <w:szCs w:val="24"/>
        </w:rPr>
        <w:t>delivering</w:t>
      </w:r>
      <w:r w:rsidRPr="00502718">
        <w:rPr>
          <w:spacing w:val="2"/>
          <w:w w:val="105"/>
          <w:sz w:val="24"/>
          <w:szCs w:val="24"/>
        </w:rPr>
        <w:t xml:space="preserve"> </w:t>
      </w:r>
      <w:r w:rsidRPr="00502718">
        <w:rPr>
          <w:w w:val="105"/>
          <w:sz w:val="24"/>
          <w:szCs w:val="24"/>
        </w:rPr>
        <w:t>the</w:t>
      </w:r>
      <w:r w:rsidRPr="00502718">
        <w:rPr>
          <w:spacing w:val="-7"/>
          <w:w w:val="105"/>
          <w:sz w:val="24"/>
          <w:szCs w:val="24"/>
        </w:rPr>
        <w:t xml:space="preserve"> </w:t>
      </w:r>
      <w:r w:rsidRPr="00502718">
        <w:rPr>
          <w:w w:val="105"/>
          <w:sz w:val="24"/>
          <w:szCs w:val="24"/>
        </w:rPr>
        <w:t>program</w:t>
      </w:r>
      <w:r w:rsidRPr="00502718">
        <w:rPr>
          <w:spacing w:val="-5"/>
          <w:w w:val="105"/>
          <w:sz w:val="24"/>
          <w:szCs w:val="24"/>
        </w:rPr>
        <w:t xml:space="preserve"> </w:t>
      </w:r>
      <w:r w:rsidRPr="00502718">
        <w:rPr>
          <w:w w:val="105"/>
          <w:sz w:val="24"/>
          <w:szCs w:val="24"/>
        </w:rPr>
        <w:t>service</w:t>
      </w:r>
      <w:r w:rsidRPr="00502718">
        <w:rPr>
          <w:spacing w:val="1"/>
          <w:w w:val="105"/>
          <w:sz w:val="24"/>
          <w:szCs w:val="24"/>
        </w:rPr>
        <w:t xml:space="preserve"> </w:t>
      </w:r>
      <w:r w:rsidRPr="00502718">
        <w:rPr>
          <w:w w:val="105"/>
          <w:sz w:val="24"/>
          <w:szCs w:val="24"/>
        </w:rPr>
        <w:t>or</w:t>
      </w:r>
      <w:r w:rsidRPr="00502718">
        <w:rPr>
          <w:spacing w:val="-10"/>
          <w:w w:val="105"/>
          <w:sz w:val="24"/>
          <w:szCs w:val="24"/>
        </w:rPr>
        <w:t xml:space="preserve"> </w:t>
      </w:r>
      <w:r w:rsidRPr="00502718">
        <w:rPr>
          <w:spacing w:val="-2"/>
          <w:w w:val="105"/>
          <w:sz w:val="24"/>
          <w:szCs w:val="24"/>
        </w:rPr>
        <w:t>benefit.</w:t>
      </w:r>
    </w:p>
    <w:p w14:paraId="050B9ADA" w14:textId="77777777" w:rsidR="00F95212" w:rsidRPr="00502718" w:rsidRDefault="00000000" w:rsidP="00792493">
      <w:pPr>
        <w:pStyle w:val="ListParagraph"/>
        <w:numPr>
          <w:ilvl w:val="0"/>
          <w:numId w:val="2"/>
        </w:numPr>
        <w:tabs>
          <w:tab w:val="left" w:pos="1443"/>
          <w:tab w:val="left" w:pos="1446"/>
        </w:tabs>
        <w:spacing w:before="9" w:line="252" w:lineRule="auto"/>
        <w:ind w:right="1325"/>
        <w:rPr>
          <w:sz w:val="24"/>
          <w:szCs w:val="24"/>
        </w:rPr>
      </w:pPr>
      <w:r w:rsidRPr="00502718">
        <w:rPr>
          <w:w w:val="105"/>
          <w:sz w:val="24"/>
          <w:szCs w:val="24"/>
        </w:rPr>
        <w:t>The</w:t>
      </w:r>
      <w:r w:rsidRPr="00502718">
        <w:rPr>
          <w:spacing w:val="-12"/>
          <w:w w:val="105"/>
          <w:sz w:val="24"/>
          <w:szCs w:val="24"/>
        </w:rPr>
        <w:t xml:space="preserve"> </w:t>
      </w:r>
      <w:r w:rsidRPr="00502718">
        <w:rPr>
          <w:w w:val="105"/>
          <w:sz w:val="24"/>
          <w:szCs w:val="24"/>
        </w:rPr>
        <w:t>nature</w:t>
      </w:r>
      <w:r w:rsidRPr="00502718">
        <w:rPr>
          <w:spacing w:val="-2"/>
          <w:w w:val="105"/>
          <w:sz w:val="24"/>
          <w:szCs w:val="24"/>
        </w:rPr>
        <w:t xml:space="preserve"> </w:t>
      </w:r>
      <w:r w:rsidRPr="00502718">
        <w:rPr>
          <w:w w:val="105"/>
          <w:sz w:val="24"/>
          <w:szCs w:val="24"/>
        </w:rPr>
        <w:t>of</w:t>
      </w:r>
      <w:r w:rsidRPr="00502718">
        <w:rPr>
          <w:spacing w:val="-12"/>
          <w:w w:val="105"/>
          <w:sz w:val="24"/>
          <w:szCs w:val="24"/>
        </w:rPr>
        <w:t xml:space="preserve"> </w:t>
      </w:r>
      <w:r w:rsidRPr="00502718">
        <w:rPr>
          <w:w w:val="105"/>
          <w:sz w:val="24"/>
          <w:szCs w:val="24"/>
        </w:rPr>
        <w:t>the</w:t>
      </w:r>
      <w:r w:rsidRPr="00502718">
        <w:rPr>
          <w:spacing w:val="-12"/>
          <w:w w:val="105"/>
          <w:sz w:val="24"/>
          <w:szCs w:val="24"/>
        </w:rPr>
        <w:t xml:space="preserve"> </w:t>
      </w:r>
      <w:r w:rsidRPr="00502718">
        <w:rPr>
          <w:w w:val="105"/>
          <w:sz w:val="24"/>
          <w:szCs w:val="24"/>
        </w:rPr>
        <w:t>incident(s) or</w:t>
      </w:r>
      <w:r w:rsidRPr="00502718">
        <w:rPr>
          <w:spacing w:val="-11"/>
          <w:w w:val="105"/>
          <w:sz w:val="24"/>
          <w:szCs w:val="24"/>
        </w:rPr>
        <w:t xml:space="preserve"> </w:t>
      </w:r>
      <w:r w:rsidRPr="00502718">
        <w:rPr>
          <w:w w:val="105"/>
          <w:sz w:val="24"/>
          <w:szCs w:val="24"/>
        </w:rPr>
        <w:t>action(s)</w:t>
      </w:r>
      <w:r w:rsidRPr="00502718">
        <w:rPr>
          <w:spacing w:val="-2"/>
          <w:w w:val="105"/>
          <w:sz w:val="24"/>
          <w:szCs w:val="24"/>
        </w:rPr>
        <w:t xml:space="preserve"> </w:t>
      </w:r>
      <w:r w:rsidRPr="00502718">
        <w:rPr>
          <w:w w:val="105"/>
          <w:sz w:val="24"/>
          <w:szCs w:val="24"/>
        </w:rPr>
        <w:t>that</w:t>
      </w:r>
      <w:r w:rsidRPr="00502718">
        <w:rPr>
          <w:spacing w:val="-4"/>
          <w:w w:val="105"/>
          <w:sz w:val="24"/>
          <w:szCs w:val="24"/>
        </w:rPr>
        <w:t xml:space="preserve"> </w:t>
      </w:r>
      <w:r w:rsidRPr="00502718">
        <w:rPr>
          <w:w w:val="105"/>
          <w:sz w:val="24"/>
          <w:szCs w:val="24"/>
        </w:rPr>
        <w:t>led</w:t>
      </w:r>
      <w:r w:rsidRPr="00502718">
        <w:rPr>
          <w:spacing w:val="-5"/>
          <w:w w:val="105"/>
          <w:sz w:val="24"/>
          <w:szCs w:val="24"/>
        </w:rPr>
        <w:t xml:space="preserve"> </w:t>
      </w:r>
      <w:r w:rsidRPr="00502718">
        <w:rPr>
          <w:w w:val="105"/>
          <w:sz w:val="24"/>
          <w:szCs w:val="24"/>
        </w:rPr>
        <w:t>the</w:t>
      </w:r>
      <w:r w:rsidRPr="00502718">
        <w:rPr>
          <w:spacing w:val="-13"/>
          <w:w w:val="105"/>
          <w:sz w:val="24"/>
          <w:szCs w:val="24"/>
        </w:rPr>
        <w:t xml:space="preserve"> </w:t>
      </w:r>
      <w:r w:rsidRPr="00502718">
        <w:rPr>
          <w:w w:val="105"/>
          <w:sz w:val="24"/>
          <w:szCs w:val="24"/>
        </w:rPr>
        <w:t>complainant</w:t>
      </w:r>
      <w:r w:rsidRPr="00502718">
        <w:rPr>
          <w:spacing w:val="11"/>
          <w:w w:val="105"/>
          <w:sz w:val="24"/>
          <w:szCs w:val="24"/>
        </w:rPr>
        <w:t xml:space="preserve"> </w:t>
      </w:r>
      <w:r w:rsidRPr="00502718">
        <w:rPr>
          <w:w w:val="105"/>
          <w:sz w:val="24"/>
          <w:szCs w:val="24"/>
        </w:rPr>
        <w:t>to</w:t>
      </w:r>
      <w:r w:rsidRPr="00502718">
        <w:rPr>
          <w:spacing w:val="-12"/>
          <w:w w:val="105"/>
          <w:sz w:val="24"/>
          <w:szCs w:val="24"/>
        </w:rPr>
        <w:t xml:space="preserve"> </w:t>
      </w:r>
      <w:r w:rsidRPr="00502718">
        <w:rPr>
          <w:w w:val="105"/>
          <w:sz w:val="24"/>
          <w:szCs w:val="24"/>
        </w:rPr>
        <w:t>feel</w:t>
      </w:r>
      <w:r w:rsidRPr="00502718">
        <w:rPr>
          <w:spacing w:val="-14"/>
          <w:w w:val="105"/>
          <w:sz w:val="24"/>
          <w:szCs w:val="24"/>
        </w:rPr>
        <w:t xml:space="preserve"> </w:t>
      </w:r>
      <w:r w:rsidRPr="00502718">
        <w:rPr>
          <w:w w:val="105"/>
          <w:sz w:val="24"/>
          <w:szCs w:val="24"/>
        </w:rPr>
        <w:t>discrimination was a factor</w:t>
      </w:r>
    </w:p>
    <w:p w14:paraId="29404B47" w14:textId="5AF30A8B" w:rsidR="00F95212" w:rsidRPr="00502718" w:rsidRDefault="00000000" w:rsidP="00792493">
      <w:pPr>
        <w:pStyle w:val="ListParagraph"/>
        <w:numPr>
          <w:ilvl w:val="0"/>
          <w:numId w:val="2"/>
        </w:numPr>
        <w:tabs>
          <w:tab w:val="left" w:pos="1444"/>
        </w:tabs>
        <w:spacing w:line="252" w:lineRule="auto"/>
        <w:ind w:right="1641"/>
        <w:rPr>
          <w:sz w:val="24"/>
          <w:szCs w:val="24"/>
        </w:rPr>
      </w:pPr>
      <w:r w:rsidRPr="00502718">
        <w:rPr>
          <w:w w:val="105"/>
          <w:sz w:val="24"/>
          <w:szCs w:val="24"/>
        </w:rPr>
        <w:t>The</w:t>
      </w:r>
      <w:r w:rsidRPr="00502718">
        <w:rPr>
          <w:spacing w:val="-13"/>
          <w:w w:val="105"/>
          <w:sz w:val="24"/>
          <w:szCs w:val="24"/>
        </w:rPr>
        <w:t xml:space="preserve"> </w:t>
      </w:r>
      <w:r w:rsidRPr="00502718">
        <w:rPr>
          <w:w w:val="105"/>
          <w:sz w:val="24"/>
          <w:szCs w:val="24"/>
        </w:rPr>
        <w:t>basis</w:t>
      </w:r>
      <w:r w:rsidRPr="00502718">
        <w:rPr>
          <w:spacing w:val="-9"/>
          <w:w w:val="105"/>
          <w:sz w:val="24"/>
          <w:szCs w:val="24"/>
        </w:rPr>
        <w:t xml:space="preserve"> </w:t>
      </w:r>
      <w:r w:rsidRPr="00502718">
        <w:rPr>
          <w:w w:val="105"/>
          <w:sz w:val="24"/>
          <w:szCs w:val="24"/>
        </w:rPr>
        <w:t>on</w:t>
      </w:r>
      <w:r w:rsidRPr="00502718">
        <w:rPr>
          <w:spacing w:val="-15"/>
          <w:w w:val="105"/>
          <w:sz w:val="24"/>
          <w:szCs w:val="24"/>
        </w:rPr>
        <w:t xml:space="preserve"> </w:t>
      </w:r>
      <w:r w:rsidRPr="00502718">
        <w:rPr>
          <w:w w:val="105"/>
          <w:sz w:val="24"/>
          <w:szCs w:val="24"/>
        </w:rPr>
        <w:t>which</w:t>
      </w:r>
      <w:r w:rsidRPr="00502718">
        <w:rPr>
          <w:spacing w:val="-7"/>
          <w:w w:val="105"/>
          <w:sz w:val="24"/>
          <w:szCs w:val="24"/>
        </w:rPr>
        <w:t xml:space="preserve"> </w:t>
      </w:r>
      <w:r w:rsidRPr="00502718">
        <w:rPr>
          <w:w w:val="105"/>
          <w:sz w:val="24"/>
          <w:szCs w:val="24"/>
        </w:rPr>
        <w:t>the</w:t>
      </w:r>
      <w:r w:rsidRPr="00502718">
        <w:rPr>
          <w:spacing w:val="-11"/>
          <w:w w:val="105"/>
          <w:sz w:val="24"/>
          <w:szCs w:val="24"/>
        </w:rPr>
        <w:t xml:space="preserve"> </w:t>
      </w:r>
      <w:r w:rsidRPr="00502718">
        <w:rPr>
          <w:w w:val="105"/>
          <w:sz w:val="24"/>
          <w:szCs w:val="24"/>
        </w:rPr>
        <w:t>complainant</w:t>
      </w:r>
      <w:r w:rsidRPr="00502718">
        <w:rPr>
          <w:spacing w:val="10"/>
          <w:w w:val="105"/>
          <w:sz w:val="24"/>
          <w:szCs w:val="24"/>
        </w:rPr>
        <w:t xml:space="preserve"> </w:t>
      </w:r>
      <w:r w:rsidRPr="00502718">
        <w:rPr>
          <w:w w:val="105"/>
          <w:sz w:val="24"/>
          <w:szCs w:val="24"/>
        </w:rPr>
        <w:t>feels</w:t>
      </w:r>
      <w:r w:rsidRPr="00502718">
        <w:rPr>
          <w:spacing w:val="-11"/>
          <w:w w:val="105"/>
          <w:sz w:val="24"/>
          <w:szCs w:val="24"/>
        </w:rPr>
        <w:t xml:space="preserve"> </w:t>
      </w:r>
      <w:r w:rsidRPr="00502718">
        <w:rPr>
          <w:w w:val="105"/>
          <w:sz w:val="24"/>
          <w:szCs w:val="24"/>
        </w:rPr>
        <w:t>discrimination</w:t>
      </w:r>
      <w:r w:rsidRPr="00502718">
        <w:rPr>
          <w:spacing w:val="-12"/>
          <w:w w:val="105"/>
          <w:sz w:val="24"/>
          <w:szCs w:val="24"/>
        </w:rPr>
        <w:t xml:space="preserve"> </w:t>
      </w:r>
      <w:r w:rsidRPr="00502718">
        <w:rPr>
          <w:w w:val="105"/>
          <w:sz w:val="24"/>
          <w:szCs w:val="24"/>
        </w:rPr>
        <w:t>exists</w:t>
      </w:r>
      <w:r w:rsidRPr="00502718">
        <w:rPr>
          <w:spacing w:val="-6"/>
          <w:w w:val="105"/>
          <w:sz w:val="24"/>
          <w:szCs w:val="24"/>
        </w:rPr>
        <w:t xml:space="preserve"> </w:t>
      </w:r>
      <w:r w:rsidRPr="00502718">
        <w:rPr>
          <w:w w:val="105"/>
          <w:sz w:val="24"/>
          <w:szCs w:val="24"/>
        </w:rPr>
        <w:t>(race,</w:t>
      </w:r>
      <w:r w:rsidRPr="00502718">
        <w:rPr>
          <w:spacing w:val="-14"/>
          <w:w w:val="105"/>
          <w:sz w:val="24"/>
          <w:szCs w:val="24"/>
        </w:rPr>
        <w:t xml:space="preserve"> </w:t>
      </w:r>
      <w:r w:rsidRPr="00502718">
        <w:rPr>
          <w:w w:val="105"/>
          <w:sz w:val="24"/>
          <w:szCs w:val="24"/>
        </w:rPr>
        <w:t>color,</w:t>
      </w:r>
      <w:r w:rsidRPr="00502718">
        <w:rPr>
          <w:spacing w:val="-5"/>
          <w:w w:val="105"/>
          <w:sz w:val="24"/>
          <w:szCs w:val="24"/>
        </w:rPr>
        <w:t xml:space="preserve"> </w:t>
      </w:r>
      <w:r w:rsidRPr="00502718">
        <w:rPr>
          <w:w w:val="105"/>
          <w:sz w:val="24"/>
          <w:szCs w:val="24"/>
        </w:rPr>
        <w:t>national origin, sex, age</w:t>
      </w:r>
      <w:r w:rsidR="00792493" w:rsidRPr="00502718">
        <w:rPr>
          <w:w w:val="105"/>
          <w:sz w:val="24"/>
          <w:szCs w:val="24"/>
        </w:rPr>
        <w:t>,</w:t>
      </w:r>
      <w:r w:rsidRPr="00502718">
        <w:rPr>
          <w:w w:val="105"/>
          <w:sz w:val="24"/>
          <w:szCs w:val="24"/>
        </w:rPr>
        <w:t xml:space="preserve"> or disability).</w:t>
      </w:r>
    </w:p>
    <w:p w14:paraId="2294B178" w14:textId="06EF934A" w:rsidR="00F95212" w:rsidRPr="00502718" w:rsidRDefault="00000000" w:rsidP="00792493">
      <w:pPr>
        <w:pStyle w:val="ListParagraph"/>
        <w:numPr>
          <w:ilvl w:val="0"/>
          <w:numId w:val="2"/>
        </w:numPr>
        <w:tabs>
          <w:tab w:val="left" w:pos="1444"/>
        </w:tabs>
        <w:spacing w:line="249" w:lineRule="auto"/>
        <w:ind w:right="975"/>
        <w:rPr>
          <w:sz w:val="24"/>
          <w:szCs w:val="24"/>
        </w:rPr>
      </w:pPr>
      <w:r w:rsidRPr="00502718">
        <w:rPr>
          <w:w w:val="105"/>
          <w:sz w:val="24"/>
          <w:szCs w:val="24"/>
        </w:rPr>
        <w:t>The</w:t>
      </w:r>
      <w:r w:rsidRPr="00502718">
        <w:rPr>
          <w:spacing w:val="-12"/>
          <w:w w:val="105"/>
          <w:sz w:val="24"/>
          <w:szCs w:val="24"/>
        </w:rPr>
        <w:t xml:space="preserve"> </w:t>
      </w:r>
      <w:r w:rsidRPr="00502718">
        <w:rPr>
          <w:w w:val="105"/>
          <w:sz w:val="24"/>
          <w:szCs w:val="24"/>
        </w:rPr>
        <w:t>names,</w:t>
      </w:r>
      <w:r w:rsidRPr="00502718">
        <w:rPr>
          <w:spacing w:val="-7"/>
          <w:w w:val="105"/>
          <w:sz w:val="24"/>
          <w:szCs w:val="24"/>
        </w:rPr>
        <w:t xml:space="preserve"> </w:t>
      </w:r>
      <w:r w:rsidRPr="00502718">
        <w:rPr>
          <w:w w:val="105"/>
          <w:sz w:val="24"/>
          <w:szCs w:val="24"/>
        </w:rPr>
        <w:t>titles</w:t>
      </w:r>
      <w:r w:rsidR="00792493" w:rsidRPr="00502718">
        <w:rPr>
          <w:w w:val="105"/>
          <w:sz w:val="24"/>
          <w:szCs w:val="24"/>
        </w:rPr>
        <w:t>,</w:t>
      </w:r>
      <w:r w:rsidRPr="00502718">
        <w:rPr>
          <w:spacing w:val="-12"/>
          <w:w w:val="105"/>
          <w:sz w:val="24"/>
          <w:szCs w:val="24"/>
        </w:rPr>
        <w:t xml:space="preserve"> </w:t>
      </w:r>
      <w:r w:rsidRPr="00502718">
        <w:rPr>
          <w:w w:val="105"/>
          <w:sz w:val="24"/>
          <w:szCs w:val="24"/>
        </w:rPr>
        <w:t>and</w:t>
      </w:r>
      <w:r w:rsidRPr="00502718">
        <w:rPr>
          <w:spacing w:val="-5"/>
          <w:w w:val="105"/>
          <w:sz w:val="24"/>
          <w:szCs w:val="24"/>
        </w:rPr>
        <w:t xml:space="preserve"> </w:t>
      </w:r>
      <w:r w:rsidRPr="00502718">
        <w:rPr>
          <w:w w:val="105"/>
          <w:sz w:val="24"/>
          <w:szCs w:val="24"/>
        </w:rPr>
        <w:t>addresses of</w:t>
      </w:r>
      <w:r w:rsidRPr="00502718">
        <w:rPr>
          <w:spacing w:val="-12"/>
          <w:w w:val="105"/>
          <w:sz w:val="24"/>
          <w:szCs w:val="24"/>
        </w:rPr>
        <w:t xml:space="preserve"> </w:t>
      </w:r>
      <w:r w:rsidRPr="00502718">
        <w:rPr>
          <w:w w:val="105"/>
          <w:sz w:val="24"/>
          <w:szCs w:val="24"/>
        </w:rPr>
        <w:t>persons</w:t>
      </w:r>
      <w:r w:rsidRPr="00502718">
        <w:rPr>
          <w:spacing w:val="-1"/>
          <w:w w:val="105"/>
          <w:sz w:val="24"/>
          <w:szCs w:val="24"/>
        </w:rPr>
        <w:t xml:space="preserve"> </w:t>
      </w:r>
      <w:r w:rsidRPr="00502718">
        <w:rPr>
          <w:w w:val="105"/>
          <w:sz w:val="24"/>
          <w:szCs w:val="24"/>
        </w:rPr>
        <w:t>who</w:t>
      </w:r>
      <w:r w:rsidRPr="00502718">
        <w:rPr>
          <w:spacing w:val="-4"/>
          <w:w w:val="105"/>
          <w:sz w:val="24"/>
          <w:szCs w:val="24"/>
        </w:rPr>
        <w:t xml:space="preserve"> </w:t>
      </w:r>
      <w:r w:rsidRPr="00502718">
        <w:rPr>
          <w:w w:val="105"/>
          <w:sz w:val="24"/>
          <w:szCs w:val="24"/>
        </w:rPr>
        <w:t>may</w:t>
      </w:r>
      <w:r w:rsidRPr="00502718">
        <w:rPr>
          <w:spacing w:val="-12"/>
          <w:w w:val="105"/>
          <w:sz w:val="24"/>
          <w:szCs w:val="24"/>
        </w:rPr>
        <w:t xml:space="preserve"> </w:t>
      </w:r>
      <w:r w:rsidRPr="00502718">
        <w:rPr>
          <w:w w:val="105"/>
          <w:sz w:val="24"/>
          <w:szCs w:val="24"/>
        </w:rPr>
        <w:t>have</w:t>
      </w:r>
      <w:r w:rsidRPr="00502718">
        <w:rPr>
          <w:spacing w:val="-4"/>
          <w:w w:val="105"/>
          <w:sz w:val="24"/>
          <w:szCs w:val="24"/>
        </w:rPr>
        <w:t xml:space="preserve"> </w:t>
      </w:r>
      <w:r w:rsidRPr="00502718">
        <w:rPr>
          <w:w w:val="105"/>
          <w:sz w:val="24"/>
          <w:szCs w:val="24"/>
        </w:rPr>
        <w:t>knowledge of</w:t>
      </w:r>
      <w:r w:rsidRPr="00502718">
        <w:rPr>
          <w:spacing w:val="-7"/>
          <w:w w:val="105"/>
          <w:sz w:val="24"/>
          <w:szCs w:val="24"/>
        </w:rPr>
        <w:t xml:space="preserve"> </w:t>
      </w:r>
      <w:r w:rsidRPr="00502718">
        <w:rPr>
          <w:w w:val="105"/>
          <w:sz w:val="24"/>
          <w:szCs w:val="24"/>
        </w:rPr>
        <w:t>the</w:t>
      </w:r>
      <w:r w:rsidRPr="00502718">
        <w:rPr>
          <w:spacing w:val="-7"/>
          <w:w w:val="105"/>
          <w:sz w:val="24"/>
          <w:szCs w:val="24"/>
        </w:rPr>
        <w:t xml:space="preserve"> </w:t>
      </w:r>
      <w:r w:rsidRPr="00502718">
        <w:rPr>
          <w:w w:val="105"/>
          <w:sz w:val="24"/>
          <w:szCs w:val="24"/>
        </w:rPr>
        <w:t xml:space="preserve">discriminatory </w:t>
      </w:r>
      <w:r w:rsidRPr="00502718">
        <w:rPr>
          <w:spacing w:val="-2"/>
          <w:w w:val="105"/>
          <w:sz w:val="24"/>
          <w:szCs w:val="24"/>
        </w:rPr>
        <w:t>action(s).</w:t>
      </w:r>
    </w:p>
    <w:p w14:paraId="0BDFDBA1" w14:textId="63FED005" w:rsidR="00502718" w:rsidRPr="00502718" w:rsidRDefault="00000000" w:rsidP="00502718">
      <w:pPr>
        <w:pStyle w:val="ListParagraph"/>
        <w:numPr>
          <w:ilvl w:val="0"/>
          <w:numId w:val="2"/>
        </w:numPr>
        <w:tabs>
          <w:tab w:val="left" w:pos="1445"/>
        </w:tabs>
        <w:spacing w:before="2" w:after="240" w:line="249" w:lineRule="auto"/>
        <w:ind w:right="1145"/>
        <w:rPr>
          <w:sz w:val="24"/>
          <w:szCs w:val="24"/>
        </w:rPr>
      </w:pPr>
      <w:r w:rsidRPr="00502718">
        <w:rPr>
          <w:w w:val="105"/>
          <w:sz w:val="24"/>
          <w:szCs w:val="24"/>
        </w:rPr>
        <w:t>The</w:t>
      </w:r>
      <w:r w:rsidRPr="00502718">
        <w:rPr>
          <w:spacing w:val="-16"/>
          <w:w w:val="105"/>
          <w:sz w:val="24"/>
          <w:szCs w:val="24"/>
        </w:rPr>
        <w:t xml:space="preserve"> </w:t>
      </w:r>
      <w:r w:rsidRPr="00502718">
        <w:rPr>
          <w:w w:val="105"/>
          <w:sz w:val="24"/>
          <w:szCs w:val="24"/>
        </w:rPr>
        <w:t>date(s)</w:t>
      </w:r>
      <w:r w:rsidRPr="00502718">
        <w:rPr>
          <w:spacing w:val="-5"/>
          <w:w w:val="105"/>
          <w:sz w:val="24"/>
          <w:szCs w:val="24"/>
        </w:rPr>
        <w:t xml:space="preserve"> </w:t>
      </w:r>
      <w:r w:rsidRPr="00502718">
        <w:rPr>
          <w:w w:val="105"/>
          <w:sz w:val="24"/>
          <w:szCs w:val="24"/>
        </w:rPr>
        <w:t>during</w:t>
      </w:r>
      <w:r w:rsidRPr="00502718">
        <w:rPr>
          <w:spacing w:val="-4"/>
          <w:w w:val="105"/>
          <w:sz w:val="24"/>
          <w:szCs w:val="24"/>
        </w:rPr>
        <w:t xml:space="preserve"> </w:t>
      </w:r>
      <w:r w:rsidRPr="00502718">
        <w:rPr>
          <w:w w:val="105"/>
          <w:sz w:val="24"/>
          <w:szCs w:val="24"/>
        </w:rPr>
        <w:t>which</w:t>
      </w:r>
      <w:r w:rsidRPr="00502718">
        <w:rPr>
          <w:spacing w:val="-3"/>
          <w:w w:val="105"/>
          <w:sz w:val="24"/>
          <w:szCs w:val="24"/>
        </w:rPr>
        <w:t xml:space="preserve"> </w:t>
      </w:r>
      <w:r w:rsidRPr="00502718">
        <w:rPr>
          <w:w w:val="105"/>
          <w:sz w:val="24"/>
          <w:szCs w:val="24"/>
        </w:rPr>
        <w:t>the</w:t>
      </w:r>
      <w:r w:rsidRPr="00502718">
        <w:rPr>
          <w:spacing w:val="-8"/>
          <w:w w:val="105"/>
          <w:sz w:val="24"/>
          <w:szCs w:val="24"/>
        </w:rPr>
        <w:t xml:space="preserve"> </w:t>
      </w:r>
      <w:r w:rsidRPr="00502718">
        <w:rPr>
          <w:w w:val="105"/>
          <w:sz w:val="24"/>
          <w:szCs w:val="24"/>
        </w:rPr>
        <w:t>alleged</w:t>
      </w:r>
      <w:r w:rsidRPr="00502718">
        <w:rPr>
          <w:spacing w:val="-6"/>
          <w:w w:val="105"/>
          <w:sz w:val="24"/>
          <w:szCs w:val="24"/>
        </w:rPr>
        <w:t xml:space="preserve"> </w:t>
      </w:r>
      <w:r w:rsidRPr="00502718">
        <w:rPr>
          <w:w w:val="105"/>
          <w:sz w:val="24"/>
          <w:szCs w:val="24"/>
        </w:rPr>
        <w:t>discriminatory</w:t>
      </w:r>
      <w:r w:rsidRPr="00502718">
        <w:rPr>
          <w:spacing w:val="-16"/>
          <w:w w:val="105"/>
          <w:sz w:val="24"/>
          <w:szCs w:val="24"/>
        </w:rPr>
        <w:t xml:space="preserve"> </w:t>
      </w:r>
      <w:r w:rsidRPr="00502718">
        <w:rPr>
          <w:w w:val="105"/>
          <w:sz w:val="24"/>
          <w:szCs w:val="24"/>
        </w:rPr>
        <w:t>action</w:t>
      </w:r>
      <w:r w:rsidRPr="00502718">
        <w:rPr>
          <w:spacing w:val="-2"/>
          <w:w w:val="105"/>
          <w:sz w:val="24"/>
          <w:szCs w:val="24"/>
        </w:rPr>
        <w:t xml:space="preserve"> </w:t>
      </w:r>
      <w:r w:rsidRPr="00502718">
        <w:rPr>
          <w:w w:val="105"/>
          <w:sz w:val="24"/>
          <w:szCs w:val="24"/>
        </w:rPr>
        <w:t>occurred,</w:t>
      </w:r>
      <w:r w:rsidRPr="00502718">
        <w:rPr>
          <w:spacing w:val="-4"/>
          <w:w w:val="105"/>
          <w:sz w:val="24"/>
          <w:szCs w:val="24"/>
        </w:rPr>
        <w:t xml:space="preserve"> </w:t>
      </w:r>
      <w:r w:rsidRPr="00502718">
        <w:rPr>
          <w:w w:val="105"/>
          <w:sz w:val="24"/>
          <w:szCs w:val="24"/>
        </w:rPr>
        <w:t>or</w:t>
      </w:r>
      <w:r w:rsidRPr="00502718">
        <w:rPr>
          <w:spacing w:val="-10"/>
          <w:w w:val="105"/>
          <w:sz w:val="24"/>
          <w:szCs w:val="24"/>
        </w:rPr>
        <w:t xml:space="preserve"> </w:t>
      </w:r>
      <w:r w:rsidRPr="00502718">
        <w:rPr>
          <w:w w:val="105"/>
          <w:sz w:val="24"/>
          <w:szCs w:val="24"/>
        </w:rPr>
        <w:t>if</w:t>
      </w:r>
      <w:r w:rsidRPr="00502718">
        <w:rPr>
          <w:spacing w:val="-12"/>
          <w:w w:val="105"/>
          <w:sz w:val="24"/>
          <w:szCs w:val="24"/>
        </w:rPr>
        <w:t xml:space="preserve"> </w:t>
      </w:r>
      <w:r w:rsidRPr="00502718">
        <w:rPr>
          <w:w w:val="105"/>
          <w:sz w:val="24"/>
          <w:szCs w:val="24"/>
        </w:rPr>
        <w:t>continuing,</w:t>
      </w:r>
      <w:r w:rsidRPr="00502718">
        <w:rPr>
          <w:spacing w:val="-1"/>
          <w:w w:val="105"/>
          <w:sz w:val="24"/>
          <w:szCs w:val="24"/>
        </w:rPr>
        <w:t xml:space="preserve"> </w:t>
      </w:r>
      <w:r w:rsidRPr="00502718">
        <w:rPr>
          <w:w w:val="105"/>
          <w:sz w:val="24"/>
          <w:szCs w:val="24"/>
        </w:rPr>
        <w:t>the duration of such actions.</w:t>
      </w:r>
    </w:p>
    <w:p w14:paraId="4881ABC7" w14:textId="77777777" w:rsidR="00502718" w:rsidRPr="00502718" w:rsidRDefault="00502718" w:rsidP="00502718">
      <w:pPr>
        <w:tabs>
          <w:tab w:val="left" w:pos="1445"/>
        </w:tabs>
        <w:spacing w:before="2" w:after="240" w:line="249" w:lineRule="auto"/>
        <w:ind w:right="1145"/>
        <w:rPr>
          <w:rStyle w:val="Heading2Char"/>
          <w:rFonts w:ascii="Times New Roman" w:eastAsia="Times New Roman" w:hAnsi="Times New Roman" w:cs="Times New Roman"/>
          <w:color w:val="auto"/>
          <w:sz w:val="24"/>
          <w:szCs w:val="24"/>
        </w:rPr>
      </w:pPr>
    </w:p>
    <w:p w14:paraId="12692C0D" w14:textId="758F0C82" w:rsidR="00E65894" w:rsidRPr="00502718" w:rsidRDefault="00000000" w:rsidP="009A0A1D">
      <w:pPr>
        <w:pStyle w:val="Heading2"/>
        <w:numPr>
          <w:ilvl w:val="0"/>
          <w:numId w:val="7"/>
        </w:numPr>
        <w:rPr>
          <w:rFonts w:ascii="Times New Roman" w:hAnsi="Times New Roman" w:cs="Times New Roman"/>
          <w:b/>
          <w:bCs/>
          <w:color w:val="auto"/>
          <w:spacing w:val="45"/>
          <w:w w:val="105"/>
          <w:sz w:val="24"/>
          <w:szCs w:val="24"/>
        </w:rPr>
      </w:pPr>
      <w:r w:rsidRPr="00502718">
        <w:rPr>
          <w:rStyle w:val="Heading2Char"/>
          <w:rFonts w:ascii="Times New Roman" w:hAnsi="Times New Roman" w:cs="Times New Roman"/>
          <w:b/>
          <w:bCs/>
          <w:color w:val="auto"/>
          <w:sz w:val="24"/>
          <w:szCs w:val="24"/>
        </w:rPr>
        <w:t xml:space="preserve">Train </w:t>
      </w:r>
      <w:r w:rsidR="00E65894" w:rsidRPr="00502718">
        <w:rPr>
          <w:rStyle w:val="Heading2Char"/>
          <w:rFonts w:ascii="Times New Roman" w:hAnsi="Times New Roman" w:cs="Times New Roman"/>
          <w:b/>
          <w:bCs/>
          <w:color w:val="auto"/>
          <w:sz w:val="24"/>
          <w:szCs w:val="24"/>
        </w:rPr>
        <w:t>S</w:t>
      </w:r>
      <w:r w:rsidRPr="00502718">
        <w:rPr>
          <w:rStyle w:val="Heading2Char"/>
          <w:rFonts w:ascii="Times New Roman" w:hAnsi="Times New Roman" w:cs="Times New Roman"/>
          <w:b/>
          <w:bCs/>
          <w:color w:val="auto"/>
          <w:sz w:val="24"/>
          <w:szCs w:val="24"/>
        </w:rPr>
        <w:t xml:space="preserve">taff on </w:t>
      </w:r>
      <w:r w:rsidR="00E65894" w:rsidRPr="00502718">
        <w:rPr>
          <w:rStyle w:val="Heading2Char"/>
          <w:rFonts w:ascii="Times New Roman" w:hAnsi="Times New Roman" w:cs="Times New Roman"/>
          <w:b/>
          <w:bCs/>
          <w:color w:val="auto"/>
          <w:sz w:val="24"/>
          <w:szCs w:val="24"/>
        </w:rPr>
        <w:t>C</w:t>
      </w:r>
      <w:r w:rsidRPr="00502718">
        <w:rPr>
          <w:rStyle w:val="Heading2Char"/>
          <w:rFonts w:ascii="Times New Roman" w:hAnsi="Times New Roman" w:cs="Times New Roman"/>
          <w:b/>
          <w:bCs/>
          <w:color w:val="auto"/>
          <w:sz w:val="24"/>
          <w:szCs w:val="24"/>
        </w:rPr>
        <w:t xml:space="preserve">ivil </w:t>
      </w:r>
      <w:r w:rsidR="00E65894" w:rsidRPr="00502718">
        <w:rPr>
          <w:rStyle w:val="Heading2Char"/>
          <w:rFonts w:ascii="Times New Roman" w:hAnsi="Times New Roman" w:cs="Times New Roman"/>
          <w:b/>
          <w:bCs/>
          <w:color w:val="auto"/>
          <w:sz w:val="24"/>
          <w:szCs w:val="24"/>
        </w:rPr>
        <w:t>R</w:t>
      </w:r>
      <w:r w:rsidRPr="00502718">
        <w:rPr>
          <w:rStyle w:val="Heading2Char"/>
          <w:rFonts w:ascii="Times New Roman" w:hAnsi="Times New Roman" w:cs="Times New Roman"/>
          <w:b/>
          <w:bCs/>
          <w:color w:val="auto"/>
          <w:sz w:val="24"/>
          <w:szCs w:val="24"/>
        </w:rPr>
        <w:t xml:space="preserve">ights </w:t>
      </w:r>
      <w:r w:rsidR="00E65894" w:rsidRPr="00502718">
        <w:rPr>
          <w:rStyle w:val="Heading2Char"/>
          <w:rFonts w:ascii="Times New Roman" w:hAnsi="Times New Roman" w:cs="Times New Roman"/>
          <w:b/>
          <w:bCs/>
          <w:color w:val="auto"/>
          <w:sz w:val="24"/>
          <w:szCs w:val="24"/>
        </w:rPr>
        <w:t>A</w:t>
      </w:r>
      <w:r w:rsidRPr="00502718">
        <w:rPr>
          <w:rStyle w:val="Heading2Char"/>
          <w:rFonts w:ascii="Times New Roman" w:hAnsi="Times New Roman" w:cs="Times New Roman"/>
          <w:b/>
          <w:bCs/>
          <w:color w:val="auto"/>
          <w:sz w:val="24"/>
          <w:szCs w:val="24"/>
        </w:rPr>
        <w:t>nnually</w:t>
      </w:r>
    </w:p>
    <w:p w14:paraId="03C2A05D" w14:textId="76D988FC" w:rsidR="00F95212" w:rsidRPr="00502718" w:rsidRDefault="00000000" w:rsidP="009A0A1D">
      <w:pPr>
        <w:tabs>
          <w:tab w:val="left" w:pos="406"/>
        </w:tabs>
        <w:spacing w:before="137" w:after="240"/>
        <w:rPr>
          <w:sz w:val="24"/>
          <w:szCs w:val="24"/>
        </w:rPr>
      </w:pPr>
      <w:r w:rsidRPr="00502718">
        <w:rPr>
          <w:w w:val="105"/>
          <w:sz w:val="24"/>
          <w:szCs w:val="24"/>
        </w:rPr>
        <w:t>Specific</w:t>
      </w:r>
      <w:r w:rsidRPr="00502718">
        <w:rPr>
          <w:spacing w:val="-10"/>
          <w:w w:val="105"/>
          <w:sz w:val="24"/>
          <w:szCs w:val="24"/>
        </w:rPr>
        <w:t xml:space="preserve"> </w:t>
      </w:r>
      <w:r w:rsidRPr="00502718">
        <w:rPr>
          <w:w w:val="105"/>
          <w:sz w:val="24"/>
          <w:szCs w:val="24"/>
        </w:rPr>
        <w:t>subject areas</w:t>
      </w:r>
      <w:r w:rsidRPr="00502718">
        <w:rPr>
          <w:spacing w:val="-5"/>
          <w:w w:val="105"/>
          <w:sz w:val="24"/>
          <w:szCs w:val="24"/>
        </w:rPr>
        <w:t xml:space="preserve"> </w:t>
      </w:r>
      <w:r w:rsidRPr="00502718">
        <w:rPr>
          <w:w w:val="105"/>
          <w:sz w:val="24"/>
          <w:szCs w:val="24"/>
        </w:rPr>
        <w:t>to</w:t>
      </w:r>
      <w:r w:rsidRPr="00502718">
        <w:rPr>
          <w:spacing w:val="-11"/>
          <w:w w:val="105"/>
          <w:sz w:val="24"/>
          <w:szCs w:val="24"/>
        </w:rPr>
        <w:t xml:space="preserve"> </w:t>
      </w:r>
      <w:r w:rsidRPr="00502718">
        <w:rPr>
          <w:spacing w:val="-2"/>
          <w:w w:val="105"/>
          <w:sz w:val="24"/>
          <w:szCs w:val="24"/>
        </w:rPr>
        <w:t>include:</w:t>
      </w:r>
    </w:p>
    <w:p w14:paraId="00BA2810" w14:textId="17326A15" w:rsidR="00E65894" w:rsidRPr="00502718" w:rsidRDefault="00792493" w:rsidP="00E65894">
      <w:pPr>
        <w:pStyle w:val="Heading3"/>
        <w:rPr>
          <w:rFonts w:ascii="Times New Roman" w:hAnsi="Times New Roman" w:cs="Times New Roman"/>
          <w:color w:val="auto"/>
          <w:w w:val="105"/>
          <w:u w:val="single"/>
        </w:rPr>
      </w:pPr>
      <w:r w:rsidRPr="00502718">
        <w:rPr>
          <w:rStyle w:val="Heading3Char"/>
          <w:rFonts w:ascii="Times New Roman" w:hAnsi="Times New Roman" w:cs="Times New Roman"/>
          <w:color w:val="auto"/>
          <w:u w:val="single"/>
        </w:rPr>
        <w:t>Collecting and Using Data</w:t>
      </w:r>
    </w:p>
    <w:p w14:paraId="3F76FDFD" w14:textId="77777777" w:rsidR="00E65894" w:rsidRPr="00502718" w:rsidRDefault="00792493" w:rsidP="00E65894">
      <w:pPr>
        <w:tabs>
          <w:tab w:val="left" w:pos="723"/>
        </w:tabs>
        <w:spacing w:after="240" w:line="249" w:lineRule="auto"/>
        <w:ind w:right="516"/>
        <w:rPr>
          <w:sz w:val="24"/>
          <w:szCs w:val="24"/>
        </w:rPr>
      </w:pPr>
      <w:r w:rsidRPr="00502718">
        <w:rPr>
          <w:w w:val="105"/>
          <w:sz w:val="24"/>
          <w:szCs w:val="24"/>
        </w:rPr>
        <w:t>Data is</w:t>
      </w:r>
      <w:r w:rsidRPr="00502718">
        <w:rPr>
          <w:spacing w:val="-6"/>
          <w:w w:val="105"/>
          <w:sz w:val="24"/>
          <w:szCs w:val="24"/>
        </w:rPr>
        <w:t xml:space="preserve"> </w:t>
      </w:r>
      <w:r w:rsidRPr="00502718">
        <w:rPr>
          <w:w w:val="105"/>
          <w:sz w:val="24"/>
          <w:szCs w:val="24"/>
        </w:rPr>
        <w:t>collected on</w:t>
      </w:r>
      <w:r w:rsidRPr="00502718">
        <w:rPr>
          <w:spacing w:val="-2"/>
          <w:w w:val="105"/>
          <w:sz w:val="24"/>
          <w:szCs w:val="24"/>
        </w:rPr>
        <w:t xml:space="preserve"> </w:t>
      </w:r>
      <w:r w:rsidRPr="00502718">
        <w:rPr>
          <w:w w:val="105"/>
          <w:sz w:val="24"/>
          <w:szCs w:val="24"/>
        </w:rPr>
        <w:t>ethnicity and race. Parent self-declares.</w:t>
      </w:r>
      <w:r w:rsidRPr="00502718">
        <w:rPr>
          <w:spacing w:val="-1"/>
          <w:w w:val="105"/>
          <w:sz w:val="24"/>
          <w:szCs w:val="24"/>
        </w:rPr>
        <w:t xml:space="preserve"> </w:t>
      </w:r>
      <w:r w:rsidRPr="00502718">
        <w:rPr>
          <w:w w:val="105"/>
          <w:sz w:val="24"/>
          <w:szCs w:val="24"/>
        </w:rPr>
        <w:t>If they</w:t>
      </w:r>
      <w:r w:rsidRPr="00502718">
        <w:rPr>
          <w:spacing w:val="-16"/>
          <w:w w:val="105"/>
          <w:sz w:val="24"/>
          <w:szCs w:val="24"/>
        </w:rPr>
        <w:t xml:space="preserve"> </w:t>
      </w:r>
      <w:r w:rsidRPr="00502718">
        <w:rPr>
          <w:w w:val="105"/>
          <w:sz w:val="24"/>
          <w:szCs w:val="24"/>
        </w:rPr>
        <w:t>do</w:t>
      </w:r>
      <w:r w:rsidRPr="00502718">
        <w:rPr>
          <w:spacing w:val="-6"/>
          <w:w w:val="105"/>
          <w:sz w:val="24"/>
          <w:szCs w:val="24"/>
        </w:rPr>
        <w:t xml:space="preserve"> </w:t>
      </w:r>
      <w:r w:rsidRPr="00502718">
        <w:rPr>
          <w:w w:val="105"/>
          <w:sz w:val="24"/>
          <w:szCs w:val="24"/>
        </w:rPr>
        <w:t>not</w:t>
      </w:r>
      <w:r w:rsidRPr="00502718">
        <w:rPr>
          <w:spacing w:val="-3"/>
          <w:w w:val="105"/>
          <w:sz w:val="24"/>
          <w:szCs w:val="24"/>
        </w:rPr>
        <w:t xml:space="preserve"> </w:t>
      </w:r>
      <w:r w:rsidRPr="00502718">
        <w:rPr>
          <w:w w:val="105"/>
          <w:sz w:val="24"/>
          <w:szCs w:val="24"/>
        </w:rPr>
        <w:t>report,</w:t>
      </w:r>
      <w:r w:rsidRPr="00502718">
        <w:rPr>
          <w:spacing w:val="-8"/>
          <w:w w:val="105"/>
          <w:sz w:val="24"/>
          <w:szCs w:val="24"/>
        </w:rPr>
        <w:t xml:space="preserve"> </w:t>
      </w:r>
      <w:r w:rsidRPr="00502718">
        <w:rPr>
          <w:w w:val="105"/>
          <w:sz w:val="24"/>
          <w:szCs w:val="24"/>
        </w:rPr>
        <w:t>SFA</w:t>
      </w:r>
      <w:r w:rsidRPr="00502718">
        <w:rPr>
          <w:spacing w:val="-11"/>
          <w:w w:val="105"/>
          <w:sz w:val="24"/>
          <w:szCs w:val="24"/>
        </w:rPr>
        <w:t xml:space="preserve"> </w:t>
      </w:r>
      <w:r w:rsidRPr="00502718">
        <w:rPr>
          <w:w w:val="105"/>
          <w:sz w:val="24"/>
          <w:szCs w:val="24"/>
        </w:rPr>
        <w:t>staff</w:t>
      </w:r>
      <w:r w:rsidRPr="00502718">
        <w:rPr>
          <w:spacing w:val="-8"/>
          <w:w w:val="105"/>
          <w:sz w:val="24"/>
          <w:szCs w:val="24"/>
        </w:rPr>
        <w:t xml:space="preserve"> </w:t>
      </w:r>
      <w:r w:rsidRPr="00502718">
        <w:rPr>
          <w:w w:val="105"/>
          <w:sz w:val="24"/>
          <w:szCs w:val="24"/>
        </w:rPr>
        <w:t>will</w:t>
      </w:r>
      <w:r w:rsidRPr="00502718">
        <w:rPr>
          <w:spacing w:val="-3"/>
          <w:w w:val="105"/>
          <w:sz w:val="24"/>
          <w:szCs w:val="24"/>
        </w:rPr>
        <w:t xml:space="preserve"> </w:t>
      </w:r>
      <w:r w:rsidRPr="00502718">
        <w:rPr>
          <w:w w:val="105"/>
          <w:sz w:val="24"/>
          <w:szCs w:val="24"/>
        </w:rPr>
        <w:t>code</w:t>
      </w:r>
      <w:r w:rsidRPr="00502718">
        <w:rPr>
          <w:spacing w:val="-11"/>
          <w:w w:val="105"/>
          <w:sz w:val="24"/>
          <w:szCs w:val="24"/>
        </w:rPr>
        <w:t xml:space="preserve"> </w:t>
      </w:r>
      <w:r w:rsidRPr="00502718">
        <w:rPr>
          <w:w w:val="105"/>
          <w:sz w:val="24"/>
          <w:szCs w:val="24"/>
        </w:rPr>
        <w:t>based</w:t>
      </w:r>
      <w:r w:rsidRPr="00502718">
        <w:rPr>
          <w:spacing w:val="-2"/>
          <w:w w:val="105"/>
          <w:sz w:val="24"/>
          <w:szCs w:val="24"/>
        </w:rPr>
        <w:t xml:space="preserve"> </w:t>
      </w:r>
      <w:r w:rsidRPr="00502718">
        <w:rPr>
          <w:w w:val="105"/>
          <w:sz w:val="24"/>
          <w:szCs w:val="24"/>
        </w:rPr>
        <w:t>on</w:t>
      </w:r>
      <w:r w:rsidRPr="00502718">
        <w:rPr>
          <w:spacing w:val="-12"/>
          <w:w w:val="105"/>
          <w:sz w:val="24"/>
          <w:szCs w:val="24"/>
        </w:rPr>
        <w:t xml:space="preserve"> </w:t>
      </w:r>
      <w:r w:rsidRPr="00502718">
        <w:rPr>
          <w:w w:val="105"/>
          <w:sz w:val="24"/>
          <w:szCs w:val="24"/>
        </w:rPr>
        <w:t>perception. All</w:t>
      </w:r>
      <w:r w:rsidRPr="00502718">
        <w:rPr>
          <w:spacing w:val="-9"/>
          <w:w w:val="105"/>
          <w:sz w:val="24"/>
          <w:szCs w:val="24"/>
        </w:rPr>
        <w:t xml:space="preserve"> </w:t>
      </w:r>
      <w:r w:rsidRPr="00502718">
        <w:rPr>
          <w:w w:val="105"/>
          <w:sz w:val="24"/>
          <w:szCs w:val="24"/>
        </w:rPr>
        <w:t>program materials must</w:t>
      </w:r>
      <w:r w:rsidRPr="00502718">
        <w:rPr>
          <w:spacing w:val="-7"/>
          <w:w w:val="105"/>
          <w:sz w:val="24"/>
          <w:szCs w:val="24"/>
        </w:rPr>
        <w:t xml:space="preserve"> </w:t>
      </w:r>
      <w:r w:rsidRPr="00502718">
        <w:rPr>
          <w:w w:val="105"/>
          <w:sz w:val="24"/>
          <w:szCs w:val="24"/>
        </w:rPr>
        <w:t>be</w:t>
      </w:r>
      <w:r w:rsidRPr="00502718">
        <w:rPr>
          <w:spacing w:val="-13"/>
          <w:w w:val="105"/>
          <w:sz w:val="24"/>
          <w:szCs w:val="24"/>
        </w:rPr>
        <w:t xml:space="preserve"> </w:t>
      </w:r>
      <w:r w:rsidRPr="00502718">
        <w:rPr>
          <w:w w:val="105"/>
          <w:sz w:val="24"/>
          <w:szCs w:val="24"/>
        </w:rPr>
        <w:t>stored in</w:t>
      </w:r>
      <w:r w:rsidRPr="00502718">
        <w:rPr>
          <w:spacing w:val="-10"/>
          <w:w w:val="105"/>
          <w:sz w:val="24"/>
          <w:szCs w:val="24"/>
        </w:rPr>
        <w:t xml:space="preserve"> </w:t>
      </w:r>
      <w:r w:rsidRPr="00502718">
        <w:rPr>
          <w:w w:val="105"/>
          <w:sz w:val="24"/>
          <w:szCs w:val="24"/>
        </w:rPr>
        <w:t>an area of restricted access and retained for three years.</w:t>
      </w:r>
    </w:p>
    <w:p w14:paraId="75ADF453" w14:textId="528BE231" w:rsidR="00E65894" w:rsidRPr="00502718" w:rsidRDefault="00792493" w:rsidP="00E65894">
      <w:pPr>
        <w:pStyle w:val="Heading3"/>
        <w:rPr>
          <w:rFonts w:ascii="Times New Roman" w:hAnsi="Times New Roman" w:cs="Times New Roman"/>
          <w:color w:val="auto"/>
          <w:w w:val="105"/>
          <w:u w:val="single"/>
        </w:rPr>
      </w:pPr>
      <w:r w:rsidRPr="00502718">
        <w:rPr>
          <w:rStyle w:val="Heading3Char"/>
          <w:rFonts w:ascii="Times New Roman" w:hAnsi="Times New Roman" w:cs="Times New Roman"/>
          <w:color w:val="auto"/>
          <w:u w:val="single"/>
        </w:rPr>
        <w:t>Effective Public Notification Systems</w:t>
      </w:r>
    </w:p>
    <w:p w14:paraId="10D0145A" w14:textId="55DC534C" w:rsidR="009A0A1D" w:rsidRPr="00502718" w:rsidRDefault="00792493" w:rsidP="009A0A1D">
      <w:pPr>
        <w:tabs>
          <w:tab w:val="left" w:pos="723"/>
        </w:tabs>
        <w:spacing w:after="240" w:line="249" w:lineRule="auto"/>
        <w:ind w:right="516"/>
        <w:rPr>
          <w:rStyle w:val="Heading3Char"/>
          <w:rFonts w:ascii="Times New Roman" w:eastAsia="Times New Roman" w:hAnsi="Times New Roman" w:cs="Times New Roman"/>
          <w:color w:val="auto"/>
        </w:rPr>
      </w:pPr>
      <w:r w:rsidRPr="00502718">
        <w:rPr>
          <w:w w:val="105"/>
          <w:sz w:val="24"/>
          <w:szCs w:val="24"/>
        </w:rPr>
        <w:t>Display</w:t>
      </w:r>
      <w:r w:rsidRPr="00502718">
        <w:rPr>
          <w:spacing w:val="-15"/>
          <w:w w:val="105"/>
          <w:sz w:val="24"/>
          <w:szCs w:val="24"/>
        </w:rPr>
        <w:t xml:space="preserve"> </w:t>
      </w:r>
      <w:r w:rsidRPr="00502718">
        <w:rPr>
          <w:w w:val="105"/>
          <w:sz w:val="24"/>
          <w:szCs w:val="24"/>
        </w:rPr>
        <w:t>the</w:t>
      </w:r>
      <w:r w:rsidRPr="00502718">
        <w:rPr>
          <w:spacing w:val="-16"/>
          <w:w w:val="105"/>
          <w:sz w:val="24"/>
          <w:szCs w:val="24"/>
        </w:rPr>
        <w:t xml:space="preserve"> </w:t>
      </w:r>
      <w:r w:rsidRPr="00502718">
        <w:rPr>
          <w:w w:val="105"/>
          <w:sz w:val="24"/>
          <w:szCs w:val="24"/>
        </w:rPr>
        <w:t>"And</w:t>
      </w:r>
      <w:r w:rsidRPr="00502718">
        <w:rPr>
          <w:spacing w:val="-8"/>
          <w:w w:val="105"/>
          <w:sz w:val="24"/>
          <w:szCs w:val="24"/>
        </w:rPr>
        <w:t xml:space="preserve"> </w:t>
      </w:r>
      <w:r w:rsidRPr="00502718">
        <w:rPr>
          <w:w w:val="105"/>
          <w:sz w:val="24"/>
          <w:szCs w:val="24"/>
        </w:rPr>
        <w:t>Justice</w:t>
      </w:r>
      <w:r w:rsidRPr="00502718">
        <w:rPr>
          <w:spacing w:val="-13"/>
          <w:w w:val="105"/>
          <w:sz w:val="24"/>
          <w:szCs w:val="24"/>
        </w:rPr>
        <w:t xml:space="preserve"> </w:t>
      </w:r>
      <w:r w:rsidRPr="00502718">
        <w:rPr>
          <w:w w:val="105"/>
          <w:sz w:val="24"/>
          <w:szCs w:val="24"/>
        </w:rPr>
        <w:t>for</w:t>
      </w:r>
      <w:r w:rsidRPr="00502718">
        <w:rPr>
          <w:spacing w:val="-13"/>
          <w:w w:val="105"/>
          <w:sz w:val="24"/>
          <w:szCs w:val="24"/>
        </w:rPr>
        <w:t xml:space="preserve"> </w:t>
      </w:r>
      <w:r w:rsidRPr="00502718">
        <w:rPr>
          <w:w w:val="105"/>
          <w:sz w:val="24"/>
          <w:szCs w:val="24"/>
        </w:rPr>
        <w:t>All"</w:t>
      </w:r>
      <w:r w:rsidRPr="00502718">
        <w:rPr>
          <w:spacing w:val="-16"/>
          <w:w w:val="105"/>
          <w:sz w:val="24"/>
          <w:szCs w:val="24"/>
        </w:rPr>
        <w:t xml:space="preserve"> </w:t>
      </w:r>
      <w:r w:rsidRPr="00502718">
        <w:rPr>
          <w:w w:val="105"/>
          <w:sz w:val="24"/>
          <w:szCs w:val="24"/>
        </w:rPr>
        <w:t>poster,</w:t>
      </w:r>
      <w:r w:rsidRPr="00502718">
        <w:rPr>
          <w:spacing w:val="-11"/>
          <w:w w:val="105"/>
          <w:sz w:val="24"/>
          <w:szCs w:val="24"/>
        </w:rPr>
        <w:t xml:space="preserve"> </w:t>
      </w:r>
      <w:r w:rsidRPr="00502718">
        <w:rPr>
          <w:w w:val="105"/>
          <w:sz w:val="24"/>
          <w:szCs w:val="24"/>
        </w:rPr>
        <w:t>include the nondiscrimination</w:t>
      </w:r>
      <w:r w:rsidRPr="00502718">
        <w:rPr>
          <w:spacing w:val="-3"/>
          <w:w w:val="105"/>
          <w:sz w:val="24"/>
          <w:szCs w:val="24"/>
        </w:rPr>
        <w:t xml:space="preserve"> </w:t>
      </w:r>
      <w:r w:rsidRPr="00502718">
        <w:rPr>
          <w:w w:val="105"/>
          <w:sz w:val="24"/>
          <w:szCs w:val="24"/>
        </w:rPr>
        <w:t>statement on</w:t>
      </w:r>
      <w:r w:rsidRPr="00502718">
        <w:rPr>
          <w:spacing w:val="-2"/>
          <w:w w:val="105"/>
          <w:sz w:val="24"/>
          <w:szCs w:val="24"/>
        </w:rPr>
        <w:t xml:space="preserve"> </w:t>
      </w:r>
      <w:r w:rsidRPr="00502718">
        <w:rPr>
          <w:w w:val="105"/>
          <w:sz w:val="24"/>
          <w:szCs w:val="24"/>
        </w:rPr>
        <w:t>program materials, provide information in</w:t>
      </w:r>
      <w:r w:rsidRPr="00502718">
        <w:rPr>
          <w:spacing w:val="-1"/>
          <w:w w:val="105"/>
          <w:sz w:val="24"/>
          <w:szCs w:val="24"/>
        </w:rPr>
        <w:t xml:space="preserve"> </w:t>
      </w:r>
      <w:r w:rsidRPr="00502718">
        <w:rPr>
          <w:w w:val="105"/>
          <w:sz w:val="24"/>
          <w:szCs w:val="24"/>
        </w:rPr>
        <w:t>other languages and alternative formats as</w:t>
      </w:r>
      <w:r w:rsidRPr="00502718">
        <w:rPr>
          <w:spacing w:val="-9"/>
          <w:w w:val="105"/>
          <w:sz w:val="24"/>
          <w:szCs w:val="24"/>
        </w:rPr>
        <w:t xml:space="preserve"> </w:t>
      </w:r>
      <w:r w:rsidRPr="00502718">
        <w:rPr>
          <w:w w:val="105"/>
          <w:sz w:val="24"/>
          <w:szCs w:val="24"/>
        </w:rPr>
        <w:t>needed, and</w:t>
      </w:r>
      <w:r w:rsidRPr="00502718">
        <w:rPr>
          <w:spacing w:val="-1"/>
          <w:w w:val="105"/>
          <w:sz w:val="24"/>
          <w:szCs w:val="24"/>
        </w:rPr>
        <w:t xml:space="preserve"> </w:t>
      </w:r>
      <w:r w:rsidRPr="00502718">
        <w:rPr>
          <w:w w:val="105"/>
          <w:sz w:val="24"/>
          <w:szCs w:val="24"/>
        </w:rPr>
        <w:t>convey</w:t>
      </w:r>
      <w:r w:rsidRPr="00502718">
        <w:rPr>
          <w:spacing w:val="-5"/>
          <w:w w:val="105"/>
          <w:sz w:val="24"/>
          <w:szCs w:val="24"/>
        </w:rPr>
        <w:t xml:space="preserve"> </w:t>
      </w:r>
      <w:r w:rsidRPr="00502718">
        <w:rPr>
          <w:w w:val="105"/>
          <w:sz w:val="24"/>
          <w:szCs w:val="24"/>
        </w:rPr>
        <w:t>equal opportunity in all photos and other graphics on websites, publications, etc.</w:t>
      </w:r>
    </w:p>
    <w:p w14:paraId="163EFD9F" w14:textId="2279B99B" w:rsidR="009A0A1D" w:rsidRPr="00502718" w:rsidRDefault="00792493" w:rsidP="009A0A1D">
      <w:pPr>
        <w:pStyle w:val="Heading3"/>
        <w:rPr>
          <w:rStyle w:val="Heading3Char"/>
          <w:rFonts w:ascii="Times New Roman" w:hAnsi="Times New Roman" w:cs="Times New Roman"/>
          <w:color w:val="auto"/>
          <w:u w:val="single"/>
        </w:rPr>
      </w:pPr>
      <w:r w:rsidRPr="00502718">
        <w:rPr>
          <w:rStyle w:val="Heading3Char"/>
          <w:rFonts w:ascii="Times New Roman" w:hAnsi="Times New Roman" w:cs="Times New Roman"/>
          <w:color w:val="auto"/>
          <w:u w:val="single"/>
        </w:rPr>
        <w:t>Complaint Procedures</w:t>
      </w:r>
    </w:p>
    <w:p w14:paraId="4EFB0DB4" w14:textId="20D47210" w:rsidR="009A0A1D" w:rsidRPr="00502718" w:rsidRDefault="00792493" w:rsidP="009A0A1D">
      <w:pPr>
        <w:spacing w:after="240" w:line="249" w:lineRule="auto"/>
        <w:ind w:right="516"/>
        <w:rPr>
          <w:rStyle w:val="Heading3Char"/>
          <w:rFonts w:ascii="Times New Roman" w:eastAsia="Times New Roman" w:hAnsi="Times New Roman" w:cs="Times New Roman"/>
          <w:color w:val="auto"/>
        </w:rPr>
      </w:pPr>
      <w:r w:rsidRPr="00502718">
        <w:rPr>
          <w:w w:val="105"/>
          <w:sz w:val="24"/>
          <w:szCs w:val="24"/>
        </w:rPr>
        <w:t>Procedures must be</w:t>
      </w:r>
      <w:r w:rsidRPr="00502718">
        <w:rPr>
          <w:spacing w:val="-6"/>
          <w:w w:val="105"/>
          <w:sz w:val="24"/>
          <w:szCs w:val="24"/>
        </w:rPr>
        <w:t xml:space="preserve"> </w:t>
      </w:r>
      <w:r w:rsidRPr="00502718">
        <w:rPr>
          <w:w w:val="105"/>
          <w:sz w:val="24"/>
          <w:szCs w:val="24"/>
        </w:rPr>
        <w:t>established to</w:t>
      </w:r>
      <w:r w:rsidRPr="00502718">
        <w:rPr>
          <w:spacing w:val="-6"/>
          <w:w w:val="105"/>
          <w:sz w:val="24"/>
          <w:szCs w:val="24"/>
        </w:rPr>
        <w:t xml:space="preserve"> </w:t>
      </w:r>
      <w:r w:rsidRPr="00502718">
        <w:rPr>
          <w:w w:val="105"/>
          <w:sz w:val="24"/>
          <w:szCs w:val="24"/>
        </w:rPr>
        <w:t>accept complaints or</w:t>
      </w:r>
      <w:r w:rsidRPr="00502718">
        <w:rPr>
          <w:spacing w:val="-5"/>
          <w:w w:val="105"/>
          <w:sz w:val="24"/>
          <w:szCs w:val="24"/>
        </w:rPr>
        <w:t xml:space="preserve"> </w:t>
      </w:r>
      <w:r w:rsidRPr="00502718">
        <w:rPr>
          <w:w w:val="105"/>
          <w:sz w:val="24"/>
          <w:szCs w:val="24"/>
        </w:rPr>
        <w:t>grievances based</w:t>
      </w:r>
      <w:r w:rsidRPr="00502718">
        <w:rPr>
          <w:spacing w:val="-4"/>
          <w:w w:val="105"/>
          <w:sz w:val="24"/>
          <w:szCs w:val="24"/>
        </w:rPr>
        <w:t xml:space="preserve"> </w:t>
      </w:r>
      <w:r w:rsidRPr="00502718">
        <w:rPr>
          <w:w w:val="105"/>
          <w:sz w:val="24"/>
          <w:szCs w:val="24"/>
        </w:rPr>
        <w:t>on</w:t>
      </w:r>
      <w:r w:rsidRPr="00502718">
        <w:rPr>
          <w:spacing w:val="-12"/>
          <w:w w:val="105"/>
          <w:sz w:val="24"/>
          <w:szCs w:val="24"/>
        </w:rPr>
        <w:t xml:space="preserve"> </w:t>
      </w:r>
      <w:r w:rsidRPr="00502718">
        <w:rPr>
          <w:w w:val="105"/>
          <w:sz w:val="24"/>
          <w:szCs w:val="24"/>
        </w:rPr>
        <w:t>race,</w:t>
      </w:r>
      <w:r w:rsidRPr="00502718">
        <w:rPr>
          <w:spacing w:val="-11"/>
          <w:w w:val="105"/>
          <w:sz w:val="24"/>
          <w:szCs w:val="24"/>
        </w:rPr>
        <w:t xml:space="preserve"> </w:t>
      </w:r>
      <w:r w:rsidRPr="00502718">
        <w:rPr>
          <w:w w:val="105"/>
          <w:sz w:val="24"/>
          <w:szCs w:val="24"/>
        </w:rPr>
        <w:t>color,</w:t>
      </w:r>
      <w:r w:rsidRPr="00502718">
        <w:rPr>
          <w:spacing w:val="-2"/>
          <w:w w:val="105"/>
          <w:sz w:val="24"/>
          <w:szCs w:val="24"/>
        </w:rPr>
        <w:t xml:space="preserve"> </w:t>
      </w:r>
      <w:r w:rsidRPr="00502718">
        <w:rPr>
          <w:w w:val="105"/>
          <w:sz w:val="24"/>
          <w:szCs w:val="24"/>
        </w:rPr>
        <w:t>national</w:t>
      </w:r>
      <w:r w:rsidRPr="00502718">
        <w:rPr>
          <w:spacing w:val="-4"/>
          <w:w w:val="105"/>
          <w:sz w:val="24"/>
          <w:szCs w:val="24"/>
        </w:rPr>
        <w:t xml:space="preserve"> </w:t>
      </w:r>
      <w:r w:rsidRPr="00502718">
        <w:rPr>
          <w:w w:val="105"/>
          <w:sz w:val="24"/>
          <w:szCs w:val="24"/>
        </w:rPr>
        <w:t>origin,</w:t>
      </w:r>
      <w:r w:rsidRPr="00502718">
        <w:rPr>
          <w:spacing w:val="-3"/>
          <w:w w:val="105"/>
          <w:sz w:val="24"/>
          <w:szCs w:val="24"/>
        </w:rPr>
        <w:t xml:space="preserve"> </w:t>
      </w:r>
      <w:r w:rsidRPr="00502718">
        <w:rPr>
          <w:w w:val="105"/>
          <w:sz w:val="24"/>
          <w:szCs w:val="24"/>
        </w:rPr>
        <w:t>sex,</w:t>
      </w:r>
      <w:r w:rsidRPr="00502718">
        <w:rPr>
          <w:spacing w:val="-8"/>
          <w:w w:val="105"/>
          <w:sz w:val="24"/>
          <w:szCs w:val="24"/>
        </w:rPr>
        <w:t xml:space="preserve"> </w:t>
      </w:r>
      <w:r w:rsidRPr="00502718">
        <w:rPr>
          <w:w w:val="105"/>
          <w:sz w:val="24"/>
          <w:szCs w:val="24"/>
        </w:rPr>
        <w:t>age,</w:t>
      </w:r>
      <w:r w:rsidRPr="00502718">
        <w:rPr>
          <w:spacing w:val="-8"/>
          <w:w w:val="105"/>
          <w:sz w:val="24"/>
          <w:szCs w:val="24"/>
        </w:rPr>
        <w:t xml:space="preserve"> </w:t>
      </w:r>
      <w:r w:rsidRPr="00502718">
        <w:rPr>
          <w:w w:val="105"/>
          <w:sz w:val="24"/>
          <w:szCs w:val="24"/>
        </w:rPr>
        <w:t>or</w:t>
      </w:r>
      <w:r w:rsidRPr="00502718">
        <w:rPr>
          <w:spacing w:val="-7"/>
          <w:w w:val="105"/>
          <w:sz w:val="24"/>
          <w:szCs w:val="24"/>
        </w:rPr>
        <w:t xml:space="preserve"> </w:t>
      </w:r>
      <w:r w:rsidRPr="00502718">
        <w:rPr>
          <w:w w:val="105"/>
          <w:sz w:val="24"/>
          <w:szCs w:val="24"/>
        </w:rPr>
        <w:t>disability.</w:t>
      </w:r>
      <w:r w:rsidRPr="00502718">
        <w:rPr>
          <w:spacing w:val="-5"/>
          <w:w w:val="105"/>
          <w:sz w:val="24"/>
          <w:szCs w:val="24"/>
        </w:rPr>
        <w:t xml:space="preserve"> </w:t>
      </w:r>
      <w:r w:rsidRPr="00502718">
        <w:rPr>
          <w:w w:val="105"/>
          <w:sz w:val="24"/>
          <w:szCs w:val="24"/>
        </w:rPr>
        <w:t>Participants must</w:t>
      </w:r>
      <w:r w:rsidRPr="00502718">
        <w:rPr>
          <w:spacing w:val="-1"/>
          <w:w w:val="105"/>
          <w:sz w:val="24"/>
          <w:szCs w:val="24"/>
        </w:rPr>
        <w:t xml:space="preserve"> </w:t>
      </w:r>
      <w:r w:rsidRPr="00502718">
        <w:rPr>
          <w:w w:val="105"/>
          <w:sz w:val="24"/>
          <w:szCs w:val="24"/>
        </w:rPr>
        <w:t>be</w:t>
      </w:r>
      <w:r w:rsidRPr="00502718">
        <w:rPr>
          <w:spacing w:val="-14"/>
          <w:w w:val="105"/>
          <w:sz w:val="24"/>
          <w:szCs w:val="24"/>
        </w:rPr>
        <w:t xml:space="preserve"> </w:t>
      </w:r>
      <w:r w:rsidRPr="00502718">
        <w:rPr>
          <w:w w:val="105"/>
          <w:sz w:val="24"/>
          <w:szCs w:val="24"/>
        </w:rPr>
        <w:t>advised</w:t>
      </w:r>
      <w:r w:rsidRPr="00502718">
        <w:rPr>
          <w:spacing w:val="-3"/>
          <w:w w:val="105"/>
          <w:sz w:val="24"/>
          <w:szCs w:val="24"/>
        </w:rPr>
        <w:t xml:space="preserve"> </w:t>
      </w:r>
      <w:r w:rsidRPr="00502718">
        <w:rPr>
          <w:w w:val="105"/>
          <w:sz w:val="24"/>
          <w:szCs w:val="24"/>
        </w:rPr>
        <w:t>of</w:t>
      </w:r>
      <w:r w:rsidRPr="00502718">
        <w:rPr>
          <w:spacing w:val="-7"/>
          <w:w w:val="105"/>
          <w:sz w:val="24"/>
          <w:szCs w:val="24"/>
        </w:rPr>
        <w:t xml:space="preserve"> </w:t>
      </w:r>
      <w:r w:rsidRPr="00502718">
        <w:rPr>
          <w:w w:val="105"/>
          <w:sz w:val="24"/>
          <w:szCs w:val="24"/>
        </w:rPr>
        <w:t>their</w:t>
      </w:r>
      <w:r w:rsidRPr="00502718">
        <w:rPr>
          <w:spacing w:val="-9"/>
          <w:w w:val="105"/>
          <w:sz w:val="24"/>
          <w:szCs w:val="24"/>
        </w:rPr>
        <w:t xml:space="preserve"> </w:t>
      </w:r>
      <w:r w:rsidRPr="00502718">
        <w:rPr>
          <w:w w:val="105"/>
          <w:sz w:val="24"/>
          <w:szCs w:val="24"/>
        </w:rPr>
        <w:t>right</w:t>
      </w:r>
      <w:r w:rsidRPr="00502718">
        <w:rPr>
          <w:spacing w:val="-4"/>
          <w:w w:val="105"/>
          <w:sz w:val="24"/>
          <w:szCs w:val="24"/>
        </w:rPr>
        <w:t xml:space="preserve"> </w:t>
      </w:r>
      <w:r w:rsidRPr="00502718">
        <w:rPr>
          <w:w w:val="105"/>
          <w:sz w:val="24"/>
          <w:szCs w:val="24"/>
        </w:rPr>
        <w:t>to file</w:t>
      </w:r>
      <w:r w:rsidRPr="00502718">
        <w:rPr>
          <w:spacing w:val="-6"/>
          <w:w w:val="105"/>
          <w:sz w:val="24"/>
          <w:szCs w:val="24"/>
        </w:rPr>
        <w:t xml:space="preserve"> </w:t>
      </w:r>
      <w:r w:rsidRPr="00502718">
        <w:rPr>
          <w:w w:val="105"/>
          <w:sz w:val="24"/>
          <w:szCs w:val="24"/>
        </w:rPr>
        <w:t>a</w:t>
      </w:r>
      <w:r w:rsidRPr="00502718">
        <w:rPr>
          <w:spacing w:val="-7"/>
          <w:w w:val="105"/>
          <w:sz w:val="24"/>
          <w:szCs w:val="24"/>
        </w:rPr>
        <w:t xml:space="preserve"> </w:t>
      </w:r>
      <w:r w:rsidRPr="00502718">
        <w:rPr>
          <w:w w:val="105"/>
          <w:sz w:val="24"/>
          <w:szCs w:val="24"/>
        </w:rPr>
        <w:t>complaint, how to</w:t>
      </w:r>
      <w:r w:rsidRPr="00502718">
        <w:rPr>
          <w:spacing w:val="-8"/>
          <w:w w:val="105"/>
          <w:sz w:val="24"/>
          <w:szCs w:val="24"/>
        </w:rPr>
        <w:t xml:space="preserve"> </w:t>
      </w:r>
      <w:r w:rsidRPr="00502718">
        <w:rPr>
          <w:w w:val="105"/>
          <w:sz w:val="24"/>
          <w:szCs w:val="24"/>
        </w:rPr>
        <w:t>file</w:t>
      </w:r>
      <w:r w:rsidRPr="00502718">
        <w:rPr>
          <w:spacing w:val="-10"/>
          <w:w w:val="105"/>
          <w:sz w:val="24"/>
          <w:szCs w:val="24"/>
        </w:rPr>
        <w:t xml:space="preserve"> </w:t>
      </w:r>
      <w:r w:rsidRPr="00502718">
        <w:rPr>
          <w:w w:val="105"/>
          <w:sz w:val="24"/>
          <w:szCs w:val="24"/>
        </w:rPr>
        <w:lastRenderedPageBreak/>
        <w:t>a</w:t>
      </w:r>
      <w:r w:rsidRPr="00502718">
        <w:rPr>
          <w:spacing w:val="-7"/>
          <w:w w:val="105"/>
          <w:sz w:val="24"/>
          <w:szCs w:val="24"/>
        </w:rPr>
        <w:t xml:space="preserve"> </w:t>
      </w:r>
      <w:r w:rsidRPr="00502718">
        <w:rPr>
          <w:w w:val="105"/>
          <w:sz w:val="24"/>
          <w:szCs w:val="24"/>
        </w:rPr>
        <w:t>complaint, and</w:t>
      </w:r>
      <w:r w:rsidRPr="00502718">
        <w:rPr>
          <w:spacing w:val="-1"/>
          <w:w w:val="105"/>
          <w:sz w:val="24"/>
          <w:szCs w:val="24"/>
        </w:rPr>
        <w:t xml:space="preserve"> </w:t>
      </w:r>
      <w:r w:rsidRPr="00502718">
        <w:rPr>
          <w:w w:val="105"/>
          <w:sz w:val="24"/>
          <w:szCs w:val="24"/>
        </w:rPr>
        <w:t>the</w:t>
      </w:r>
      <w:r w:rsidRPr="00502718">
        <w:rPr>
          <w:spacing w:val="-9"/>
          <w:w w:val="105"/>
          <w:sz w:val="24"/>
          <w:szCs w:val="24"/>
        </w:rPr>
        <w:t xml:space="preserve"> </w:t>
      </w:r>
      <w:r w:rsidRPr="00502718">
        <w:rPr>
          <w:w w:val="105"/>
          <w:sz w:val="24"/>
          <w:szCs w:val="24"/>
        </w:rPr>
        <w:t>complaint procedures. If</w:t>
      </w:r>
      <w:r w:rsidRPr="00502718">
        <w:rPr>
          <w:spacing w:val="-5"/>
          <w:w w:val="105"/>
          <w:sz w:val="24"/>
          <w:szCs w:val="24"/>
        </w:rPr>
        <w:t xml:space="preserve"> </w:t>
      </w:r>
      <w:r w:rsidRPr="00502718">
        <w:rPr>
          <w:w w:val="105"/>
          <w:sz w:val="24"/>
          <w:szCs w:val="24"/>
        </w:rPr>
        <w:t>there</w:t>
      </w:r>
      <w:r w:rsidRPr="00502718">
        <w:rPr>
          <w:spacing w:val="-6"/>
          <w:w w:val="105"/>
          <w:sz w:val="24"/>
          <w:szCs w:val="24"/>
        </w:rPr>
        <w:t xml:space="preserve"> </w:t>
      </w:r>
      <w:r w:rsidRPr="00502718">
        <w:rPr>
          <w:w w:val="105"/>
          <w:sz w:val="24"/>
          <w:szCs w:val="24"/>
        </w:rPr>
        <w:t>is</w:t>
      </w:r>
      <w:r w:rsidRPr="00502718">
        <w:rPr>
          <w:spacing w:val="-10"/>
          <w:w w:val="105"/>
          <w:sz w:val="24"/>
          <w:szCs w:val="24"/>
        </w:rPr>
        <w:t xml:space="preserve"> </w:t>
      </w:r>
      <w:r w:rsidRPr="00502718">
        <w:rPr>
          <w:w w:val="105"/>
          <w:sz w:val="24"/>
          <w:szCs w:val="24"/>
        </w:rPr>
        <w:t>a</w:t>
      </w:r>
      <w:r w:rsidRPr="00502718">
        <w:rPr>
          <w:spacing w:val="-12"/>
          <w:w w:val="105"/>
          <w:sz w:val="24"/>
          <w:szCs w:val="24"/>
        </w:rPr>
        <w:t xml:space="preserve"> </w:t>
      </w:r>
      <w:r w:rsidRPr="00502718">
        <w:rPr>
          <w:w w:val="105"/>
          <w:sz w:val="24"/>
          <w:szCs w:val="24"/>
        </w:rPr>
        <w:t>complaint, the</w:t>
      </w:r>
      <w:r w:rsidRPr="00502718">
        <w:rPr>
          <w:spacing w:val="-6"/>
          <w:w w:val="105"/>
          <w:sz w:val="24"/>
          <w:szCs w:val="24"/>
        </w:rPr>
        <w:t xml:space="preserve"> </w:t>
      </w:r>
      <w:r w:rsidRPr="00502718">
        <w:rPr>
          <w:w w:val="105"/>
          <w:sz w:val="24"/>
          <w:szCs w:val="24"/>
        </w:rPr>
        <w:t>SFA must contact the Nebraska Department of Education -</w:t>
      </w:r>
      <w:r w:rsidRPr="00502718">
        <w:rPr>
          <w:spacing w:val="40"/>
          <w:w w:val="105"/>
          <w:sz w:val="24"/>
          <w:szCs w:val="24"/>
        </w:rPr>
        <w:t xml:space="preserve"> </w:t>
      </w:r>
      <w:r w:rsidRPr="00502718">
        <w:rPr>
          <w:w w:val="105"/>
          <w:sz w:val="24"/>
          <w:szCs w:val="24"/>
        </w:rPr>
        <w:t>Nutrition Services.</w:t>
      </w:r>
    </w:p>
    <w:p w14:paraId="729AEDD3" w14:textId="47747553" w:rsidR="009A0A1D" w:rsidRPr="00502718" w:rsidRDefault="00792493" w:rsidP="009A0A1D">
      <w:pPr>
        <w:pStyle w:val="Heading3"/>
        <w:rPr>
          <w:rFonts w:ascii="Times New Roman" w:hAnsi="Times New Roman" w:cs="Times New Roman"/>
          <w:color w:val="auto"/>
          <w:u w:val="single"/>
        </w:rPr>
      </w:pPr>
      <w:r w:rsidRPr="00502718">
        <w:rPr>
          <w:rStyle w:val="Heading3Char"/>
          <w:rFonts w:ascii="Times New Roman" w:hAnsi="Times New Roman" w:cs="Times New Roman"/>
          <w:color w:val="auto"/>
          <w:u w:val="single"/>
        </w:rPr>
        <w:t>Compliance Review Techniques</w:t>
      </w:r>
    </w:p>
    <w:p w14:paraId="14248709" w14:textId="69955B71" w:rsidR="009A0A1D" w:rsidRPr="00502718" w:rsidRDefault="00792493" w:rsidP="009A0A1D">
      <w:pPr>
        <w:spacing w:after="240" w:line="249" w:lineRule="auto"/>
        <w:ind w:right="516"/>
        <w:rPr>
          <w:rStyle w:val="Heading3Char"/>
          <w:rFonts w:ascii="Times New Roman" w:eastAsia="Times New Roman" w:hAnsi="Times New Roman" w:cs="Times New Roman"/>
          <w:color w:val="auto"/>
        </w:rPr>
      </w:pPr>
      <w:r w:rsidRPr="00502718">
        <w:rPr>
          <w:w w:val="105"/>
          <w:sz w:val="24"/>
          <w:szCs w:val="24"/>
        </w:rPr>
        <w:t>Ensure</w:t>
      </w:r>
      <w:r w:rsidRPr="00502718">
        <w:rPr>
          <w:spacing w:val="-13"/>
          <w:w w:val="105"/>
          <w:sz w:val="24"/>
          <w:szCs w:val="24"/>
        </w:rPr>
        <w:t xml:space="preserve"> </w:t>
      </w:r>
      <w:r w:rsidRPr="00502718">
        <w:rPr>
          <w:w w:val="105"/>
          <w:sz w:val="24"/>
          <w:szCs w:val="24"/>
        </w:rPr>
        <w:t>civil</w:t>
      </w:r>
      <w:r w:rsidRPr="00502718">
        <w:rPr>
          <w:spacing w:val="-12"/>
          <w:w w:val="105"/>
          <w:sz w:val="24"/>
          <w:szCs w:val="24"/>
        </w:rPr>
        <w:t xml:space="preserve"> </w:t>
      </w:r>
      <w:r w:rsidRPr="00502718">
        <w:rPr>
          <w:w w:val="105"/>
          <w:sz w:val="24"/>
          <w:szCs w:val="24"/>
        </w:rPr>
        <w:t>rights</w:t>
      </w:r>
      <w:r w:rsidRPr="00502718">
        <w:rPr>
          <w:spacing w:val="-15"/>
          <w:w w:val="105"/>
          <w:sz w:val="24"/>
          <w:szCs w:val="24"/>
        </w:rPr>
        <w:t xml:space="preserve"> </w:t>
      </w:r>
      <w:r w:rsidRPr="00502718">
        <w:rPr>
          <w:w w:val="105"/>
          <w:sz w:val="24"/>
          <w:szCs w:val="24"/>
        </w:rPr>
        <w:t>requirements</w:t>
      </w:r>
      <w:r w:rsidRPr="00502718">
        <w:rPr>
          <w:spacing w:val="-7"/>
          <w:w w:val="105"/>
          <w:sz w:val="24"/>
          <w:szCs w:val="24"/>
        </w:rPr>
        <w:t xml:space="preserve"> </w:t>
      </w:r>
      <w:r w:rsidRPr="00502718">
        <w:rPr>
          <w:w w:val="105"/>
          <w:sz w:val="24"/>
          <w:szCs w:val="24"/>
        </w:rPr>
        <w:t>are</w:t>
      </w:r>
      <w:r w:rsidRPr="00502718">
        <w:rPr>
          <w:spacing w:val="-16"/>
          <w:w w:val="105"/>
          <w:sz w:val="24"/>
          <w:szCs w:val="24"/>
        </w:rPr>
        <w:t xml:space="preserve"> </w:t>
      </w:r>
      <w:r w:rsidRPr="00502718">
        <w:rPr>
          <w:w w:val="105"/>
          <w:sz w:val="24"/>
          <w:szCs w:val="24"/>
        </w:rPr>
        <w:t>being</w:t>
      </w:r>
      <w:r w:rsidRPr="00502718">
        <w:rPr>
          <w:spacing w:val="-15"/>
          <w:w w:val="105"/>
          <w:sz w:val="24"/>
          <w:szCs w:val="24"/>
        </w:rPr>
        <w:t xml:space="preserve"> </w:t>
      </w:r>
      <w:r w:rsidRPr="00502718">
        <w:rPr>
          <w:w w:val="105"/>
          <w:sz w:val="24"/>
          <w:szCs w:val="24"/>
        </w:rPr>
        <w:t>followed</w:t>
      </w:r>
      <w:r w:rsidRPr="00502718">
        <w:rPr>
          <w:spacing w:val="-10"/>
          <w:w w:val="105"/>
          <w:sz w:val="24"/>
          <w:szCs w:val="24"/>
        </w:rPr>
        <w:t xml:space="preserve"> </w:t>
      </w:r>
      <w:r w:rsidRPr="00502718">
        <w:rPr>
          <w:w w:val="105"/>
          <w:sz w:val="24"/>
          <w:szCs w:val="24"/>
        </w:rPr>
        <w:t>during the review process.</w:t>
      </w:r>
    </w:p>
    <w:p w14:paraId="1BF141A8" w14:textId="25A53DB7" w:rsidR="009A0A1D" w:rsidRPr="00502718" w:rsidRDefault="00792493" w:rsidP="009A0A1D">
      <w:pPr>
        <w:pStyle w:val="Heading3"/>
        <w:rPr>
          <w:rFonts w:ascii="Times New Roman" w:hAnsi="Times New Roman" w:cs="Times New Roman"/>
          <w:color w:val="auto"/>
          <w:spacing w:val="-15"/>
          <w:w w:val="105"/>
          <w:u w:val="single"/>
        </w:rPr>
      </w:pPr>
      <w:r w:rsidRPr="00502718">
        <w:rPr>
          <w:rStyle w:val="Heading3Char"/>
          <w:rFonts w:ascii="Times New Roman" w:hAnsi="Times New Roman" w:cs="Times New Roman"/>
          <w:color w:val="auto"/>
          <w:u w:val="single"/>
        </w:rPr>
        <w:t>Resolution of Non-Compliance</w:t>
      </w:r>
    </w:p>
    <w:p w14:paraId="2AF96B23" w14:textId="492E9F99" w:rsidR="009A0A1D" w:rsidRPr="00502718" w:rsidRDefault="00792493" w:rsidP="009A0A1D">
      <w:pPr>
        <w:spacing w:after="240" w:line="249" w:lineRule="auto"/>
        <w:ind w:right="516"/>
        <w:rPr>
          <w:rStyle w:val="Heading3Char"/>
          <w:rFonts w:ascii="Times New Roman" w:eastAsia="Times New Roman" w:hAnsi="Times New Roman" w:cs="Times New Roman"/>
          <w:color w:val="auto"/>
        </w:rPr>
      </w:pPr>
      <w:r w:rsidRPr="00502718">
        <w:rPr>
          <w:w w:val="105"/>
          <w:sz w:val="24"/>
          <w:szCs w:val="24"/>
        </w:rPr>
        <w:t>Inappropriate actions</w:t>
      </w:r>
      <w:r w:rsidRPr="00502718">
        <w:rPr>
          <w:spacing w:val="-6"/>
          <w:w w:val="105"/>
          <w:sz w:val="24"/>
          <w:szCs w:val="24"/>
        </w:rPr>
        <w:t xml:space="preserve"> </w:t>
      </w:r>
      <w:r w:rsidRPr="00502718">
        <w:rPr>
          <w:w w:val="105"/>
          <w:sz w:val="24"/>
          <w:szCs w:val="24"/>
        </w:rPr>
        <w:t>must</w:t>
      </w:r>
      <w:r w:rsidRPr="00502718">
        <w:rPr>
          <w:spacing w:val="-6"/>
          <w:w w:val="105"/>
          <w:sz w:val="24"/>
          <w:szCs w:val="24"/>
        </w:rPr>
        <w:t xml:space="preserve"> </w:t>
      </w:r>
      <w:r w:rsidRPr="00502718">
        <w:rPr>
          <w:w w:val="105"/>
          <w:sz w:val="24"/>
          <w:szCs w:val="24"/>
        </w:rPr>
        <w:t>cease.</w:t>
      </w:r>
      <w:r w:rsidRPr="00502718">
        <w:rPr>
          <w:spacing w:val="31"/>
          <w:w w:val="105"/>
          <w:sz w:val="24"/>
          <w:szCs w:val="24"/>
        </w:rPr>
        <w:t xml:space="preserve"> </w:t>
      </w:r>
      <w:r w:rsidRPr="00502718">
        <w:rPr>
          <w:w w:val="105"/>
          <w:sz w:val="24"/>
          <w:szCs w:val="24"/>
        </w:rPr>
        <w:t>A</w:t>
      </w:r>
      <w:r w:rsidRPr="00502718">
        <w:rPr>
          <w:spacing w:val="-16"/>
          <w:w w:val="105"/>
          <w:sz w:val="24"/>
          <w:szCs w:val="24"/>
        </w:rPr>
        <w:t xml:space="preserve"> </w:t>
      </w:r>
      <w:r w:rsidRPr="00502718">
        <w:rPr>
          <w:w w:val="105"/>
          <w:sz w:val="24"/>
          <w:szCs w:val="24"/>
        </w:rPr>
        <w:t>corrective</w:t>
      </w:r>
      <w:r w:rsidRPr="00502718">
        <w:rPr>
          <w:spacing w:val="-7"/>
          <w:w w:val="105"/>
          <w:sz w:val="24"/>
          <w:szCs w:val="24"/>
        </w:rPr>
        <w:t xml:space="preserve"> </w:t>
      </w:r>
      <w:r w:rsidRPr="00502718">
        <w:rPr>
          <w:w w:val="105"/>
          <w:sz w:val="24"/>
          <w:szCs w:val="24"/>
        </w:rPr>
        <w:t>action</w:t>
      </w:r>
      <w:r w:rsidRPr="00502718">
        <w:rPr>
          <w:spacing w:val="-7"/>
          <w:w w:val="105"/>
          <w:sz w:val="24"/>
          <w:szCs w:val="24"/>
        </w:rPr>
        <w:t xml:space="preserve"> </w:t>
      </w:r>
      <w:r w:rsidRPr="00502718">
        <w:rPr>
          <w:w w:val="105"/>
          <w:sz w:val="24"/>
          <w:szCs w:val="24"/>
        </w:rPr>
        <w:t>plan is required, and appropriate procedures must be implemented.</w:t>
      </w:r>
    </w:p>
    <w:p w14:paraId="0251D510" w14:textId="51BA7DDD" w:rsidR="009A0A1D" w:rsidRPr="00502718" w:rsidRDefault="00792493" w:rsidP="009A0A1D">
      <w:pPr>
        <w:pStyle w:val="Heading3"/>
        <w:rPr>
          <w:rFonts w:ascii="Times New Roman" w:hAnsi="Times New Roman" w:cs="Times New Roman"/>
          <w:color w:val="auto"/>
          <w:spacing w:val="9"/>
          <w:w w:val="105"/>
          <w:u w:val="single"/>
        </w:rPr>
      </w:pPr>
      <w:r w:rsidRPr="00502718">
        <w:rPr>
          <w:rStyle w:val="Heading3Char"/>
          <w:rFonts w:ascii="Times New Roman" w:hAnsi="Times New Roman" w:cs="Times New Roman"/>
          <w:color w:val="auto"/>
          <w:u w:val="single"/>
        </w:rPr>
        <w:t>Requirements for Reasonable Accommodation of Persons with Disabilities</w:t>
      </w:r>
    </w:p>
    <w:p w14:paraId="7144C6DC" w14:textId="3045A78B" w:rsidR="009A0A1D" w:rsidRPr="00502718" w:rsidRDefault="00792493" w:rsidP="009A0A1D">
      <w:pPr>
        <w:spacing w:after="240" w:line="249" w:lineRule="auto"/>
        <w:ind w:right="516"/>
        <w:rPr>
          <w:rStyle w:val="Heading3Char"/>
          <w:rFonts w:ascii="Times New Roman" w:eastAsia="Times New Roman" w:hAnsi="Times New Roman" w:cs="Times New Roman"/>
          <w:color w:val="auto"/>
        </w:rPr>
      </w:pPr>
      <w:r w:rsidRPr="00502718">
        <w:rPr>
          <w:w w:val="105"/>
          <w:sz w:val="24"/>
          <w:szCs w:val="24"/>
        </w:rPr>
        <w:t>Entrances</w:t>
      </w:r>
      <w:r w:rsidRPr="00502718">
        <w:rPr>
          <w:spacing w:val="-9"/>
          <w:w w:val="105"/>
          <w:sz w:val="24"/>
          <w:szCs w:val="24"/>
        </w:rPr>
        <w:t xml:space="preserve"> </w:t>
      </w:r>
      <w:r w:rsidRPr="00502718">
        <w:rPr>
          <w:w w:val="105"/>
          <w:sz w:val="24"/>
          <w:szCs w:val="24"/>
        </w:rPr>
        <w:t>and</w:t>
      </w:r>
      <w:r w:rsidRPr="00502718">
        <w:rPr>
          <w:spacing w:val="-11"/>
          <w:w w:val="105"/>
          <w:sz w:val="24"/>
          <w:szCs w:val="24"/>
        </w:rPr>
        <w:t xml:space="preserve"> </w:t>
      </w:r>
      <w:r w:rsidRPr="00502718">
        <w:rPr>
          <w:w w:val="105"/>
          <w:sz w:val="24"/>
          <w:szCs w:val="24"/>
        </w:rPr>
        <w:t>exits</w:t>
      </w:r>
      <w:r w:rsidRPr="00502718">
        <w:rPr>
          <w:spacing w:val="-14"/>
          <w:w w:val="105"/>
          <w:sz w:val="24"/>
          <w:szCs w:val="24"/>
        </w:rPr>
        <w:t xml:space="preserve"> </w:t>
      </w:r>
      <w:r w:rsidRPr="00502718">
        <w:rPr>
          <w:w w:val="105"/>
          <w:sz w:val="24"/>
          <w:szCs w:val="24"/>
        </w:rPr>
        <w:t>must</w:t>
      </w:r>
      <w:r w:rsidRPr="00502718">
        <w:rPr>
          <w:spacing w:val="-10"/>
          <w:w w:val="105"/>
          <w:sz w:val="24"/>
          <w:szCs w:val="24"/>
        </w:rPr>
        <w:t xml:space="preserve"> </w:t>
      </w:r>
      <w:r w:rsidRPr="00502718">
        <w:rPr>
          <w:w w:val="105"/>
          <w:sz w:val="24"/>
          <w:szCs w:val="24"/>
        </w:rPr>
        <w:t>exist</w:t>
      </w:r>
      <w:r w:rsidRPr="00502718">
        <w:rPr>
          <w:spacing w:val="-14"/>
          <w:w w:val="105"/>
          <w:sz w:val="24"/>
          <w:szCs w:val="24"/>
        </w:rPr>
        <w:t xml:space="preserve"> </w:t>
      </w:r>
      <w:r w:rsidRPr="00502718">
        <w:rPr>
          <w:w w:val="105"/>
          <w:sz w:val="24"/>
          <w:szCs w:val="24"/>
        </w:rPr>
        <w:t>to</w:t>
      </w:r>
      <w:r w:rsidRPr="00502718">
        <w:rPr>
          <w:spacing w:val="-16"/>
          <w:w w:val="105"/>
          <w:sz w:val="24"/>
          <w:szCs w:val="24"/>
        </w:rPr>
        <w:t xml:space="preserve"> </w:t>
      </w:r>
      <w:r w:rsidRPr="00502718">
        <w:rPr>
          <w:w w:val="105"/>
          <w:sz w:val="24"/>
          <w:szCs w:val="24"/>
        </w:rPr>
        <w:t>accommodate the</w:t>
      </w:r>
      <w:r w:rsidRPr="00502718">
        <w:rPr>
          <w:spacing w:val="-15"/>
          <w:w w:val="105"/>
          <w:sz w:val="24"/>
          <w:szCs w:val="24"/>
        </w:rPr>
        <w:t xml:space="preserve"> </w:t>
      </w:r>
      <w:r w:rsidRPr="00502718">
        <w:rPr>
          <w:w w:val="105"/>
          <w:sz w:val="24"/>
          <w:szCs w:val="24"/>
        </w:rPr>
        <w:t>disabled.</w:t>
      </w:r>
      <w:r w:rsidRPr="00502718">
        <w:rPr>
          <w:spacing w:val="-6"/>
          <w:w w:val="105"/>
          <w:sz w:val="24"/>
          <w:szCs w:val="24"/>
        </w:rPr>
        <w:t xml:space="preserve"> </w:t>
      </w:r>
      <w:r w:rsidRPr="00502718">
        <w:rPr>
          <w:w w:val="105"/>
          <w:sz w:val="24"/>
          <w:szCs w:val="24"/>
        </w:rPr>
        <w:t>Braille</w:t>
      </w:r>
      <w:r w:rsidRPr="00502718">
        <w:rPr>
          <w:spacing w:val="-11"/>
          <w:w w:val="105"/>
          <w:sz w:val="24"/>
          <w:szCs w:val="24"/>
        </w:rPr>
        <w:t xml:space="preserve"> </w:t>
      </w:r>
      <w:r w:rsidRPr="00502718">
        <w:rPr>
          <w:w w:val="105"/>
          <w:sz w:val="24"/>
          <w:szCs w:val="24"/>
        </w:rPr>
        <w:t>signage</w:t>
      </w:r>
      <w:r w:rsidRPr="00502718">
        <w:rPr>
          <w:spacing w:val="-11"/>
          <w:w w:val="105"/>
          <w:sz w:val="24"/>
          <w:szCs w:val="24"/>
        </w:rPr>
        <w:t xml:space="preserve"> </w:t>
      </w:r>
      <w:r w:rsidRPr="00502718">
        <w:rPr>
          <w:w w:val="105"/>
          <w:sz w:val="24"/>
          <w:szCs w:val="24"/>
        </w:rPr>
        <w:t>and alternative arrangements for service must be</w:t>
      </w:r>
      <w:r w:rsidRPr="00502718">
        <w:rPr>
          <w:spacing w:val="-3"/>
          <w:w w:val="105"/>
          <w:sz w:val="24"/>
          <w:szCs w:val="24"/>
        </w:rPr>
        <w:t xml:space="preserve"> </w:t>
      </w:r>
      <w:r w:rsidRPr="00502718">
        <w:rPr>
          <w:w w:val="105"/>
          <w:sz w:val="24"/>
          <w:szCs w:val="24"/>
        </w:rPr>
        <w:t>available when needed.</w:t>
      </w:r>
    </w:p>
    <w:p w14:paraId="3A2E3BF6" w14:textId="77777777" w:rsidR="009A0A1D" w:rsidRPr="00502718" w:rsidRDefault="00792493" w:rsidP="009A0A1D">
      <w:pPr>
        <w:pStyle w:val="Heading3"/>
        <w:rPr>
          <w:rStyle w:val="Heading3Char"/>
          <w:rFonts w:ascii="Times New Roman" w:hAnsi="Times New Roman" w:cs="Times New Roman"/>
          <w:color w:val="auto"/>
          <w:u w:val="single"/>
        </w:rPr>
      </w:pPr>
      <w:r w:rsidRPr="00502718">
        <w:rPr>
          <w:rStyle w:val="Heading3Char"/>
          <w:rFonts w:ascii="Times New Roman" w:hAnsi="Times New Roman" w:cs="Times New Roman"/>
          <w:color w:val="auto"/>
          <w:u w:val="single"/>
        </w:rPr>
        <w:t>Requirements for Language Assistant</w:t>
      </w:r>
    </w:p>
    <w:p w14:paraId="6C6A5168" w14:textId="1CA8B3A8" w:rsidR="009A0A1D" w:rsidRPr="00502718" w:rsidRDefault="00792493" w:rsidP="009A0A1D">
      <w:pPr>
        <w:spacing w:after="240" w:line="249" w:lineRule="auto"/>
        <w:ind w:right="516"/>
        <w:rPr>
          <w:rStyle w:val="Heading3Char"/>
          <w:rFonts w:ascii="Times New Roman" w:eastAsia="Times New Roman" w:hAnsi="Times New Roman" w:cs="Times New Roman"/>
          <w:color w:val="auto"/>
        </w:rPr>
      </w:pPr>
      <w:r w:rsidRPr="00502718">
        <w:rPr>
          <w:w w:val="105"/>
          <w:sz w:val="24"/>
          <w:szCs w:val="24"/>
        </w:rPr>
        <w:t>Bilingual</w:t>
      </w:r>
      <w:r w:rsidRPr="00502718">
        <w:rPr>
          <w:spacing w:val="-9"/>
          <w:w w:val="105"/>
          <w:sz w:val="24"/>
          <w:szCs w:val="24"/>
        </w:rPr>
        <w:t xml:space="preserve"> </w:t>
      </w:r>
      <w:r w:rsidRPr="00502718">
        <w:rPr>
          <w:w w:val="105"/>
          <w:sz w:val="24"/>
          <w:szCs w:val="24"/>
        </w:rPr>
        <w:t>personnel</w:t>
      </w:r>
      <w:r w:rsidRPr="00502718">
        <w:rPr>
          <w:spacing w:val="-11"/>
          <w:w w:val="105"/>
          <w:sz w:val="24"/>
          <w:szCs w:val="24"/>
        </w:rPr>
        <w:t xml:space="preserve"> </w:t>
      </w:r>
      <w:r w:rsidRPr="00502718">
        <w:rPr>
          <w:w w:val="105"/>
          <w:sz w:val="24"/>
          <w:szCs w:val="24"/>
        </w:rPr>
        <w:t>and</w:t>
      </w:r>
      <w:r w:rsidRPr="00502718">
        <w:rPr>
          <w:spacing w:val="-14"/>
          <w:w w:val="105"/>
          <w:sz w:val="24"/>
          <w:szCs w:val="24"/>
        </w:rPr>
        <w:t xml:space="preserve"> </w:t>
      </w:r>
      <w:r w:rsidRPr="00502718">
        <w:rPr>
          <w:w w:val="105"/>
          <w:sz w:val="24"/>
          <w:szCs w:val="24"/>
        </w:rPr>
        <w:t>materials</w:t>
      </w:r>
      <w:r w:rsidRPr="00502718">
        <w:rPr>
          <w:spacing w:val="-10"/>
          <w:w w:val="105"/>
          <w:sz w:val="24"/>
          <w:szCs w:val="24"/>
        </w:rPr>
        <w:t xml:space="preserve"> </w:t>
      </w:r>
      <w:r w:rsidRPr="00502718">
        <w:rPr>
          <w:w w:val="105"/>
          <w:sz w:val="24"/>
          <w:szCs w:val="24"/>
        </w:rPr>
        <w:t>must</w:t>
      </w:r>
      <w:r w:rsidRPr="00502718">
        <w:rPr>
          <w:spacing w:val="-11"/>
          <w:w w:val="105"/>
          <w:sz w:val="24"/>
          <w:szCs w:val="24"/>
        </w:rPr>
        <w:t xml:space="preserve"> </w:t>
      </w:r>
      <w:r w:rsidRPr="00502718">
        <w:rPr>
          <w:w w:val="105"/>
          <w:sz w:val="24"/>
          <w:szCs w:val="24"/>
        </w:rPr>
        <w:t>be provided depending on need, resources available, and cost.</w:t>
      </w:r>
    </w:p>
    <w:p w14:paraId="5322D23A" w14:textId="77777777" w:rsidR="009A0A1D" w:rsidRPr="00502718" w:rsidRDefault="00792493" w:rsidP="009A0A1D">
      <w:pPr>
        <w:pStyle w:val="Heading3"/>
        <w:rPr>
          <w:rStyle w:val="Heading3Char"/>
          <w:rFonts w:ascii="Times New Roman" w:hAnsi="Times New Roman" w:cs="Times New Roman"/>
          <w:color w:val="auto"/>
          <w:u w:val="single"/>
        </w:rPr>
      </w:pPr>
      <w:r w:rsidRPr="00502718">
        <w:rPr>
          <w:rStyle w:val="Heading3Char"/>
          <w:rFonts w:ascii="Times New Roman" w:hAnsi="Times New Roman" w:cs="Times New Roman"/>
          <w:color w:val="auto"/>
          <w:u w:val="single"/>
        </w:rPr>
        <w:t>Conflict Resolution</w:t>
      </w:r>
    </w:p>
    <w:p w14:paraId="2AD6A3CF" w14:textId="6F422C0A" w:rsidR="009A0A1D" w:rsidRPr="00502718" w:rsidRDefault="00792493" w:rsidP="009A0A1D">
      <w:pPr>
        <w:spacing w:after="240" w:line="249" w:lineRule="auto"/>
        <w:ind w:right="516"/>
        <w:rPr>
          <w:rStyle w:val="Heading3Char"/>
          <w:rFonts w:ascii="Times New Roman" w:eastAsia="Times New Roman" w:hAnsi="Times New Roman" w:cs="Times New Roman"/>
          <w:color w:val="auto"/>
        </w:rPr>
      </w:pPr>
      <w:r w:rsidRPr="00502718">
        <w:rPr>
          <w:w w:val="105"/>
          <w:sz w:val="24"/>
          <w:szCs w:val="24"/>
        </w:rPr>
        <w:t>Use</w:t>
      </w:r>
      <w:r w:rsidRPr="00502718">
        <w:rPr>
          <w:spacing w:val="-15"/>
          <w:w w:val="105"/>
          <w:sz w:val="24"/>
          <w:szCs w:val="24"/>
        </w:rPr>
        <w:t xml:space="preserve"> </w:t>
      </w:r>
      <w:r w:rsidRPr="00502718">
        <w:rPr>
          <w:w w:val="105"/>
          <w:sz w:val="24"/>
          <w:szCs w:val="24"/>
        </w:rPr>
        <w:t>alternative</w:t>
      </w:r>
      <w:r w:rsidRPr="00502718">
        <w:rPr>
          <w:spacing w:val="-9"/>
          <w:w w:val="105"/>
          <w:sz w:val="24"/>
          <w:szCs w:val="24"/>
        </w:rPr>
        <w:t xml:space="preserve"> </w:t>
      </w:r>
      <w:r w:rsidRPr="00502718">
        <w:rPr>
          <w:w w:val="105"/>
          <w:sz w:val="24"/>
          <w:szCs w:val="24"/>
        </w:rPr>
        <w:t>dispute</w:t>
      </w:r>
      <w:r w:rsidRPr="00502718">
        <w:rPr>
          <w:spacing w:val="-14"/>
          <w:w w:val="105"/>
          <w:sz w:val="24"/>
          <w:szCs w:val="24"/>
        </w:rPr>
        <w:t xml:space="preserve"> </w:t>
      </w:r>
      <w:r w:rsidRPr="00502718">
        <w:rPr>
          <w:w w:val="105"/>
          <w:sz w:val="24"/>
          <w:szCs w:val="24"/>
        </w:rPr>
        <w:t>resolution</w:t>
      </w:r>
      <w:r w:rsidRPr="00502718">
        <w:rPr>
          <w:spacing w:val="-9"/>
          <w:w w:val="105"/>
          <w:sz w:val="24"/>
          <w:szCs w:val="24"/>
        </w:rPr>
        <w:t xml:space="preserve"> </w:t>
      </w:r>
      <w:r w:rsidRPr="00502718">
        <w:rPr>
          <w:w w:val="105"/>
          <w:sz w:val="24"/>
          <w:szCs w:val="24"/>
        </w:rPr>
        <w:t>techniques</w:t>
      </w:r>
      <w:r w:rsidRPr="00502718">
        <w:rPr>
          <w:spacing w:val="-9"/>
          <w:w w:val="105"/>
          <w:sz w:val="24"/>
          <w:szCs w:val="24"/>
        </w:rPr>
        <w:t xml:space="preserve"> </w:t>
      </w:r>
      <w:r w:rsidRPr="00502718">
        <w:rPr>
          <w:w w:val="105"/>
          <w:sz w:val="24"/>
          <w:szCs w:val="24"/>
        </w:rPr>
        <w:t>when</w:t>
      </w:r>
      <w:r w:rsidRPr="00502718">
        <w:rPr>
          <w:spacing w:val="-16"/>
          <w:w w:val="105"/>
          <w:sz w:val="24"/>
          <w:szCs w:val="24"/>
        </w:rPr>
        <w:t xml:space="preserve"> </w:t>
      </w:r>
      <w:r w:rsidRPr="00502718">
        <w:rPr>
          <w:w w:val="105"/>
          <w:sz w:val="24"/>
          <w:szCs w:val="24"/>
        </w:rPr>
        <w:t>necessary.</w:t>
      </w:r>
      <w:r w:rsidRPr="00502718">
        <w:rPr>
          <w:spacing w:val="-7"/>
          <w:w w:val="105"/>
          <w:sz w:val="24"/>
          <w:szCs w:val="24"/>
        </w:rPr>
        <w:t xml:space="preserve"> </w:t>
      </w:r>
      <w:r w:rsidRPr="00502718">
        <w:rPr>
          <w:w w:val="105"/>
          <w:sz w:val="24"/>
          <w:szCs w:val="24"/>
        </w:rPr>
        <w:t>Treat</w:t>
      </w:r>
      <w:r w:rsidRPr="00502718">
        <w:rPr>
          <w:spacing w:val="-14"/>
          <w:w w:val="105"/>
          <w:sz w:val="24"/>
          <w:szCs w:val="24"/>
        </w:rPr>
        <w:t xml:space="preserve"> </w:t>
      </w:r>
      <w:r w:rsidRPr="00502718">
        <w:rPr>
          <w:w w:val="105"/>
          <w:sz w:val="24"/>
          <w:szCs w:val="24"/>
        </w:rPr>
        <w:t>others with respect.</w:t>
      </w:r>
    </w:p>
    <w:p w14:paraId="3F55DBF8" w14:textId="77777777" w:rsidR="009A0A1D" w:rsidRPr="00502718" w:rsidRDefault="00792493" w:rsidP="009A0A1D">
      <w:pPr>
        <w:pStyle w:val="Heading3"/>
        <w:rPr>
          <w:rStyle w:val="Heading3Char"/>
          <w:rFonts w:ascii="Times New Roman" w:hAnsi="Times New Roman" w:cs="Times New Roman"/>
          <w:color w:val="auto"/>
          <w:u w:val="single"/>
        </w:rPr>
      </w:pPr>
      <w:r w:rsidRPr="00502718">
        <w:rPr>
          <w:rStyle w:val="Heading3Char"/>
          <w:rFonts w:ascii="Times New Roman" w:hAnsi="Times New Roman" w:cs="Times New Roman"/>
          <w:color w:val="auto"/>
          <w:u w:val="single"/>
        </w:rPr>
        <w:t>Customer Service</w:t>
      </w:r>
    </w:p>
    <w:p w14:paraId="3E703F7F" w14:textId="3556004A" w:rsidR="00F95212" w:rsidRPr="00502718" w:rsidRDefault="00792493" w:rsidP="009A0A1D">
      <w:pPr>
        <w:spacing w:after="240" w:line="249" w:lineRule="auto"/>
        <w:ind w:right="516"/>
        <w:rPr>
          <w:sz w:val="24"/>
          <w:szCs w:val="24"/>
        </w:rPr>
      </w:pPr>
      <w:r w:rsidRPr="00502718">
        <w:rPr>
          <w:w w:val="105"/>
          <w:sz w:val="24"/>
          <w:szCs w:val="24"/>
        </w:rPr>
        <w:t>"Treat</w:t>
      </w:r>
      <w:r w:rsidRPr="00502718">
        <w:rPr>
          <w:spacing w:val="-4"/>
          <w:w w:val="105"/>
          <w:sz w:val="24"/>
          <w:szCs w:val="24"/>
        </w:rPr>
        <w:t xml:space="preserve"> </w:t>
      </w:r>
      <w:r w:rsidRPr="00502718">
        <w:rPr>
          <w:w w:val="105"/>
          <w:sz w:val="24"/>
          <w:szCs w:val="24"/>
        </w:rPr>
        <w:t>others</w:t>
      </w:r>
      <w:r w:rsidRPr="00502718">
        <w:rPr>
          <w:spacing w:val="-5"/>
          <w:w w:val="105"/>
          <w:sz w:val="24"/>
          <w:szCs w:val="24"/>
        </w:rPr>
        <w:t xml:space="preserve"> </w:t>
      </w:r>
      <w:r w:rsidRPr="00502718">
        <w:rPr>
          <w:w w:val="105"/>
          <w:sz w:val="24"/>
          <w:szCs w:val="24"/>
        </w:rPr>
        <w:t>the</w:t>
      </w:r>
      <w:r w:rsidRPr="00502718">
        <w:rPr>
          <w:spacing w:val="-6"/>
          <w:w w:val="105"/>
          <w:sz w:val="24"/>
          <w:szCs w:val="24"/>
        </w:rPr>
        <w:t xml:space="preserve"> </w:t>
      </w:r>
      <w:r w:rsidRPr="00502718">
        <w:rPr>
          <w:w w:val="105"/>
          <w:sz w:val="24"/>
          <w:szCs w:val="24"/>
        </w:rPr>
        <w:t>way</w:t>
      </w:r>
      <w:r w:rsidRPr="00502718">
        <w:rPr>
          <w:spacing w:val="-12"/>
          <w:w w:val="105"/>
          <w:sz w:val="24"/>
          <w:szCs w:val="24"/>
        </w:rPr>
        <w:t xml:space="preserve"> </w:t>
      </w:r>
      <w:r w:rsidRPr="00502718">
        <w:rPr>
          <w:w w:val="105"/>
          <w:sz w:val="24"/>
          <w:szCs w:val="24"/>
        </w:rPr>
        <w:t>they</w:t>
      </w:r>
      <w:r w:rsidRPr="00502718">
        <w:rPr>
          <w:spacing w:val="-10"/>
          <w:w w:val="105"/>
          <w:sz w:val="24"/>
          <w:szCs w:val="24"/>
        </w:rPr>
        <w:t xml:space="preserve"> </w:t>
      </w:r>
      <w:r w:rsidRPr="00502718">
        <w:rPr>
          <w:w w:val="105"/>
          <w:sz w:val="24"/>
          <w:szCs w:val="24"/>
        </w:rPr>
        <w:t>want</w:t>
      </w:r>
      <w:r w:rsidRPr="00502718">
        <w:rPr>
          <w:spacing w:val="-4"/>
          <w:w w:val="105"/>
          <w:sz w:val="24"/>
          <w:szCs w:val="24"/>
        </w:rPr>
        <w:t xml:space="preserve"> </w:t>
      </w:r>
      <w:r w:rsidRPr="00502718">
        <w:rPr>
          <w:w w:val="105"/>
          <w:sz w:val="24"/>
          <w:szCs w:val="24"/>
        </w:rPr>
        <w:t>to</w:t>
      </w:r>
      <w:r w:rsidRPr="00502718">
        <w:rPr>
          <w:spacing w:val="-11"/>
          <w:w w:val="105"/>
          <w:sz w:val="24"/>
          <w:szCs w:val="24"/>
        </w:rPr>
        <w:t xml:space="preserve"> </w:t>
      </w:r>
      <w:r w:rsidRPr="00502718">
        <w:rPr>
          <w:w w:val="105"/>
          <w:sz w:val="24"/>
          <w:szCs w:val="24"/>
        </w:rPr>
        <w:t>be</w:t>
      </w:r>
      <w:r w:rsidRPr="00502718">
        <w:rPr>
          <w:spacing w:val="-12"/>
          <w:w w:val="105"/>
          <w:sz w:val="24"/>
          <w:szCs w:val="24"/>
        </w:rPr>
        <w:t xml:space="preserve"> </w:t>
      </w:r>
      <w:r w:rsidRPr="00502718">
        <w:rPr>
          <w:w w:val="105"/>
          <w:sz w:val="24"/>
          <w:szCs w:val="24"/>
        </w:rPr>
        <w:t>treated</w:t>
      </w:r>
      <w:r w:rsidRPr="00502718">
        <w:rPr>
          <w:spacing w:val="-2"/>
          <w:w w:val="105"/>
          <w:sz w:val="24"/>
          <w:szCs w:val="24"/>
        </w:rPr>
        <w:t xml:space="preserve"> </w:t>
      </w:r>
      <w:r w:rsidRPr="00502718">
        <w:rPr>
          <w:w w:val="105"/>
          <w:sz w:val="24"/>
          <w:szCs w:val="24"/>
        </w:rPr>
        <w:t>(or</w:t>
      </w:r>
      <w:r w:rsidRPr="00502718">
        <w:rPr>
          <w:spacing w:val="-9"/>
          <w:w w:val="105"/>
          <w:sz w:val="24"/>
          <w:szCs w:val="24"/>
        </w:rPr>
        <w:t xml:space="preserve"> </w:t>
      </w:r>
      <w:r w:rsidRPr="00502718">
        <w:rPr>
          <w:w w:val="105"/>
          <w:sz w:val="24"/>
          <w:szCs w:val="24"/>
        </w:rPr>
        <w:t>at</w:t>
      </w:r>
      <w:r w:rsidRPr="00502718">
        <w:rPr>
          <w:spacing w:val="-6"/>
          <w:w w:val="105"/>
          <w:sz w:val="24"/>
          <w:szCs w:val="24"/>
        </w:rPr>
        <w:t xml:space="preserve"> </w:t>
      </w:r>
      <w:r w:rsidRPr="00502718">
        <w:rPr>
          <w:w w:val="105"/>
          <w:sz w:val="24"/>
          <w:szCs w:val="24"/>
        </w:rPr>
        <w:t>least be</w:t>
      </w:r>
      <w:r w:rsidRPr="00502718">
        <w:rPr>
          <w:spacing w:val="-13"/>
          <w:w w:val="105"/>
          <w:sz w:val="24"/>
          <w:szCs w:val="24"/>
        </w:rPr>
        <w:t xml:space="preserve"> </w:t>
      </w:r>
      <w:r w:rsidRPr="00502718">
        <w:rPr>
          <w:w w:val="105"/>
          <w:sz w:val="24"/>
          <w:szCs w:val="24"/>
        </w:rPr>
        <w:t>aware</w:t>
      </w:r>
      <w:r w:rsidRPr="00502718">
        <w:rPr>
          <w:spacing w:val="-2"/>
          <w:w w:val="105"/>
          <w:sz w:val="24"/>
          <w:szCs w:val="24"/>
        </w:rPr>
        <w:t xml:space="preserve"> </w:t>
      </w:r>
      <w:r w:rsidRPr="00502718">
        <w:rPr>
          <w:w w:val="105"/>
          <w:sz w:val="24"/>
          <w:szCs w:val="24"/>
        </w:rPr>
        <w:t>of</w:t>
      </w:r>
      <w:r w:rsidRPr="00502718">
        <w:rPr>
          <w:spacing w:val="-10"/>
          <w:w w:val="105"/>
          <w:sz w:val="24"/>
          <w:szCs w:val="24"/>
        </w:rPr>
        <w:t xml:space="preserve"> </w:t>
      </w:r>
      <w:r w:rsidRPr="00502718">
        <w:rPr>
          <w:w w:val="105"/>
          <w:sz w:val="24"/>
          <w:szCs w:val="24"/>
        </w:rPr>
        <w:t xml:space="preserve">what that </w:t>
      </w:r>
      <w:r w:rsidRPr="00502718">
        <w:rPr>
          <w:spacing w:val="-4"/>
          <w:w w:val="105"/>
          <w:sz w:val="24"/>
          <w:szCs w:val="24"/>
        </w:rPr>
        <w:t>is)."</w:t>
      </w:r>
    </w:p>
    <w:p w14:paraId="2D42B9F7" w14:textId="554FEDD3" w:rsidR="009A0A1D" w:rsidRPr="00502718" w:rsidRDefault="009A0A1D" w:rsidP="009A0A1D">
      <w:pPr>
        <w:tabs>
          <w:tab w:val="left" w:pos="412"/>
        </w:tabs>
        <w:rPr>
          <w:rStyle w:val="Heading2Char"/>
          <w:rFonts w:ascii="Times New Roman" w:hAnsi="Times New Roman" w:cs="Times New Roman"/>
          <w:color w:val="auto"/>
          <w:sz w:val="24"/>
          <w:szCs w:val="24"/>
        </w:rPr>
      </w:pPr>
    </w:p>
    <w:p w14:paraId="33DB75AC" w14:textId="772ECECF" w:rsidR="009A0A1D" w:rsidRPr="00502718" w:rsidRDefault="009A0A1D" w:rsidP="009A0A1D">
      <w:pPr>
        <w:pStyle w:val="Heading2"/>
        <w:numPr>
          <w:ilvl w:val="0"/>
          <w:numId w:val="7"/>
        </w:numPr>
        <w:spacing w:after="240"/>
        <w:rPr>
          <w:rFonts w:ascii="Times New Roman" w:hAnsi="Times New Roman" w:cs="Times New Roman"/>
          <w:color w:val="auto"/>
          <w:spacing w:val="-5"/>
          <w:w w:val="105"/>
          <w:sz w:val="24"/>
          <w:szCs w:val="24"/>
        </w:rPr>
      </w:pPr>
      <w:r w:rsidRPr="00502718">
        <w:rPr>
          <w:rStyle w:val="Heading2Char"/>
          <w:rFonts w:ascii="Times New Roman" w:hAnsi="Times New Roman" w:cs="Times New Roman"/>
          <w:b/>
          <w:bCs/>
          <w:color w:val="auto"/>
          <w:sz w:val="24"/>
          <w:szCs w:val="24"/>
        </w:rPr>
        <w:t>Document Annual Training</w:t>
      </w:r>
    </w:p>
    <w:p w14:paraId="7340C400" w14:textId="72551D72" w:rsidR="00F95212" w:rsidRPr="00502718" w:rsidRDefault="009A0A1D" w:rsidP="009A0A1D">
      <w:pPr>
        <w:tabs>
          <w:tab w:val="left" w:pos="412"/>
        </w:tabs>
        <w:rPr>
          <w:sz w:val="24"/>
          <w:szCs w:val="24"/>
        </w:rPr>
      </w:pPr>
      <w:r w:rsidRPr="00502718">
        <w:rPr>
          <w:spacing w:val="-5"/>
          <w:w w:val="105"/>
          <w:sz w:val="24"/>
          <w:szCs w:val="24"/>
        </w:rPr>
        <w:t xml:space="preserve">Document annual Civil Rights training, </w:t>
      </w:r>
      <w:r w:rsidRPr="00502718">
        <w:rPr>
          <w:w w:val="105"/>
          <w:sz w:val="24"/>
          <w:szCs w:val="24"/>
        </w:rPr>
        <w:t>including</w:t>
      </w:r>
      <w:r w:rsidRPr="00502718">
        <w:rPr>
          <w:spacing w:val="-12"/>
          <w:w w:val="105"/>
          <w:sz w:val="24"/>
          <w:szCs w:val="24"/>
        </w:rPr>
        <w:t xml:space="preserve"> </w:t>
      </w:r>
      <w:r w:rsidRPr="00502718">
        <w:rPr>
          <w:w w:val="105"/>
          <w:sz w:val="24"/>
          <w:szCs w:val="24"/>
        </w:rPr>
        <w:t>date</w:t>
      </w:r>
      <w:r w:rsidRPr="00502718">
        <w:rPr>
          <w:spacing w:val="-15"/>
          <w:w w:val="105"/>
          <w:sz w:val="24"/>
          <w:szCs w:val="24"/>
        </w:rPr>
        <w:t xml:space="preserve"> </w:t>
      </w:r>
      <w:r w:rsidRPr="00502718">
        <w:rPr>
          <w:w w:val="105"/>
          <w:sz w:val="24"/>
          <w:szCs w:val="24"/>
        </w:rPr>
        <w:t>and</w:t>
      </w:r>
      <w:r w:rsidRPr="00502718">
        <w:rPr>
          <w:spacing w:val="-10"/>
          <w:w w:val="105"/>
          <w:sz w:val="24"/>
          <w:szCs w:val="24"/>
        </w:rPr>
        <w:t xml:space="preserve"> </w:t>
      </w:r>
      <w:r w:rsidRPr="00502718">
        <w:rPr>
          <w:w w:val="105"/>
          <w:sz w:val="24"/>
          <w:szCs w:val="24"/>
        </w:rPr>
        <w:t>attendance</w:t>
      </w:r>
      <w:r w:rsidRPr="00502718">
        <w:rPr>
          <w:spacing w:val="-7"/>
          <w:w w:val="105"/>
          <w:sz w:val="24"/>
          <w:szCs w:val="24"/>
        </w:rPr>
        <w:t xml:space="preserve"> </w:t>
      </w:r>
      <w:r w:rsidRPr="00502718">
        <w:rPr>
          <w:spacing w:val="-2"/>
          <w:w w:val="105"/>
          <w:sz w:val="24"/>
          <w:szCs w:val="24"/>
        </w:rPr>
        <w:t>roster.</w:t>
      </w:r>
    </w:p>
    <w:p w14:paraId="5300D2DE" w14:textId="7EEEF778" w:rsidR="00F95212" w:rsidRPr="00502718" w:rsidRDefault="00F95212" w:rsidP="009A0A1D">
      <w:pPr>
        <w:ind w:right="295"/>
        <w:rPr>
          <w:sz w:val="24"/>
          <w:szCs w:val="24"/>
        </w:rPr>
      </w:pPr>
    </w:p>
    <w:sectPr w:rsidR="00F95212" w:rsidRPr="00502718" w:rsidSect="00502718">
      <w:footerReference w:type="default" r:id="rId8"/>
      <w:pgSz w:w="12240" w:h="15840"/>
      <w:pgMar w:top="720" w:right="720" w:bottom="720" w:left="720" w:header="72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98CA" w14:textId="77777777" w:rsidR="00403B3B" w:rsidRDefault="00403B3B" w:rsidP="009A0A1D">
      <w:r>
        <w:separator/>
      </w:r>
    </w:p>
  </w:endnote>
  <w:endnote w:type="continuationSeparator" w:id="0">
    <w:p w14:paraId="1386DD84" w14:textId="77777777" w:rsidR="00403B3B" w:rsidRDefault="00403B3B" w:rsidP="009A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AE65" w14:textId="50767978" w:rsidR="009A0A1D" w:rsidRDefault="009A0A1D" w:rsidP="009A0A1D">
    <w:pPr>
      <w:pStyle w:val="Footer"/>
      <w:jc w:val="right"/>
    </w:pPr>
    <w:r w:rsidRPr="00792493">
      <w:rPr>
        <w:rStyle w:val="Heading2Char"/>
        <w:noProof/>
      </w:rPr>
      <w:drawing>
        <wp:anchor distT="0" distB="0" distL="0" distR="0" simplePos="0" relativeHeight="251664896" behindDoc="0" locked="0" layoutInCell="1" allowOverlap="1" wp14:anchorId="28756566" wp14:editId="636A453C">
          <wp:simplePos x="0" y="0"/>
          <wp:positionH relativeFrom="page">
            <wp:posOffset>3562350</wp:posOffset>
          </wp:positionH>
          <wp:positionV relativeFrom="paragraph">
            <wp:posOffset>9525</wp:posOffset>
          </wp:positionV>
          <wp:extent cx="643127" cy="597407"/>
          <wp:effectExtent l="0" t="0" r="0" b="0"/>
          <wp:wrapNone/>
          <wp:docPr id="2" name="Image 2" descr="A blue circle with a person in the cen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circle with a person in the center&#10;&#10;AI-generated content may be incorrect."/>
                  <pic:cNvPicPr/>
                </pic:nvPicPr>
                <pic:blipFill>
                  <a:blip r:embed="rId1" cstate="print"/>
                  <a:stretch>
                    <a:fillRect/>
                  </a:stretch>
                </pic:blipFill>
                <pic:spPr>
                  <a:xfrm>
                    <a:off x="0" y="0"/>
                    <a:ext cx="643127" cy="597407"/>
                  </a:xfrm>
                  <a:prstGeom prst="rect">
                    <a:avLst/>
                  </a:prstGeom>
                </pic:spPr>
              </pic:pic>
            </a:graphicData>
          </a:graphic>
        </wp:anchor>
      </w:drawing>
    </w:r>
    <w:r>
      <w:t>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73F5" w14:textId="77777777" w:rsidR="00403B3B" w:rsidRDefault="00403B3B" w:rsidP="009A0A1D">
      <w:r>
        <w:separator/>
      </w:r>
    </w:p>
  </w:footnote>
  <w:footnote w:type="continuationSeparator" w:id="0">
    <w:p w14:paraId="4AAD8490" w14:textId="77777777" w:rsidR="00403B3B" w:rsidRDefault="00403B3B" w:rsidP="009A0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9F0"/>
    <w:multiLevelType w:val="hybridMultilevel"/>
    <w:tmpl w:val="ABD221D8"/>
    <w:lvl w:ilvl="0" w:tplc="0409000F">
      <w:start w:val="1"/>
      <w:numFmt w:val="decimal"/>
      <w:lvlText w:val="%1."/>
      <w:lvlJc w:val="left"/>
      <w:pPr>
        <w:ind w:left="706" w:hanging="353"/>
      </w:pPr>
      <w:rPr>
        <w:rFonts w:hint="default"/>
        <w:spacing w:val="0"/>
        <w:w w:val="111"/>
        <w:lang w:val="en-US" w:eastAsia="en-US" w:bidi="ar-SA"/>
      </w:rPr>
    </w:lvl>
    <w:lvl w:ilvl="1" w:tplc="7BDE5658">
      <w:start w:val="1"/>
      <w:numFmt w:val="decimal"/>
      <w:lvlText w:val="%2)"/>
      <w:lvlJc w:val="left"/>
      <w:pPr>
        <w:ind w:left="1429" w:hanging="357"/>
      </w:pPr>
      <w:rPr>
        <w:rFonts w:ascii="Times New Roman" w:eastAsia="Times New Roman" w:hAnsi="Times New Roman" w:cs="Times New Roman" w:hint="default"/>
        <w:b w:val="0"/>
        <w:bCs w:val="0"/>
        <w:i w:val="0"/>
        <w:iCs w:val="0"/>
        <w:color w:val="0C0C0C"/>
        <w:spacing w:val="0"/>
        <w:w w:val="103"/>
        <w:sz w:val="23"/>
        <w:szCs w:val="23"/>
        <w:lang w:val="en-US" w:eastAsia="en-US" w:bidi="ar-SA"/>
      </w:rPr>
    </w:lvl>
    <w:lvl w:ilvl="2" w:tplc="C4B02BAE">
      <w:numFmt w:val="bullet"/>
      <w:lvlText w:val="•"/>
      <w:lvlJc w:val="left"/>
      <w:pPr>
        <w:ind w:left="2503" w:hanging="357"/>
      </w:pPr>
      <w:rPr>
        <w:rFonts w:hint="default"/>
        <w:lang w:val="en-US" w:eastAsia="en-US" w:bidi="ar-SA"/>
      </w:rPr>
    </w:lvl>
    <w:lvl w:ilvl="3" w:tplc="2C46E6BA">
      <w:numFmt w:val="bullet"/>
      <w:lvlText w:val="•"/>
      <w:lvlJc w:val="left"/>
      <w:pPr>
        <w:ind w:left="3583" w:hanging="357"/>
      </w:pPr>
      <w:rPr>
        <w:rFonts w:hint="default"/>
        <w:lang w:val="en-US" w:eastAsia="en-US" w:bidi="ar-SA"/>
      </w:rPr>
    </w:lvl>
    <w:lvl w:ilvl="4" w:tplc="FECC707A">
      <w:numFmt w:val="bullet"/>
      <w:lvlText w:val="•"/>
      <w:lvlJc w:val="left"/>
      <w:pPr>
        <w:ind w:left="4663" w:hanging="357"/>
      </w:pPr>
      <w:rPr>
        <w:rFonts w:hint="default"/>
        <w:lang w:val="en-US" w:eastAsia="en-US" w:bidi="ar-SA"/>
      </w:rPr>
    </w:lvl>
    <w:lvl w:ilvl="5" w:tplc="994C8626">
      <w:numFmt w:val="bullet"/>
      <w:lvlText w:val="•"/>
      <w:lvlJc w:val="left"/>
      <w:pPr>
        <w:ind w:left="5743" w:hanging="357"/>
      </w:pPr>
      <w:rPr>
        <w:rFonts w:hint="default"/>
        <w:lang w:val="en-US" w:eastAsia="en-US" w:bidi="ar-SA"/>
      </w:rPr>
    </w:lvl>
    <w:lvl w:ilvl="6" w:tplc="E4EA7118">
      <w:numFmt w:val="bullet"/>
      <w:lvlText w:val="•"/>
      <w:lvlJc w:val="left"/>
      <w:pPr>
        <w:ind w:left="6823" w:hanging="357"/>
      </w:pPr>
      <w:rPr>
        <w:rFonts w:hint="default"/>
        <w:lang w:val="en-US" w:eastAsia="en-US" w:bidi="ar-SA"/>
      </w:rPr>
    </w:lvl>
    <w:lvl w:ilvl="7" w:tplc="4A203FF0">
      <w:numFmt w:val="bullet"/>
      <w:lvlText w:val="•"/>
      <w:lvlJc w:val="left"/>
      <w:pPr>
        <w:ind w:left="7903" w:hanging="357"/>
      </w:pPr>
      <w:rPr>
        <w:rFonts w:hint="default"/>
        <w:lang w:val="en-US" w:eastAsia="en-US" w:bidi="ar-SA"/>
      </w:rPr>
    </w:lvl>
    <w:lvl w:ilvl="8" w:tplc="46CEB01A">
      <w:numFmt w:val="bullet"/>
      <w:lvlText w:val="•"/>
      <w:lvlJc w:val="left"/>
      <w:pPr>
        <w:ind w:left="8983" w:hanging="357"/>
      </w:pPr>
      <w:rPr>
        <w:rFonts w:hint="default"/>
        <w:lang w:val="en-US" w:eastAsia="en-US" w:bidi="ar-SA"/>
      </w:rPr>
    </w:lvl>
  </w:abstractNum>
  <w:abstractNum w:abstractNumId="1" w15:restartNumberingAfterBreak="0">
    <w:nsid w:val="2C10237C"/>
    <w:multiLevelType w:val="hybridMultilevel"/>
    <w:tmpl w:val="605C3794"/>
    <w:lvl w:ilvl="0" w:tplc="A8683E8A">
      <w:start w:val="1"/>
      <w:numFmt w:val="decimal"/>
      <w:lvlText w:val="%1."/>
      <w:lvlJc w:val="left"/>
      <w:pPr>
        <w:ind w:left="36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8E6C60"/>
    <w:multiLevelType w:val="hybridMultilevel"/>
    <w:tmpl w:val="F6E67B68"/>
    <w:lvl w:ilvl="0" w:tplc="B4B41406">
      <w:start w:val="1"/>
      <w:numFmt w:val="decimal"/>
      <w:lvlText w:val="%1."/>
      <w:lvlJc w:val="left"/>
      <w:pPr>
        <w:ind w:left="453" w:hanging="360"/>
      </w:pPr>
      <w:rPr>
        <w:rFonts w:hint="default"/>
        <w:spacing w:val="-1"/>
        <w:w w:val="100"/>
        <w:lang w:val="en-US" w:eastAsia="en-US" w:bidi="ar-SA"/>
      </w:rPr>
    </w:lvl>
    <w:lvl w:ilvl="1" w:tplc="6A440A6E">
      <w:start w:val="1"/>
      <w:numFmt w:val="decimal"/>
      <w:lvlText w:val="(%2)"/>
      <w:lvlJc w:val="left"/>
      <w:pPr>
        <w:ind w:left="902" w:hanging="547"/>
      </w:pPr>
      <w:rPr>
        <w:rFonts w:ascii="Times New Roman" w:eastAsia="Times New Roman" w:hAnsi="Times New Roman" w:cs="Times New Roman" w:hint="default"/>
        <w:b w:val="0"/>
        <w:bCs w:val="0"/>
        <w:i w:val="0"/>
        <w:iCs w:val="0"/>
        <w:spacing w:val="-1"/>
        <w:w w:val="93"/>
        <w:sz w:val="24"/>
        <w:szCs w:val="24"/>
        <w:lang w:val="en-US" w:eastAsia="en-US" w:bidi="ar-SA"/>
      </w:rPr>
    </w:lvl>
    <w:lvl w:ilvl="2" w:tplc="69E0513A">
      <w:numFmt w:val="bullet"/>
      <w:lvlText w:val="•"/>
      <w:lvlJc w:val="left"/>
      <w:pPr>
        <w:ind w:left="2040" w:hanging="547"/>
      </w:pPr>
      <w:rPr>
        <w:rFonts w:hint="default"/>
        <w:lang w:val="en-US" w:eastAsia="en-US" w:bidi="ar-SA"/>
      </w:rPr>
    </w:lvl>
    <w:lvl w:ilvl="3" w:tplc="705C0922">
      <w:numFmt w:val="bullet"/>
      <w:lvlText w:val="•"/>
      <w:lvlJc w:val="left"/>
      <w:pPr>
        <w:ind w:left="3180" w:hanging="547"/>
      </w:pPr>
      <w:rPr>
        <w:rFonts w:hint="default"/>
        <w:lang w:val="en-US" w:eastAsia="en-US" w:bidi="ar-SA"/>
      </w:rPr>
    </w:lvl>
    <w:lvl w:ilvl="4" w:tplc="DCC874AA">
      <w:numFmt w:val="bullet"/>
      <w:lvlText w:val="•"/>
      <w:lvlJc w:val="left"/>
      <w:pPr>
        <w:ind w:left="4320" w:hanging="547"/>
      </w:pPr>
      <w:rPr>
        <w:rFonts w:hint="default"/>
        <w:lang w:val="en-US" w:eastAsia="en-US" w:bidi="ar-SA"/>
      </w:rPr>
    </w:lvl>
    <w:lvl w:ilvl="5" w:tplc="18C6BB54">
      <w:numFmt w:val="bullet"/>
      <w:lvlText w:val="•"/>
      <w:lvlJc w:val="left"/>
      <w:pPr>
        <w:ind w:left="5460" w:hanging="547"/>
      </w:pPr>
      <w:rPr>
        <w:rFonts w:hint="default"/>
        <w:lang w:val="en-US" w:eastAsia="en-US" w:bidi="ar-SA"/>
      </w:rPr>
    </w:lvl>
    <w:lvl w:ilvl="6" w:tplc="FD845EFC">
      <w:numFmt w:val="bullet"/>
      <w:lvlText w:val="•"/>
      <w:lvlJc w:val="left"/>
      <w:pPr>
        <w:ind w:left="6600" w:hanging="547"/>
      </w:pPr>
      <w:rPr>
        <w:rFonts w:hint="default"/>
        <w:lang w:val="en-US" w:eastAsia="en-US" w:bidi="ar-SA"/>
      </w:rPr>
    </w:lvl>
    <w:lvl w:ilvl="7" w:tplc="6444EFBE">
      <w:numFmt w:val="bullet"/>
      <w:lvlText w:val="•"/>
      <w:lvlJc w:val="left"/>
      <w:pPr>
        <w:ind w:left="7740" w:hanging="547"/>
      </w:pPr>
      <w:rPr>
        <w:rFonts w:hint="default"/>
        <w:lang w:val="en-US" w:eastAsia="en-US" w:bidi="ar-SA"/>
      </w:rPr>
    </w:lvl>
    <w:lvl w:ilvl="8" w:tplc="F594EEAC">
      <w:numFmt w:val="bullet"/>
      <w:lvlText w:val="•"/>
      <w:lvlJc w:val="left"/>
      <w:pPr>
        <w:ind w:left="8880" w:hanging="547"/>
      </w:pPr>
      <w:rPr>
        <w:rFonts w:hint="default"/>
        <w:lang w:val="en-US" w:eastAsia="en-US" w:bidi="ar-SA"/>
      </w:rPr>
    </w:lvl>
  </w:abstractNum>
  <w:abstractNum w:abstractNumId="3" w15:restartNumberingAfterBreak="0">
    <w:nsid w:val="373D554F"/>
    <w:multiLevelType w:val="hybridMultilevel"/>
    <w:tmpl w:val="FAAC2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E076D"/>
    <w:multiLevelType w:val="hybridMultilevel"/>
    <w:tmpl w:val="79F05998"/>
    <w:lvl w:ilvl="0" w:tplc="A6B89504">
      <w:numFmt w:val="bullet"/>
      <w:lvlText w:val="•"/>
      <w:lvlJc w:val="left"/>
      <w:pPr>
        <w:ind w:left="723" w:hanging="365"/>
      </w:pPr>
      <w:rPr>
        <w:rFonts w:ascii="Times New Roman" w:eastAsia="Times New Roman" w:hAnsi="Times New Roman" w:cs="Times New Roman" w:hint="default"/>
        <w:b w:val="0"/>
        <w:bCs w:val="0"/>
        <w:i w:val="0"/>
        <w:iCs w:val="0"/>
        <w:color w:val="0C0C0C"/>
        <w:spacing w:val="0"/>
        <w:w w:val="102"/>
        <w:sz w:val="23"/>
        <w:szCs w:val="23"/>
        <w:lang w:val="en-US" w:eastAsia="en-US" w:bidi="ar-SA"/>
      </w:rPr>
    </w:lvl>
    <w:lvl w:ilvl="1" w:tplc="2820D49E">
      <w:numFmt w:val="bullet"/>
      <w:lvlText w:val="•"/>
      <w:lvlJc w:val="left"/>
      <w:pPr>
        <w:ind w:left="1764" w:hanging="365"/>
      </w:pPr>
      <w:rPr>
        <w:rFonts w:hint="default"/>
        <w:lang w:val="en-US" w:eastAsia="en-US" w:bidi="ar-SA"/>
      </w:rPr>
    </w:lvl>
    <w:lvl w:ilvl="2" w:tplc="5E4889F6">
      <w:numFmt w:val="bullet"/>
      <w:lvlText w:val="•"/>
      <w:lvlJc w:val="left"/>
      <w:pPr>
        <w:ind w:left="2808" w:hanging="365"/>
      </w:pPr>
      <w:rPr>
        <w:rFonts w:hint="default"/>
        <w:lang w:val="en-US" w:eastAsia="en-US" w:bidi="ar-SA"/>
      </w:rPr>
    </w:lvl>
    <w:lvl w:ilvl="3" w:tplc="0F1AC6AA">
      <w:numFmt w:val="bullet"/>
      <w:lvlText w:val="•"/>
      <w:lvlJc w:val="left"/>
      <w:pPr>
        <w:ind w:left="3852" w:hanging="365"/>
      </w:pPr>
      <w:rPr>
        <w:rFonts w:hint="default"/>
        <w:lang w:val="en-US" w:eastAsia="en-US" w:bidi="ar-SA"/>
      </w:rPr>
    </w:lvl>
    <w:lvl w:ilvl="4" w:tplc="17DA52DE">
      <w:numFmt w:val="bullet"/>
      <w:lvlText w:val="•"/>
      <w:lvlJc w:val="left"/>
      <w:pPr>
        <w:ind w:left="4896" w:hanging="365"/>
      </w:pPr>
      <w:rPr>
        <w:rFonts w:hint="default"/>
        <w:lang w:val="en-US" w:eastAsia="en-US" w:bidi="ar-SA"/>
      </w:rPr>
    </w:lvl>
    <w:lvl w:ilvl="5" w:tplc="6FF478E6">
      <w:numFmt w:val="bullet"/>
      <w:lvlText w:val="•"/>
      <w:lvlJc w:val="left"/>
      <w:pPr>
        <w:ind w:left="5940" w:hanging="365"/>
      </w:pPr>
      <w:rPr>
        <w:rFonts w:hint="default"/>
        <w:lang w:val="en-US" w:eastAsia="en-US" w:bidi="ar-SA"/>
      </w:rPr>
    </w:lvl>
    <w:lvl w:ilvl="6" w:tplc="ACB07F22">
      <w:numFmt w:val="bullet"/>
      <w:lvlText w:val="•"/>
      <w:lvlJc w:val="left"/>
      <w:pPr>
        <w:ind w:left="6984" w:hanging="365"/>
      </w:pPr>
      <w:rPr>
        <w:rFonts w:hint="default"/>
        <w:lang w:val="en-US" w:eastAsia="en-US" w:bidi="ar-SA"/>
      </w:rPr>
    </w:lvl>
    <w:lvl w:ilvl="7" w:tplc="C6682586">
      <w:numFmt w:val="bullet"/>
      <w:lvlText w:val="•"/>
      <w:lvlJc w:val="left"/>
      <w:pPr>
        <w:ind w:left="8028" w:hanging="365"/>
      </w:pPr>
      <w:rPr>
        <w:rFonts w:hint="default"/>
        <w:lang w:val="en-US" w:eastAsia="en-US" w:bidi="ar-SA"/>
      </w:rPr>
    </w:lvl>
    <w:lvl w:ilvl="8" w:tplc="FC783BD4">
      <w:numFmt w:val="bullet"/>
      <w:lvlText w:val="•"/>
      <w:lvlJc w:val="left"/>
      <w:pPr>
        <w:ind w:left="9072" w:hanging="365"/>
      </w:pPr>
      <w:rPr>
        <w:rFonts w:hint="default"/>
        <w:lang w:val="en-US" w:eastAsia="en-US" w:bidi="ar-SA"/>
      </w:rPr>
    </w:lvl>
  </w:abstractNum>
  <w:abstractNum w:abstractNumId="5" w15:restartNumberingAfterBreak="0">
    <w:nsid w:val="545F07F2"/>
    <w:multiLevelType w:val="hybridMultilevel"/>
    <w:tmpl w:val="8D66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A7A27"/>
    <w:multiLevelType w:val="hybridMultilevel"/>
    <w:tmpl w:val="07F82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607499">
    <w:abstractNumId w:val="4"/>
  </w:num>
  <w:num w:numId="2" w16cid:durableId="1614630453">
    <w:abstractNumId w:val="0"/>
  </w:num>
  <w:num w:numId="3" w16cid:durableId="2097939590">
    <w:abstractNumId w:val="2"/>
  </w:num>
  <w:num w:numId="4" w16cid:durableId="1887332406">
    <w:abstractNumId w:val="3"/>
  </w:num>
  <w:num w:numId="5" w16cid:durableId="596910061">
    <w:abstractNumId w:val="6"/>
  </w:num>
  <w:num w:numId="6" w16cid:durableId="778334931">
    <w:abstractNumId w:val="5"/>
  </w:num>
  <w:num w:numId="7" w16cid:durableId="198183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5212"/>
    <w:rsid w:val="00051F36"/>
    <w:rsid w:val="001F1186"/>
    <w:rsid w:val="00403B3B"/>
    <w:rsid w:val="00502718"/>
    <w:rsid w:val="005F729E"/>
    <w:rsid w:val="00792493"/>
    <w:rsid w:val="00910919"/>
    <w:rsid w:val="009A0A1D"/>
    <w:rsid w:val="009C71BB"/>
    <w:rsid w:val="009E3396"/>
    <w:rsid w:val="00AB404C"/>
    <w:rsid w:val="00B0117C"/>
    <w:rsid w:val="00CC46FD"/>
    <w:rsid w:val="00DD5A19"/>
    <w:rsid w:val="00E65894"/>
    <w:rsid w:val="00F9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7C54"/>
  <w15:docId w15:val="{2BF949FD-13F5-4485-BD34-831D1EB4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6"/>
      <w:ind w:right="390"/>
      <w:jc w:val="center"/>
      <w:outlineLvl w:val="0"/>
    </w:pPr>
    <w:rPr>
      <w:b/>
      <w:bCs/>
      <w:sz w:val="28"/>
      <w:szCs w:val="28"/>
    </w:rPr>
  </w:style>
  <w:style w:type="paragraph" w:styleId="Heading2">
    <w:name w:val="heading 2"/>
    <w:basedOn w:val="Normal"/>
    <w:next w:val="Normal"/>
    <w:link w:val="Heading2Char"/>
    <w:uiPriority w:val="9"/>
    <w:unhideWhenUsed/>
    <w:qFormat/>
    <w:rsid w:val="00AB40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B40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65894"/>
    <w:rPr>
      <w:sz w:val="24"/>
      <w:szCs w:val="23"/>
    </w:rPr>
  </w:style>
  <w:style w:type="paragraph" w:styleId="ListParagraph">
    <w:name w:val="List Paragraph"/>
    <w:basedOn w:val="Normal"/>
    <w:uiPriority w:val="1"/>
    <w:qFormat/>
    <w:pPr>
      <w:ind w:left="723" w:hanging="367"/>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B40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B404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9A0A1D"/>
    <w:pPr>
      <w:tabs>
        <w:tab w:val="center" w:pos="4680"/>
        <w:tab w:val="right" w:pos="9360"/>
      </w:tabs>
    </w:pPr>
  </w:style>
  <w:style w:type="character" w:customStyle="1" w:styleId="HeaderChar">
    <w:name w:val="Header Char"/>
    <w:basedOn w:val="DefaultParagraphFont"/>
    <w:link w:val="Header"/>
    <w:uiPriority w:val="99"/>
    <w:rsid w:val="009A0A1D"/>
    <w:rPr>
      <w:rFonts w:ascii="Times New Roman" w:eastAsia="Times New Roman" w:hAnsi="Times New Roman" w:cs="Times New Roman"/>
    </w:rPr>
  </w:style>
  <w:style w:type="paragraph" w:styleId="Footer">
    <w:name w:val="footer"/>
    <w:basedOn w:val="Normal"/>
    <w:link w:val="FooterChar"/>
    <w:uiPriority w:val="99"/>
    <w:unhideWhenUsed/>
    <w:rsid w:val="009A0A1D"/>
    <w:pPr>
      <w:tabs>
        <w:tab w:val="center" w:pos="4680"/>
        <w:tab w:val="right" w:pos="9360"/>
      </w:tabs>
    </w:pPr>
  </w:style>
  <w:style w:type="character" w:customStyle="1" w:styleId="FooterChar">
    <w:name w:val="Footer Char"/>
    <w:basedOn w:val="DefaultParagraphFont"/>
    <w:link w:val="Footer"/>
    <w:uiPriority w:val="99"/>
    <w:rsid w:val="009A0A1D"/>
    <w:rPr>
      <w:rFonts w:ascii="Times New Roman" w:eastAsia="Times New Roman" w:hAnsi="Times New Roman" w:cs="Times New Roman"/>
    </w:rPr>
  </w:style>
  <w:style w:type="character" w:styleId="Hyperlink">
    <w:name w:val="Hyperlink"/>
    <w:basedOn w:val="DefaultParagraphFont"/>
    <w:uiPriority w:val="99"/>
    <w:unhideWhenUsed/>
    <w:rsid w:val="00B0117C"/>
    <w:rPr>
      <w:color w:val="0000FF" w:themeColor="hyperlink"/>
      <w:u w:val="single"/>
    </w:rPr>
  </w:style>
  <w:style w:type="character" w:styleId="UnresolvedMention">
    <w:name w:val="Unresolved Mention"/>
    <w:basedOn w:val="DefaultParagraphFont"/>
    <w:uiPriority w:val="99"/>
    <w:semiHidden/>
    <w:unhideWhenUsed/>
    <w:rsid w:val="00B01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sda.gov/about-usda/general-information/staff-offices/office-assistant-secretary-civil-rights/how-file-usda-discrimination-complaint/how-file-program-discrimination-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CR_summary_1_31_23.pdf</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CR_summary_1_31_23.pdf</dc:title>
  <dc:creator>Kayte Partch</dc:creator>
  <cp:lastModifiedBy>Schmader, Brenna</cp:lastModifiedBy>
  <cp:revision>5</cp:revision>
  <dcterms:created xsi:type="dcterms:W3CDTF">2026-06-01T14:27:00Z</dcterms:created>
  <dcterms:modified xsi:type="dcterms:W3CDTF">2026-06-01T15:26:00Z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LastSaved">
    <vt:filetime>2026-06-01T00:00:00Z</vt:filetime>
  </property>
  <property fmtid="{D5CDD505-2E9C-101B-9397-08002B2CF9AE}" pid="4" name="Producer">
    <vt:lpwstr>Microsoft: Print To PDF</vt:lpwstr>
  </property>
  <property fmtid="{D5CDD505-2E9C-101B-9397-08002B2CF9AE}" pid="5" name="GrammarlyDocumentId">
    <vt:lpwstr>ecdc6f1d-da67-473f-92e6-3c092f36753f</vt:lpwstr>
  </property>
  <property fmtid="{D5CDD505-2E9C-101B-9397-08002B2CF9AE}" pid="6" name="MSIP_Label_7aff96f3-febb-4d97-abce-da8759adbf29_Enabled">
    <vt:lpwstr>true</vt:lpwstr>
  </property>
  <property fmtid="{D5CDD505-2E9C-101B-9397-08002B2CF9AE}" pid="7" name="MSIP_Label_7aff96f3-febb-4d97-abce-da8759adbf29_SetDate">
    <vt:lpwstr>2026-06-01T14:26:48Z</vt:lpwstr>
  </property>
  <property fmtid="{D5CDD505-2E9C-101B-9397-08002B2CF9AE}" pid="8" name="MSIP_Label_7aff96f3-febb-4d97-abce-da8759adbf29_Method">
    <vt:lpwstr>Standard</vt:lpwstr>
  </property>
  <property fmtid="{D5CDD505-2E9C-101B-9397-08002B2CF9AE}" pid="9" name="MSIP_Label_7aff96f3-febb-4d97-abce-da8759adbf29_Name">
    <vt:lpwstr>Confidential</vt:lpwstr>
  </property>
  <property fmtid="{D5CDD505-2E9C-101B-9397-08002B2CF9AE}" pid="10" name="MSIP_Label_7aff96f3-febb-4d97-abce-da8759adbf29_SiteId">
    <vt:lpwstr>9981678a-3c4d-40f7-9624-f41a08565121</vt:lpwstr>
  </property>
  <property fmtid="{D5CDD505-2E9C-101B-9397-08002B2CF9AE}" pid="11" name="MSIP_Label_7aff96f3-febb-4d97-abce-da8759adbf29_ActionId">
    <vt:lpwstr>d0188278-cc00-4ddf-89b9-4ad011a8e4d0</vt:lpwstr>
  </property>
  <property fmtid="{D5CDD505-2E9C-101B-9397-08002B2CF9AE}" pid="12" name="MSIP_Label_7aff96f3-febb-4d97-abce-da8759adbf29_ContentBits">
    <vt:lpwstr>0</vt:lpwstr>
  </property>
  <property fmtid="{D5CDD505-2E9C-101B-9397-08002B2CF9AE}" pid="13" name="MSIP_Label_7aff96f3-febb-4d97-abce-da8759adbf29_Tag">
    <vt:lpwstr>10, 3, 0, 1</vt:lpwstr>
  </property>
</Properties>
</file>