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Pr="00155E51" w:rsidRDefault="00D56A81" w:rsidP="00EB2E7D">
      <w:pPr>
        <w:spacing w:after="0" w:line="240" w:lineRule="auto"/>
        <w:rPr>
          <w:rFonts w:ascii="Arial" w:hAnsi="Arial" w:cs="Arial"/>
          <w:sz w:val="24"/>
          <w:szCs w:val="24"/>
        </w:rPr>
      </w:pPr>
      <w:bookmarkStart w:id="0" w:name="_GoBack"/>
      <w:bookmarkEnd w:id="0"/>
      <w:r w:rsidRPr="00155E51">
        <w:rPr>
          <w:rFonts w:ascii="Arial" w:hAnsi="Arial" w:cs="Arial"/>
          <w:sz w:val="24"/>
          <w:szCs w:val="24"/>
        </w:rPr>
        <w:t>Lesson 01:  Careers in Human Development</w:t>
      </w:r>
    </w:p>
    <w:p w:rsidR="00D56A81" w:rsidRPr="00155E51" w:rsidRDefault="00D56A81" w:rsidP="00EB2E7D">
      <w:pPr>
        <w:spacing w:after="0" w:line="240" w:lineRule="auto"/>
        <w:rPr>
          <w:rFonts w:ascii="Arial" w:hAnsi="Arial" w:cs="Arial"/>
          <w:sz w:val="24"/>
          <w:szCs w:val="24"/>
        </w:rPr>
      </w:pPr>
      <w:r w:rsidRPr="00155E51">
        <w:rPr>
          <w:rFonts w:ascii="Arial" w:hAnsi="Arial" w:cs="Arial"/>
          <w:sz w:val="24"/>
          <w:szCs w:val="24"/>
        </w:rPr>
        <w:t>Outline for Note-taking</w:t>
      </w:r>
      <w:r w:rsidRPr="00155E51">
        <w:rPr>
          <w:rFonts w:ascii="Arial" w:hAnsi="Arial" w:cs="Arial"/>
          <w:sz w:val="24"/>
          <w:szCs w:val="24"/>
        </w:rPr>
        <w:tab/>
      </w:r>
      <w:r w:rsidRPr="00155E51">
        <w:rPr>
          <w:rFonts w:ascii="Arial" w:hAnsi="Arial" w:cs="Arial"/>
          <w:sz w:val="24"/>
          <w:szCs w:val="24"/>
        </w:rPr>
        <w:tab/>
      </w:r>
      <w:r w:rsidRPr="00155E51">
        <w:rPr>
          <w:rFonts w:ascii="Arial" w:hAnsi="Arial" w:cs="Arial"/>
          <w:sz w:val="24"/>
          <w:szCs w:val="24"/>
        </w:rPr>
        <w:tab/>
      </w:r>
      <w:r w:rsidRPr="00155E51">
        <w:rPr>
          <w:rFonts w:ascii="Arial" w:hAnsi="Arial" w:cs="Arial"/>
          <w:sz w:val="24"/>
          <w:szCs w:val="24"/>
        </w:rPr>
        <w:tab/>
        <w:t>Name:  __________________________</w:t>
      </w:r>
    </w:p>
    <w:p w:rsidR="00D56A81" w:rsidRPr="00155E51" w:rsidRDefault="00D56A81" w:rsidP="00EB2E7D">
      <w:pPr>
        <w:spacing w:after="0" w:line="240" w:lineRule="auto"/>
        <w:rPr>
          <w:rFonts w:ascii="Arial" w:hAnsi="Arial" w:cs="Arial"/>
          <w:sz w:val="24"/>
          <w:szCs w:val="24"/>
        </w:rPr>
      </w:pPr>
    </w:p>
    <w:p w:rsidR="00D56A81" w:rsidRPr="00155E51" w:rsidRDefault="00D56A81" w:rsidP="00EB2E7D">
      <w:pPr>
        <w:spacing w:after="0" w:line="240" w:lineRule="auto"/>
        <w:rPr>
          <w:rFonts w:ascii="Arial" w:hAnsi="Arial" w:cs="Arial"/>
          <w:sz w:val="24"/>
          <w:szCs w:val="24"/>
        </w:rPr>
      </w:pP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r w:rsidRPr="00155E51">
        <w:rPr>
          <w:rFonts w:ascii="Arial" w:hAnsi="Arial" w:cs="Arial"/>
        </w:rPr>
        <w:t xml:space="preserve">1.  </w:t>
      </w:r>
      <w:r w:rsidRPr="00155E51">
        <w:rPr>
          <w:rFonts w:ascii="Arial" w:eastAsiaTheme="minorEastAsia" w:hAnsi="Arial" w:cs="Arial"/>
          <w:bCs/>
          <w:color w:val="000000" w:themeColor="text1"/>
          <w:kern w:val="24"/>
        </w:rPr>
        <w:t xml:space="preserve">Human development is the study of how __________________, _______________, </w:t>
      </w: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____________________, and _____________________ develop, change, and face challenges throughout the life span.  </w:t>
      </w: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2.  If you want to work in the field of human development, you should…</w:t>
      </w:r>
    </w:p>
    <w:p w:rsidR="000D4E25" w:rsidRPr="00155E51" w:rsidRDefault="000D4E25" w:rsidP="000D4E25">
      <w:pPr>
        <w:pStyle w:val="NormalWeb"/>
        <w:spacing w:before="0" w:beforeAutospacing="0" w:after="0" w:afterAutospacing="0"/>
        <w:textAlignment w:val="baseline"/>
        <w:rPr>
          <w:rFonts w:ascii="Arial" w:eastAsiaTheme="minorEastAsia" w:hAnsi="Arial" w:cs="Arial"/>
          <w:bCs/>
          <w:color w:val="000000" w:themeColor="text1"/>
          <w:kern w:val="24"/>
        </w:rPr>
      </w:pPr>
    </w:p>
    <w:p w:rsidR="000D4E25" w:rsidRPr="00155E51" w:rsidRDefault="000D4E25" w:rsidP="000D4E25">
      <w:pPr>
        <w:ind w:left="360"/>
        <w:textAlignment w:val="baseline"/>
        <w:rPr>
          <w:rFonts w:ascii="Arial" w:eastAsiaTheme="minorEastAsia" w:hAnsi="Arial" w:cs="Arial"/>
          <w:bCs/>
          <w:color w:val="000000" w:themeColor="text1"/>
          <w:kern w:val="24"/>
          <w:sz w:val="24"/>
          <w:szCs w:val="24"/>
        </w:rPr>
      </w:pPr>
      <w:r w:rsidRPr="00155E51">
        <w:rPr>
          <w:rFonts w:ascii="Arial" w:eastAsiaTheme="minorEastAsia" w:hAnsi="Arial" w:cs="Arial"/>
          <w:bCs/>
          <w:color w:val="000000" w:themeColor="text1"/>
          <w:kern w:val="24"/>
        </w:rPr>
        <w:tab/>
      </w:r>
      <w:r w:rsidRPr="00155E51">
        <w:rPr>
          <w:rFonts w:ascii="Arial" w:eastAsiaTheme="minorEastAsia" w:hAnsi="Arial" w:cs="Arial"/>
          <w:bCs/>
          <w:color w:val="000000" w:themeColor="text1"/>
          <w:kern w:val="24"/>
          <w:sz w:val="24"/>
          <w:szCs w:val="24"/>
        </w:rPr>
        <w:t xml:space="preserve">A.  Desire to </w:t>
      </w:r>
      <w:r w:rsidR="00F130CC" w:rsidRPr="00155E51">
        <w:rPr>
          <w:rFonts w:ascii="Arial" w:eastAsiaTheme="minorEastAsia" w:hAnsi="Arial" w:cs="Arial"/>
          <w:bCs/>
          <w:color w:val="000000" w:themeColor="text1"/>
          <w:kern w:val="24"/>
          <w:sz w:val="24"/>
          <w:szCs w:val="24"/>
        </w:rPr>
        <w:t>________________________</w:t>
      </w:r>
      <w:r w:rsidRPr="00155E51">
        <w:rPr>
          <w:rFonts w:ascii="Arial" w:eastAsiaTheme="minorEastAsia" w:hAnsi="Arial" w:cs="Arial"/>
          <w:bCs/>
          <w:color w:val="000000" w:themeColor="text1"/>
          <w:kern w:val="24"/>
          <w:sz w:val="24"/>
          <w:szCs w:val="24"/>
        </w:rPr>
        <w:t xml:space="preserve"> individuals, families, and communities</w:t>
      </w:r>
    </w:p>
    <w:p w:rsidR="000D4E25" w:rsidRPr="00155E51" w:rsidRDefault="000D4E25" w:rsidP="000D4E25">
      <w:pPr>
        <w:pStyle w:val="ListParagraph"/>
        <w:jc w:val="bot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B. Have an interest in current ___________ _____________ and ________________ </w:t>
      </w:r>
    </w:p>
    <w:p w:rsidR="000D4E25" w:rsidRPr="00155E51" w:rsidRDefault="000D4E25" w:rsidP="000D4E25">
      <w:pPr>
        <w:pStyle w:val="ListParagraph"/>
        <w:jc w:val="bot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w:t>
      </w:r>
      <w:proofErr w:type="gramStart"/>
      <w:r w:rsidRPr="00155E51">
        <w:rPr>
          <w:rFonts w:ascii="Arial" w:eastAsiaTheme="minorEastAsia" w:hAnsi="Arial" w:cs="Arial"/>
          <w:bCs/>
          <w:color w:val="000000" w:themeColor="text1"/>
          <w:kern w:val="24"/>
        </w:rPr>
        <w:t>that</w:t>
      </w:r>
      <w:proofErr w:type="gramEnd"/>
      <w:r w:rsidRPr="00155E51">
        <w:rPr>
          <w:rFonts w:ascii="Arial" w:eastAsiaTheme="minorEastAsia" w:hAnsi="Arial" w:cs="Arial"/>
          <w:bCs/>
          <w:color w:val="000000" w:themeColor="text1"/>
          <w:kern w:val="24"/>
        </w:rPr>
        <w:t xml:space="preserve"> impact families or individual family members</w:t>
      </w:r>
    </w:p>
    <w:p w:rsidR="000D4E25" w:rsidRPr="00155E51" w:rsidRDefault="000D4E25" w:rsidP="000D4E25">
      <w:pPr>
        <w:pStyle w:val="ListParagraph"/>
        <w:jc w:val="both"/>
        <w:textAlignment w:val="baseline"/>
        <w:rPr>
          <w:rFonts w:ascii="Arial" w:eastAsiaTheme="minorEastAsia" w:hAnsi="Arial" w:cs="Arial"/>
          <w:bCs/>
          <w:color w:val="000000" w:themeColor="text1"/>
          <w:kern w:val="24"/>
        </w:rPr>
      </w:pPr>
    </w:p>
    <w:p w:rsidR="000D4E25" w:rsidRPr="00155E51" w:rsidRDefault="000D4E25" w:rsidP="000D4E25">
      <w:pPr>
        <w:pStyle w:val="ListParagrap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C. Enjoy _________________________.   Develop a sensitivity to, and appreciation of </w:t>
      </w:r>
    </w:p>
    <w:p w:rsidR="000D4E25" w:rsidRPr="00155E51" w:rsidRDefault="000D4E25" w:rsidP="000D4E25">
      <w:pPr>
        <w:pStyle w:val="ListParagrap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w:t>
      </w:r>
      <w:proofErr w:type="gramStart"/>
      <w:r w:rsidRPr="00155E51">
        <w:rPr>
          <w:rFonts w:ascii="Arial" w:eastAsiaTheme="minorEastAsia" w:hAnsi="Arial" w:cs="Arial"/>
          <w:bCs/>
          <w:color w:val="000000" w:themeColor="text1"/>
          <w:kern w:val="24"/>
        </w:rPr>
        <w:t>the</w:t>
      </w:r>
      <w:proofErr w:type="gramEnd"/>
      <w:r w:rsidRPr="00155E51">
        <w:rPr>
          <w:rFonts w:ascii="Arial" w:eastAsiaTheme="minorEastAsia" w:hAnsi="Arial" w:cs="Arial"/>
          <w:bCs/>
          <w:color w:val="000000" w:themeColor="text1"/>
          <w:kern w:val="24"/>
        </w:rPr>
        <w:t xml:space="preserve"> unique and valuable contributions of all people.</w:t>
      </w:r>
    </w:p>
    <w:p w:rsidR="000D4E25" w:rsidRPr="00155E51" w:rsidRDefault="000D4E25" w:rsidP="000D4E25">
      <w:pPr>
        <w:pStyle w:val="ListParagraph"/>
        <w:textAlignment w:val="baseline"/>
        <w:rPr>
          <w:rFonts w:ascii="Arial" w:eastAsiaTheme="minorEastAsia" w:hAnsi="Arial" w:cs="Arial"/>
          <w:bCs/>
          <w:color w:val="000000" w:themeColor="text1"/>
          <w:kern w:val="24"/>
        </w:rPr>
      </w:pPr>
    </w:p>
    <w:p w:rsidR="00F130CC" w:rsidRPr="00155E51" w:rsidRDefault="000D4E25" w:rsidP="00F130CC">
      <w:pPr>
        <w:pStyle w:val="ListParagrap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D.</w:t>
      </w:r>
      <w:r w:rsidR="00F130CC" w:rsidRPr="00155E51">
        <w:rPr>
          <w:rFonts w:ascii="Arial" w:eastAsiaTheme="minorEastAsia" w:hAnsi="Arial" w:cs="Arial"/>
          <w:bCs/>
          <w:color w:val="000000" w:themeColor="text1"/>
          <w:kern w:val="24"/>
        </w:rPr>
        <w:t xml:space="preserve"> </w:t>
      </w:r>
      <w:r w:rsidRPr="00155E51">
        <w:rPr>
          <w:rFonts w:ascii="Arial" w:eastAsiaTheme="minorEastAsia" w:hAnsi="Arial" w:cs="Arial"/>
          <w:bCs/>
          <w:color w:val="000000" w:themeColor="text1"/>
          <w:kern w:val="24"/>
        </w:rPr>
        <w:t>Desire to learn about the</w:t>
      </w:r>
      <w:r w:rsidR="00F130CC" w:rsidRPr="00155E51">
        <w:rPr>
          <w:rFonts w:ascii="Arial" w:eastAsiaTheme="minorEastAsia" w:hAnsi="Arial" w:cs="Arial"/>
          <w:bCs/>
          <w:color w:val="000000" w:themeColor="text1"/>
          <w:kern w:val="24"/>
        </w:rPr>
        <w:t xml:space="preserve"> ____________________</w:t>
      </w:r>
      <w:r w:rsidRPr="00155E51">
        <w:rPr>
          <w:rFonts w:ascii="Arial" w:eastAsiaTheme="minorEastAsia" w:hAnsi="Arial" w:cs="Arial"/>
          <w:bCs/>
          <w:color w:val="000000" w:themeColor="text1"/>
          <w:kern w:val="24"/>
        </w:rPr>
        <w:t xml:space="preserve">of individuals, families, and </w:t>
      </w:r>
      <w:r w:rsidR="00F130CC" w:rsidRPr="00155E51">
        <w:rPr>
          <w:rFonts w:ascii="Arial" w:eastAsiaTheme="minorEastAsia" w:hAnsi="Arial" w:cs="Arial"/>
          <w:bCs/>
          <w:color w:val="000000" w:themeColor="text1"/>
          <w:kern w:val="24"/>
        </w:rPr>
        <w:t xml:space="preserve">  </w:t>
      </w:r>
    </w:p>
    <w:p w:rsidR="000D4E25" w:rsidRPr="00155E51" w:rsidRDefault="00F130CC" w:rsidP="00F130CC">
      <w:pPr>
        <w:pStyle w:val="ListParagraph"/>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w:t>
      </w:r>
      <w:proofErr w:type="gramStart"/>
      <w:r w:rsidR="000D4E25" w:rsidRPr="00155E51">
        <w:rPr>
          <w:rFonts w:ascii="Arial" w:eastAsiaTheme="minorEastAsia" w:hAnsi="Arial" w:cs="Arial"/>
          <w:bCs/>
          <w:color w:val="000000" w:themeColor="text1"/>
          <w:kern w:val="24"/>
        </w:rPr>
        <w:t>communities</w:t>
      </w:r>
      <w:proofErr w:type="gramEnd"/>
    </w:p>
    <w:p w:rsidR="000D4E25" w:rsidRPr="00155E51" w:rsidRDefault="000D4E25" w:rsidP="000D4E25">
      <w:pPr>
        <w:pStyle w:val="ListParagraph"/>
        <w:jc w:val="both"/>
        <w:textAlignment w:val="baseline"/>
        <w:rPr>
          <w:rFonts w:ascii="Arial" w:eastAsiaTheme="minorEastAsia" w:hAnsi="Arial" w:cs="Arial"/>
          <w:bCs/>
          <w:color w:val="000000" w:themeColor="text1"/>
          <w:kern w:val="24"/>
        </w:rPr>
      </w:pPr>
    </w:p>
    <w:p w:rsidR="00F130CC" w:rsidRPr="00155E51" w:rsidRDefault="000D4E25" w:rsidP="00F130CC">
      <w:pPr>
        <w:pStyle w:val="NormalWeb"/>
        <w:spacing w:before="0" w:beforeAutospacing="0" w:after="0" w:afterAutospacing="0"/>
        <w:ind w:left="72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E.  Desire to learn how a variety of </w:t>
      </w:r>
      <w:r w:rsidR="00F130CC" w:rsidRPr="00155E51">
        <w:rPr>
          <w:rFonts w:ascii="Arial" w:eastAsiaTheme="minorEastAsia" w:hAnsi="Arial" w:cs="Arial"/>
          <w:bCs/>
          <w:color w:val="000000" w:themeColor="text1"/>
          <w:kern w:val="24"/>
        </w:rPr>
        <w:t>____________________</w:t>
      </w:r>
      <w:r w:rsidRPr="00155E51">
        <w:rPr>
          <w:rFonts w:ascii="Arial" w:eastAsiaTheme="minorEastAsia" w:hAnsi="Arial" w:cs="Arial"/>
          <w:bCs/>
          <w:color w:val="000000" w:themeColor="text1"/>
          <w:kern w:val="24"/>
        </w:rPr>
        <w:t xml:space="preserve"> approaches, </w:t>
      </w:r>
      <w:r w:rsidR="00F130CC" w:rsidRPr="00155E51">
        <w:rPr>
          <w:rFonts w:ascii="Arial" w:eastAsiaTheme="minorEastAsia" w:hAnsi="Arial" w:cs="Arial"/>
          <w:bCs/>
          <w:color w:val="000000" w:themeColor="text1"/>
          <w:kern w:val="24"/>
        </w:rPr>
        <w:t>___________</w:t>
      </w:r>
      <w:r w:rsidRPr="00155E51">
        <w:rPr>
          <w:rFonts w:ascii="Arial" w:eastAsiaTheme="minorEastAsia" w:hAnsi="Arial" w:cs="Arial"/>
          <w:bCs/>
          <w:color w:val="000000" w:themeColor="text1"/>
          <w:kern w:val="24"/>
        </w:rPr>
        <w:t xml:space="preserve"> </w:t>
      </w:r>
    </w:p>
    <w:p w:rsidR="00F130CC" w:rsidRPr="00155E51" w:rsidRDefault="00F130CC" w:rsidP="00F130CC">
      <w:pPr>
        <w:pStyle w:val="NormalWeb"/>
        <w:spacing w:before="0" w:beforeAutospacing="0" w:after="0" w:afterAutospacing="0"/>
        <w:ind w:left="72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w:t>
      </w:r>
    </w:p>
    <w:p w:rsidR="000D4E25" w:rsidRPr="00155E51" w:rsidRDefault="00F130CC" w:rsidP="00F130CC">
      <w:pPr>
        <w:pStyle w:val="NormalWeb"/>
        <w:spacing w:before="0" w:beforeAutospacing="0" w:after="0" w:afterAutospacing="0"/>
        <w:ind w:left="72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_____________________</w:t>
      </w:r>
      <w:r w:rsidR="000D4E25" w:rsidRPr="00155E51">
        <w:rPr>
          <w:rFonts w:ascii="Arial" w:eastAsiaTheme="minorEastAsia" w:hAnsi="Arial" w:cs="Arial"/>
          <w:bCs/>
          <w:color w:val="000000" w:themeColor="text1"/>
          <w:kern w:val="24"/>
        </w:rPr>
        <w:t xml:space="preserve">, and </w:t>
      </w:r>
      <w:r w:rsidRPr="00155E51">
        <w:rPr>
          <w:rFonts w:ascii="Arial" w:eastAsiaTheme="minorEastAsia" w:hAnsi="Arial" w:cs="Arial"/>
          <w:bCs/>
          <w:color w:val="000000" w:themeColor="text1"/>
          <w:kern w:val="24"/>
        </w:rPr>
        <w:t>___________________/______________________</w:t>
      </w:r>
      <w:r w:rsidR="000D4E25" w:rsidRPr="00155E51">
        <w:rPr>
          <w:rFonts w:ascii="Arial" w:eastAsiaTheme="minorEastAsia" w:hAnsi="Arial" w:cs="Arial"/>
          <w:bCs/>
          <w:color w:val="000000" w:themeColor="text1"/>
          <w:kern w:val="24"/>
        </w:rPr>
        <w:t xml:space="preserve">   </w:t>
      </w:r>
    </w:p>
    <w:p w:rsidR="000D4E25" w:rsidRPr="00155E51" w:rsidRDefault="000D4E25" w:rsidP="000D4E25">
      <w:pPr>
        <w:pStyle w:val="NormalWeb"/>
        <w:spacing w:before="0" w:beforeAutospacing="0" w:after="0" w:afterAutospacing="0"/>
        <w:ind w:left="720"/>
        <w:textAlignment w:val="baseline"/>
        <w:rPr>
          <w:rFonts w:ascii="Arial" w:eastAsiaTheme="minorEastAsia" w:hAnsi="Arial" w:cs="Arial"/>
          <w:bCs/>
          <w:color w:val="000000" w:themeColor="text1"/>
          <w:kern w:val="24"/>
        </w:rPr>
      </w:pPr>
      <w:r w:rsidRPr="00155E51">
        <w:rPr>
          <w:rFonts w:ascii="Arial" w:eastAsiaTheme="minorEastAsia" w:hAnsi="Arial" w:cs="Arial"/>
          <w:bCs/>
          <w:color w:val="000000" w:themeColor="text1"/>
          <w:kern w:val="24"/>
        </w:rPr>
        <w:t xml:space="preserve">      </w:t>
      </w:r>
      <w:proofErr w:type="gramStart"/>
      <w:r w:rsidRPr="00155E51">
        <w:rPr>
          <w:rFonts w:ascii="Arial" w:eastAsiaTheme="minorEastAsia" w:hAnsi="Arial" w:cs="Arial"/>
          <w:bCs/>
          <w:color w:val="000000" w:themeColor="text1"/>
          <w:kern w:val="24"/>
        </w:rPr>
        <w:t>strategies</w:t>
      </w:r>
      <w:proofErr w:type="gramEnd"/>
      <w:r w:rsidRPr="00155E51">
        <w:rPr>
          <w:rFonts w:ascii="Arial" w:eastAsiaTheme="minorEastAsia" w:hAnsi="Arial" w:cs="Arial"/>
          <w:bCs/>
          <w:color w:val="000000" w:themeColor="text1"/>
          <w:kern w:val="24"/>
        </w:rPr>
        <w:t xml:space="preserve"> can influence the development of children, youth, and families</w:t>
      </w:r>
      <w:r w:rsidR="00B3046C" w:rsidRPr="00155E51">
        <w:rPr>
          <w:rFonts w:ascii="Arial" w:eastAsiaTheme="minorEastAsia" w:hAnsi="Arial" w:cs="Arial"/>
          <w:bCs/>
          <w:color w:val="000000" w:themeColor="text1"/>
          <w:kern w:val="24"/>
        </w:rPr>
        <w:t>.</w:t>
      </w:r>
    </w:p>
    <w:p w:rsidR="000D4E25" w:rsidRPr="00155E51" w:rsidRDefault="000D4E25" w:rsidP="00B3046C">
      <w:pPr>
        <w:textAlignment w:val="baseline"/>
        <w:rPr>
          <w:rFonts w:ascii="Arial" w:hAnsi="Arial" w:cs="Arial"/>
        </w:rPr>
      </w:pPr>
    </w:p>
    <w:p w:rsidR="00B3046C" w:rsidRPr="00155E51" w:rsidRDefault="00B3046C" w:rsidP="00B3046C">
      <w:pPr>
        <w:textAlignment w:val="baseline"/>
        <w:rPr>
          <w:rFonts w:ascii="Arial" w:hAnsi="Arial" w:cs="Arial"/>
          <w:sz w:val="24"/>
          <w:szCs w:val="24"/>
        </w:rPr>
      </w:pPr>
      <w:r w:rsidRPr="00155E51">
        <w:rPr>
          <w:rFonts w:ascii="Arial" w:hAnsi="Arial" w:cs="Arial"/>
          <w:sz w:val="24"/>
          <w:szCs w:val="24"/>
        </w:rPr>
        <w:t xml:space="preserve">3.  Career possibilities:  </w:t>
      </w:r>
    </w:p>
    <w:p w:rsidR="00B3046C" w:rsidRPr="00155E51" w:rsidRDefault="00B3046C" w:rsidP="00B3046C">
      <w:pPr>
        <w:pStyle w:val="NormalWeb"/>
        <w:textAlignment w:val="top"/>
        <w:rPr>
          <w:rFonts w:ascii="Arial" w:hAnsi="Arial" w:cs="Arial"/>
          <w:sz w:val="20"/>
          <w:szCs w:val="20"/>
        </w:rPr>
      </w:pPr>
      <w:r w:rsidRPr="00155E51">
        <w:rPr>
          <w:rFonts w:ascii="Arial" w:hAnsi="Arial" w:cs="Arial"/>
        </w:rPr>
        <w:tab/>
      </w:r>
      <w:proofErr w:type="gramStart"/>
      <w:r w:rsidRPr="00155E51">
        <w:rPr>
          <w:rFonts w:ascii="Arial" w:hAnsi="Arial" w:cs="Arial"/>
        </w:rPr>
        <w:t>A.  _</w:t>
      </w:r>
      <w:proofErr w:type="gramEnd"/>
      <w:r w:rsidRPr="00155E51">
        <w:rPr>
          <w:rFonts w:ascii="Arial" w:hAnsi="Arial" w:cs="Arial"/>
        </w:rPr>
        <w:t>________________________________________</w:t>
      </w:r>
      <w:r w:rsidRPr="00155E51">
        <w:rPr>
          <w:rFonts w:ascii="Arial" w:hAnsi="Arial" w:cs="Arial"/>
          <w:sz w:val="20"/>
          <w:szCs w:val="20"/>
        </w:rPr>
        <w:t xml:space="preserve">Domestic violence counselors support victims and help them develop the skills they need to walk away from abusive relationships and live successfully on their own. They also work to stop the cycle of violence. Many people who experience abuse in childhood become enablers, involving themselves in a series of relationships that escalate into abuse and violence. Others become perpetrators. Many more people carry scars from long ago violence. It affects their ability to function normally in the workplace and develop healthy relationships. </w:t>
      </w:r>
      <w:proofErr w:type="gramStart"/>
      <w:r w:rsidRPr="00155E51">
        <w:rPr>
          <w:rFonts w:ascii="Arial" w:hAnsi="Arial" w:cs="Arial"/>
          <w:sz w:val="20"/>
          <w:szCs w:val="20"/>
        </w:rPr>
        <w:t>Counselors</w:t>
      </w:r>
      <w:proofErr w:type="gramEnd"/>
      <w:r w:rsidRPr="00155E51">
        <w:rPr>
          <w:rFonts w:ascii="Arial" w:hAnsi="Arial" w:cs="Arial"/>
          <w:sz w:val="20"/>
          <w:szCs w:val="20"/>
        </w:rPr>
        <w:t xml:space="preserve"> help these individuals develop </w:t>
      </w:r>
      <w:proofErr w:type="spellStart"/>
      <w:r w:rsidRPr="00155E51">
        <w:rPr>
          <w:rFonts w:ascii="Arial" w:hAnsi="Arial" w:cs="Arial"/>
          <w:sz w:val="20"/>
          <w:szCs w:val="20"/>
        </w:rPr>
        <w:t>self esteem</w:t>
      </w:r>
      <w:proofErr w:type="spellEnd"/>
      <w:r w:rsidRPr="00155E51">
        <w:rPr>
          <w:rFonts w:ascii="Arial" w:hAnsi="Arial" w:cs="Arial"/>
          <w:sz w:val="20"/>
          <w:szCs w:val="20"/>
        </w:rPr>
        <w:t>, identify relationship patterns and potential red flags, and behave with an appropriate level of assertiveness. Many activities may fall under the job banner… conducting intakes and exit interviews, providing individual counseling, running support groups, and making referrals; administrative duties like maintaining records and coordinating grant-related documentation; provide outreach to the community and work with other professionals to expand services.</w:t>
      </w:r>
    </w:p>
    <w:p w:rsidR="00B3046C" w:rsidRPr="002F783A" w:rsidRDefault="00B3046C" w:rsidP="009D1810">
      <w:pPr>
        <w:shd w:val="clear" w:color="auto" w:fill="FFFFFF"/>
        <w:spacing w:before="100" w:beforeAutospacing="1" w:after="100" w:afterAutospacing="1" w:line="240" w:lineRule="auto"/>
        <w:rPr>
          <w:rFonts w:ascii="Arial" w:eastAsia="Times New Roman" w:hAnsi="Arial" w:cs="Arial"/>
          <w:b/>
          <w:bCs/>
          <w:sz w:val="20"/>
          <w:szCs w:val="20"/>
        </w:rPr>
      </w:pPr>
      <w:r w:rsidRPr="00155E51">
        <w:rPr>
          <w:rFonts w:ascii="Arial" w:hAnsi="Arial" w:cs="Arial"/>
          <w:sz w:val="21"/>
          <w:szCs w:val="21"/>
        </w:rPr>
        <w:tab/>
      </w:r>
      <w:proofErr w:type="gramStart"/>
      <w:r w:rsidRPr="00155E51">
        <w:rPr>
          <w:rFonts w:ascii="Arial" w:hAnsi="Arial" w:cs="Arial"/>
        </w:rPr>
        <w:t>B.  _</w:t>
      </w:r>
      <w:proofErr w:type="gramEnd"/>
      <w:r w:rsidRPr="00155E51">
        <w:rPr>
          <w:rFonts w:ascii="Arial" w:hAnsi="Arial" w:cs="Arial"/>
        </w:rPr>
        <w:t xml:space="preserve">_______________________________________ </w:t>
      </w:r>
      <w:r w:rsidRPr="00155E51">
        <w:rPr>
          <w:rFonts w:ascii="Arial" w:eastAsia="Times New Roman" w:hAnsi="Arial" w:cs="Arial"/>
          <w:color w:val="333333"/>
          <w:sz w:val="18"/>
          <w:szCs w:val="18"/>
        </w:rPr>
        <w:t xml:space="preserve"> </w:t>
      </w:r>
      <w:r w:rsidRPr="002F783A">
        <w:rPr>
          <w:rFonts w:ascii="Arial" w:eastAsia="Times New Roman" w:hAnsi="Arial" w:cs="Arial"/>
          <w:sz w:val="20"/>
          <w:szCs w:val="20"/>
        </w:rPr>
        <w:t xml:space="preserve">A </w:t>
      </w:r>
      <w:r w:rsidR="00396C7F" w:rsidRPr="002F783A">
        <w:rPr>
          <w:rFonts w:ascii="Arial" w:eastAsia="Times New Roman" w:hAnsi="Arial" w:cs="Arial"/>
          <w:b/>
          <w:sz w:val="20"/>
          <w:szCs w:val="20"/>
        </w:rPr>
        <w:t>Nanny</w:t>
      </w:r>
      <w:r w:rsidRPr="002F783A">
        <w:rPr>
          <w:rFonts w:ascii="Arial" w:eastAsia="Times New Roman" w:hAnsi="Arial" w:cs="Arial"/>
          <w:sz w:val="20"/>
          <w:szCs w:val="20"/>
        </w:rPr>
        <w:t xml:space="preserve"> cares for the children in one family, typically on a full-time or near-full-time basis. </w:t>
      </w:r>
      <w:r w:rsidR="00396C7F" w:rsidRPr="002F783A">
        <w:rPr>
          <w:rFonts w:ascii="Arial" w:eastAsia="Times New Roman" w:hAnsi="Arial" w:cs="Arial"/>
          <w:sz w:val="20"/>
          <w:szCs w:val="20"/>
        </w:rPr>
        <w:t xml:space="preserve">The nanny </w:t>
      </w:r>
      <w:r w:rsidRPr="002F783A">
        <w:rPr>
          <w:rFonts w:ascii="Arial" w:eastAsia="Times New Roman" w:hAnsi="Arial" w:cs="Arial"/>
          <w:sz w:val="20"/>
          <w:szCs w:val="20"/>
        </w:rPr>
        <w:t xml:space="preserve">can live with the family or not, and may have household responsibilities as well as child care duties. If </w:t>
      </w:r>
      <w:r w:rsidR="00396C7F" w:rsidRPr="002F783A">
        <w:rPr>
          <w:rFonts w:ascii="Arial" w:eastAsia="Times New Roman" w:hAnsi="Arial" w:cs="Arial"/>
          <w:sz w:val="20"/>
          <w:szCs w:val="20"/>
        </w:rPr>
        <w:t>they</w:t>
      </w:r>
      <w:r w:rsidRPr="002F783A">
        <w:rPr>
          <w:rFonts w:ascii="Arial" w:eastAsia="Times New Roman" w:hAnsi="Arial" w:cs="Arial"/>
          <w:sz w:val="20"/>
          <w:szCs w:val="20"/>
        </w:rPr>
        <w:t xml:space="preserve"> live with the family, </w:t>
      </w:r>
      <w:r w:rsidR="00396C7F" w:rsidRPr="002F783A">
        <w:rPr>
          <w:rFonts w:ascii="Arial" w:eastAsia="Times New Roman" w:hAnsi="Arial" w:cs="Arial"/>
          <w:sz w:val="20"/>
          <w:szCs w:val="20"/>
        </w:rPr>
        <w:t>they</w:t>
      </w:r>
      <w:r w:rsidRPr="002F783A">
        <w:rPr>
          <w:rFonts w:ascii="Arial" w:eastAsia="Times New Roman" w:hAnsi="Arial" w:cs="Arial"/>
          <w:sz w:val="20"/>
          <w:szCs w:val="20"/>
        </w:rPr>
        <w:t xml:space="preserve"> r</w:t>
      </w:r>
      <w:r w:rsidR="00396C7F" w:rsidRPr="002F783A">
        <w:rPr>
          <w:rFonts w:ascii="Arial" w:eastAsia="Times New Roman" w:hAnsi="Arial" w:cs="Arial"/>
          <w:sz w:val="20"/>
          <w:szCs w:val="20"/>
        </w:rPr>
        <w:t>eceive</w:t>
      </w:r>
      <w:r w:rsidRPr="002F783A">
        <w:rPr>
          <w:rFonts w:ascii="Arial" w:eastAsia="Times New Roman" w:hAnsi="Arial" w:cs="Arial"/>
          <w:sz w:val="20"/>
          <w:szCs w:val="20"/>
        </w:rPr>
        <w:t xml:space="preserve"> a salary in addition to room and board</w:t>
      </w:r>
      <w:proofErr w:type="gramStart"/>
      <w:r w:rsidR="00396C7F" w:rsidRPr="002F783A">
        <w:rPr>
          <w:rFonts w:ascii="Arial" w:eastAsia="Times New Roman" w:hAnsi="Arial" w:cs="Arial"/>
          <w:sz w:val="20"/>
          <w:szCs w:val="20"/>
        </w:rPr>
        <w:t>;  a</w:t>
      </w:r>
      <w:proofErr w:type="gramEnd"/>
      <w:r w:rsidR="00396C7F" w:rsidRPr="002F783A">
        <w:rPr>
          <w:rFonts w:ascii="Arial" w:eastAsia="Times New Roman" w:hAnsi="Arial" w:cs="Arial"/>
          <w:sz w:val="20"/>
          <w:szCs w:val="20"/>
        </w:rPr>
        <w:t xml:space="preserve"> live-out nanny r</w:t>
      </w:r>
      <w:r w:rsidRPr="002F783A">
        <w:rPr>
          <w:rFonts w:ascii="Arial" w:eastAsia="Times New Roman" w:hAnsi="Arial" w:cs="Arial"/>
          <w:sz w:val="20"/>
          <w:szCs w:val="20"/>
        </w:rPr>
        <w:t>eceives a higher salary to compensate for the lack of room and board.</w:t>
      </w:r>
      <w:r w:rsidR="00396C7F" w:rsidRPr="002F783A">
        <w:rPr>
          <w:rFonts w:ascii="Arial" w:eastAsia="Times New Roman" w:hAnsi="Arial" w:cs="Arial"/>
          <w:sz w:val="20"/>
          <w:szCs w:val="20"/>
        </w:rPr>
        <w:t xml:space="preserve"> An </w:t>
      </w:r>
      <w:r w:rsidRPr="002F783A">
        <w:rPr>
          <w:rFonts w:ascii="Arial" w:eastAsia="Times New Roman" w:hAnsi="Arial" w:cs="Arial"/>
          <w:b/>
          <w:bCs/>
          <w:sz w:val="20"/>
          <w:szCs w:val="20"/>
        </w:rPr>
        <w:t>Au pair</w:t>
      </w:r>
      <w:r w:rsidR="00396C7F" w:rsidRPr="002F783A">
        <w:rPr>
          <w:rFonts w:ascii="Arial" w:eastAsia="Times New Roman" w:hAnsi="Arial" w:cs="Arial"/>
          <w:bCs/>
          <w:sz w:val="20"/>
          <w:szCs w:val="20"/>
        </w:rPr>
        <w:t xml:space="preserve"> (from the French term that means ‘equal to’) is a domestic assistant from a foreign country that becomes a temporary member of the family. They are often between the ages of 18 and 26 years old, and often</w:t>
      </w:r>
      <w:r w:rsidRPr="002F783A">
        <w:rPr>
          <w:rFonts w:ascii="Arial" w:eastAsia="Times New Roman" w:hAnsi="Arial" w:cs="Arial"/>
          <w:sz w:val="20"/>
          <w:szCs w:val="20"/>
        </w:rPr>
        <w:t xml:space="preserve"> a college student who lives with a family and helps with child care and housework related to the child</w:t>
      </w:r>
      <w:r w:rsidR="00396C7F" w:rsidRPr="002F783A">
        <w:rPr>
          <w:rFonts w:ascii="Arial" w:eastAsia="Times New Roman" w:hAnsi="Arial" w:cs="Arial"/>
          <w:sz w:val="20"/>
          <w:szCs w:val="20"/>
        </w:rPr>
        <w:t xml:space="preserve"> in return for room and board and an allowance. They are </w:t>
      </w:r>
      <w:r w:rsidRPr="002F783A">
        <w:rPr>
          <w:rFonts w:ascii="Arial" w:eastAsia="Times New Roman" w:hAnsi="Arial" w:cs="Arial"/>
          <w:sz w:val="20"/>
          <w:szCs w:val="20"/>
        </w:rPr>
        <w:t>regulated by the U.S. Department of State</w:t>
      </w:r>
      <w:r w:rsidR="00396C7F" w:rsidRPr="002F783A">
        <w:rPr>
          <w:rFonts w:ascii="Arial" w:eastAsia="Times New Roman" w:hAnsi="Arial" w:cs="Arial"/>
          <w:sz w:val="20"/>
          <w:szCs w:val="20"/>
        </w:rPr>
        <w:t>.</w:t>
      </w:r>
      <w:r w:rsidR="00396C7F" w:rsidRPr="002F783A">
        <w:rPr>
          <w:rFonts w:ascii="Arial" w:hAnsi="Arial" w:cs="Arial"/>
          <w:sz w:val="20"/>
          <w:szCs w:val="20"/>
        </w:rPr>
        <w:t xml:space="preserve"> </w:t>
      </w:r>
      <w:r w:rsidR="009D1810" w:rsidRPr="002F783A">
        <w:rPr>
          <w:rFonts w:ascii="Arial" w:hAnsi="Arial" w:cs="Arial"/>
          <w:sz w:val="20"/>
          <w:szCs w:val="20"/>
        </w:rPr>
        <w:t>A B</w:t>
      </w:r>
      <w:r w:rsidR="00396C7F" w:rsidRPr="002F783A">
        <w:rPr>
          <w:rStyle w:val="Strong"/>
          <w:rFonts w:ascii="Arial" w:hAnsi="Arial" w:cs="Arial"/>
          <w:sz w:val="20"/>
          <w:szCs w:val="20"/>
        </w:rPr>
        <w:t>abysitter</w:t>
      </w:r>
      <w:r w:rsidR="009D1810" w:rsidRPr="002F783A">
        <w:rPr>
          <w:rStyle w:val="Strong"/>
          <w:rFonts w:ascii="Arial" w:hAnsi="Arial" w:cs="Arial"/>
          <w:sz w:val="20"/>
          <w:szCs w:val="20"/>
        </w:rPr>
        <w:t xml:space="preserve"> </w:t>
      </w:r>
      <w:r w:rsidR="009D1810" w:rsidRPr="002F783A">
        <w:rPr>
          <w:rStyle w:val="Strong"/>
          <w:rFonts w:ascii="Arial" w:hAnsi="Arial" w:cs="Arial"/>
          <w:b w:val="0"/>
          <w:sz w:val="20"/>
          <w:szCs w:val="20"/>
        </w:rPr>
        <w:t>generally</w:t>
      </w:r>
      <w:r w:rsidR="00396C7F" w:rsidRPr="002F783A">
        <w:rPr>
          <w:rFonts w:ascii="Arial" w:hAnsi="Arial" w:cs="Arial"/>
          <w:sz w:val="20"/>
          <w:szCs w:val="20"/>
        </w:rPr>
        <w:t xml:space="preserve"> work</w:t>
      </w:r>
      <w:r w:rsidR="009D1810" w:rsidRPr="002F783A">
        <w:rPr>
          <w:rFonts w:ascii="Arial" w:hAnsi="Arial" w:cs="Arial"/>
          <w:sz w:val="20"/>
          <w:szCs w:val="20"/>
        </w:rPr>
        <w:t>s</w:t>
      </w:r>
      <w:r w:rsidR="00396C7F" w:rsidRPr="002F783A">
        <w:rPr>
          <w:rFonts w:ascii="Arial" w:hAnsi="Arial" w:cs="Arial"/>
          <w:sz w:val="20"/>
          <w:szCs w:val="20"/>
        </w:rPr>
        <w:t xml:space="preserve"> watching one or more children for hourly rates. If they do anything extra, they usually receive more pay. A babysitter can either have a regular </w:t>
      </w:r>
      <w:r w:rsidR="009D1810" w:rsidRPr="002F783A">
        <w:rPr>
          <w:rFonts w:ascii="Arial" w:hAnsi="Arial" w:cs="Arial"/>
          <w:sz w:val="20"/>
          <w:szCs w:val="20"/>
        </w:rPr>
        <w:t>schedule, or</w:t>
      </w:r>
      <w:r w:rsidR="00396C7F" w:rsidRPr="002F783A">
        <w:rPr>
          <w:rFonts w:ascii="Arial" w:hAnsi="Arial" w:cs="Arial"/>
          <w:sz w:val="20"/>
          <w:szCs w:val="20"/>
        </w:rPr>
        <w:t xml:space="preserve"> work for one assignment at a time. </w:t>
      </w:r>
      <w:r w:rsidR="00396C7F" w:rsidRPr="002F783A">
        <w:rPr>
          <w:rFonts w:ascii="Arial" w:eastAsia="Times New Roman" w:hAnsi="Arial" w:cs="Arial"/>
          <w:sz w:val="20"/>
          <w:szCs w:val="20"/>
        </w:rPr>
        <w:t xml:space="preserve"> </w:t>
      </w:r>
      <w:r w:rsidR="009D1810" w:rsidRPr="002F783A">
        <w:rPr>
          <w:rFonts w:ascii="Arial" w:eastAsia="Times New Roman" w:hAnsi="Arial" w:cs="Arial"/>
          <w:b/>
          <w:bCs/>
          <w:sz w:val="20"/>
          <w:szCs w:val="20"/>
        </w:rPr>
        <w:t>Daycare workers</w:t>
      </w:r>
      <w:r w:rsidR="009D1810" w:rsidRPr="002F783A">
        <w:rPr>
          <w:rFonts w:ascii="Arial" w:eastAsia="Times New Roman" w:hAnsi="Arial" w:cs="Arial"/>
          <w:sz w:val="20"/>
          <w:szCs w:val="20"/>
        </w:rPr>
        <w:t xml:space="preserve"> work in child care centers or family daycare homes and care for several children at a time. They usually monitor play time, teach social skills, and do some pre-kindergarten readiness instruction with the children. For babies and toddlers, they are also responsible for feeding and diaper changing. Unlicensed daycares are not regulated, while licensed daycares are </w:t>
      </w:r>
      <w:r w:rsidR="009D1810" w:rsidRPr="002F783A">
        <w:rPr>
          <w:rFonts w:ascii="Arial" w:eastAsia="Times New Roman" w:hAnsi="Arial" w:cs="Arial"/>
          <w:sz w:val="20"/>
          <w:szCs w:val="20"/>
        </w:rPr>
        <w:lastRenderedPageBreak/>
        <w:t xml:space="preserve">monitored by the State and must meet minimum standards in background checks, quality of food served, facility safety, number of children allowed, discipline used, etc. </w:t>
      </w:r>
      <w:r w:rsidR="009D1810" w:rsidRPr="002F783A">
        <w:rPr>
          <w:rFonts w:ascii="Arial" w:eastAsia="Times New Roman" w:hAnsi="Arial" w:cs="Arial"/>
          <w:b/>
          <w:bCs/>
          <w:sz w:val="20"/>
          <w:szCs w:val="20"/>
        </w:rPr>
        <w:t>Nursery school or preschool teachers</w:t>
      </w:r>
      <w:r w:rsidR="009D1810" w:rsidRPr="002F783A">
        <w:rPr>
          <w:rFonts w:ascii="Arial" w:eastAsia="Times New Roman" w:hAnsi="Arial" w:cs="Arial"/>
          <w:sz w:val="20"/>
          <w:szCs w:val="20"/>
        </w:rPr>
        <w:t xml:space="preserve"> work with children ages 3 to 5 and help them with social skills, cognitive development through play and crafts, and some pre-kindergarten readiness. A </w:t>
      </w:r>
      <w:r w:rsidR="009D1810" w:rsidRPr="002F783A">
        <w:rPr>
          <w:rFonts w:ascii="Arial" w:eastAsia="Times New Roman" w:hAnsi="Arial" w:cs="Arial"/>
          <w:b/>
          <w:bCs/>
          <w:sz w:val="20"/>
          <w:szCs w:val="20"/>
        </w:rPr>
        <w:t>Mother's helper</w:t>
      </w:r>
      <w:r w:rsidR="009D1810" w:rsidRPr="002F783A">
        <w:rPr>
          <w:rFonts w:ascii="Arial" w:eastAsia="Times New Roman" w:hAnsi="Arial" w:cs="Arial"/>
          <w:sz w:val="20"/>
          <w:szCs w:val="20"/>
        </w:rPr>
        <w:t xml:space="preserve"> assumes more duties around the house than a babysitter. They may assist with the housework, cooking, running errands, etc. The mother may be present (such as one that works from the home) or gone for brief or extended periods of time</w:t>
      </w:r>
      <w:r w:rsidRPr="002F783A">
        <w:rPr>
          <w:rFonts w:ascii="Arial" w:eastAsia="Times New Roman" w:hAnsi="Arial" w:cs="Arial"/>
          <w:sz w:val="20"/>
          <w:szCs w:val="20"/>
        </w:rPr>
        <w:t xml:space="preserve"> </w:t>
      </w:r>
    </w:p>
    <w:p w:rsidR="00B3046C" w:rsidRPr="002F783A" w:rsidRDefault="00B3046C" w:rsidP="00B3046C">
      <w:pPr>
        <w:shd w:val="clear" w:color="auto" w:fill="FFFFFF"/>
        <w:spacing w:after="0" w:line="240" w:lineRule="auto"/>
        <w:ind w:left="393"/>
        <w:rPr>
          <w:rFonts w:ascii="Arial" w:eastAsia="Times New Roman" w:hAnsi="Arial" w:cs="Arial"/>
          <w:sz w:val="18"/>
          <w:szCs w:val="18"/>
        </w:rPr>
      </w:pPr>
    </w:p>
    <w:p w:rsidR="00A4597A" w:rsidRPr="002F783A" w:rsidRDefault="00B3046C" w:rsidP="00A4597A">
      <w:pPr>
        <w:pStyle w:val="NormalWeb"/>
        <w:spacing w:before="0" w:beforeAutospacing="0" w:after="0" w:afterAutospacing="0"/>
        <w:textAlignment w:val="baseline"/>
        <w:rPr>
          <w:rFonts w:ascii="Arial" w:hAnsi="Arial" w:cs="Arial"/>
          <w:sz w:val="20"/>
          <w:szCs w:val="20"/>
        </w:rPr>
      </w:pPr>
      <w:r w:rsidRPr="002F783A">
        <w:rPr>
          <w:rFonts w:ascii="Arial" w:hAnsi="Arial" w:cs="Arial"/>
        </w:rPr>
        <w:tab/>
      </w:r>
      <w:proofErr w:type="gramStart"/>
      <w:r w:rsidR="00A4597A" w:rsidRPr="002F783A">
        <w:rPr>
          <w:rFonts w:ascii="Arial" w:hAnsi="Arial" w:cs="Arial"/>
        </w:rPr>
        <w:t>C.  _</w:t>
      </w:r>
      <w:proofErr w:type="gramEnd"/>
      <w:r w:rsidR="00A4597A" w:rsidRPr="002F783A">
        <w:rPr>
          <w:rFonts w:ascii="Arial" w:hAnsi="Arial" w:cs="Arial"/>
        </w:rPr>
        <w:t>______________________</w:t>
      </w:r>
      <w:r w:rsidR="00331FD6" w:rsidRPr="002F783A">
        <w:rPr>
          <w:rFonts w:ascii="Arial" w:hAnsi="Arial" w:cs="Arial"/>
        </w:rPr>
        <w:t>_</w:t>
      </w:r>
      <w:r w:rsidR="00A4597A" w:rsidRPr="002F783A">
        <w:rPr>
          <w:rFonts w:ascii="Arial" w:hAnsi="Arial" w:cs="Arial"/>
        </w:rPr>
        <w:t>__________________</w:t>
      </w:r>
      <w:r w:rsidR="00331FD6" w:rsidRPr="002F783A">
        <w:rPr>
          <w:rFonts w:ascii="Arial" w:hAnsi="Arial" w:cs="Arial"/>
        </w:rPr>
        <w:t>___</w:t>
      </w:r>
      <w:r w:rsidR="00A4597A" w:rsidRPr="002F783A">
        <w:rPr>
          <w:rFonts w:ascii="Arial" w:hAnsi="Arial" w:cs="Arial"/>
        </w:rPr>
        <w:t xml:space="preserve">_______________ Worker. </w:t>
      </w:r>
      <w:r w:rsidR="00A4597A" w:rsidRPr="002F783A">
        <w:rPr>
          <w:rFonts w:ascii="Arial" w:hAnsi="Arial" w:cs="Arial"/>
          <w:sz w:val="20"/>
          <w:szCs w:val="20"/>
        </w:rPr>
        <w:t xml:space="preserve">In this position you would work with those who suffer from drug and/or alcohol addictions, chronic truancy, juvenile delinquency issues, domestic violence issues, etc. </w:t>
      </w:r>
    </w:p>
    <w:p w:rsidR="00A4597A" w:rsidRPr="002F783A" w:rsidRDefault="00A4597A" w:rsidP="00A4597A">
      <w:pPr>
        <w:pStyle w:val="NormalWeb"/>
        <w:spacing w:before="0" w:beforeAutospacing="0" w:after="0" w:afterAutospacing="0"/>
        <w:textAlignment w:val="baseline"/>
        <w:rPr>
          <w:rFonts w:ascii="Arial" w:hAnsi="Arial" w:cs="Arial"/>
          <w:sz w:val="20"/>
          <w:szCs w:val="20"/>
        </w:rPr>
      </w:pPr>
    </w:p>
    <w:p w:rsidR="00D77350" w:rsidRPr="002F783A" w:rsidRDefault="00A4597A" w:rsidP="00A4597A">
      <w:pPr>
        <w:pStyle w:val="NormalWeb"/>
        <w:spacing w:before="0" w:beforeAutospacing="0" w:after="0" w:afterAutospacing="0"/>
        <w:textAlignment w:val="baseline"/>
        <w:rPr>
          <w:rFonts w:ascii="Arial" w:hAnsi="Arial" w:cs="Arial"/>
          <w:sz w:val="20"/>
          <w:szCs w:val="20"/>
        </w:rPr>
      </w:pPr>
      <w:r w:rsidRPr="002F783A">
        <w:rPr>
          <w:rFonts w:ascii="Arial" w:hAnsi="Arial" w:cs="Arial"/>
          <w:sz w:val="20"/>
          <w:szCs w:val="20"/>
        </w:rPr>
        <w:tab/>
        <w:t xml:space="preserve">D. </w:t>
      </w:r>
      <w:r w:rsidR="00D77350" w:rsidRPr="002F783A">
        <w:rPr>
          <w:rFonts w:ascii="Arial" w:hAnsi="Arial" w:cs="Arial"/>
          <w:sz w:val="20"/>
          <w:szCs w:val="20"/>
        </w:rPr>
        <w:t>_________________________</w:t>
      </w:r>
      <w:r w:rsidR="00331FD6" w:rsidRPr="002F783A">
        <w:rPr>
          <w:rFonts w:ascii="Arial" w:hAnsi="Arial" w:cs="Arial"/>
          <w:sz w:val="20"/>
          <w:szCs w:val="20"/>
        </w:rPr>
        <w:t>_</w:t>
      </w:r>
      <w:r w:rsidR="00D77350" w:rsidRPr="002F783A">
        <w:rPr>
          <w:rFonts w:ascii="Arial" w:hAnsi="Arial" w:cs="Arial"/>
          <w:sz w:val="20"/>
          <w:szCs w:val="20"/>
        </w:rPr>
        <w:t>__________________________</w:t>
      </w:r>
      <w:r w:rsidR="00331FD6" w:rsidRPr="002F783A">
        <w:rPr>
          <w:rFonts w:ascii="Arial" w:hAnsi="Arial" w:cs="Arial"/>
          <w:sz w:val="20"/>
          <w:szCs w:val="20"/>
        </w:rPr>
        <w:t>___</w:t>
      </w:r>
      <w:r w:rsidR="00D77350" w:rsidRPr="002F783A">
        <w:rPr>
          <w:rFonts w:ascii="Arial" w:hAnsi="Arial" w:cs="Arial"/>
          <w:sz w:val="20"/>
          <w:szCs w:val="20"/>
        </w:rPr>
        <w:t>__________________________</w:t>
      </w:r>
    </w:p>
    <w:p w:rsidR="008617DF" w:rsidRPr="002F783A" w:rsidRDefault="00D77350" w:rsidP="006A1DB2">
      <w:pPr>
        <w:pStyle w:val="NormalWeb"/>
        <w:spacing w:before="0" w:beforeAutospacing="0" w:after="0" w:afterAutospacing="0"/>
        <w:textAlignment w:val="baseline"/>
        <w:rPr>
          <w:rFonts w:ascii="Arial" w:hAnsi="Arial" w:cs="Arial"/>
          <w:sz w:val="20"/>
          <w:szCs w:val="20"/>
        </w:rPr>
      </w:pPr>
      <w:r w:rsidRPr="002F783A">
        <w:rPr>
          <w:rFonts w:ascii="Arial" w:hAnsi="Arial" w:cs="Arial"/>
          <w:sz w:val="20"/>
          <w:szCs w:val="20"/>
        </w:rPr>
        <w:t xml:space="preserve">In this position your challenge is to work with youth to keep them out of the court system, trying to intervene when they are young, rather than waiting until they commit more major offences later on in life. You might be working with youth that have been arrested for minor or first-time sexual or domestic assault, weapons discharge, disturbing the peace, trespassing, fighting, indecent exposure, in a park after hours, robbery, intimidation by phone call, forgery, negligent burning, shoplifting, minor arson, burglary, theft by deception or receiving, unauthorized use of a financial device or motor vehicle, vandalism, criminal mischief, possession of stolen property, carrying a concealed weapon, bomb threat, discharging a BB gun in city limits, minor in possession of alcohol or illegal/controlled drugs, intent to sell or deliver </w:t>
      </w:r>
      <w:r w:rsidR="006A1DB2" w:rsidRPr="002F783A">
        <w:rPr>
          <w:rFonts w:ascii="Arial" w:hAnsi="Arial" w:cs="Arial"/>
          <w:sz w:val="20"/>
          <w:szCs w:val="20"/>
        </w:rPr>
        <w:t xml:space="preserve">tobacco, prescription drugs, or </w:t>
      </w:r>
      <w:r w:rsidRPr="002F783A">
        <w:rPr>
          <w:rFonts w:ascii="Arial" w:hAnsi="Arial" w:cs="Arial"/>
          <w:sz w:val="20"/>
          <w:szCs w:val="20"/>
        </w:rPr>
        <w:t xml:space="preserve">a controlled substance or drug paraphernalia, </w:t>
      </w:r>
      <w:r w:rsidR="006A1DB2" w:rsidRPr="002F783A">
        <w:rPr>
          <w:rFonts w:ascii="Arial" w:hAnsi="Arial" w:cs="Arial"/>
          <w:sz w:val="20"/>
          <w:szCs w:val="20"/>
        </w:rPr>
        <w:t xml:space="preserve">careless driving, no </w:t>
      </w:r>
      <w:proofErr w:type="spellStart"/>
      <w:r w:rsidR="006A1DB2" w:rsidRPr="002F783A">
        <w:rPr>
          <w:rFonts w:ascii="Arial" w:hAnsi="Arial" w:cs="Arial"/>
          <w:sz w:val="20"/>
          <w:szCs w:val="20"/>
        </w:rPr>
        <w:t>operators</w:t>
      </w:r>
      <w:proofErr w:type="spellEnd"/>
      <w:r w:rsidR="006A1DB2" w:rsidRPr="002F783A">
        <w:rPr>
          <w:rFonts w:ascii="Arial" w:hAnsi="Arial" w:cs="Arial"/>
          <w:sz w:val="20"/>
          <w:szCs w:val="20"/>
        </w:rPr>
        <w:t xml:space="preserve"> license or seatbelt, POP violation, traffic signal violation, possession or discharge of illegal fireworks, urinating in public, resisting arrest, practicing body art on a minor without parental consent. </w:t>
      </w:r>
    </w:p>
    <w:p w:rsidR="008617DF" w:rsidRPr="002F783A" w:rsidRDefault="008617DF" w:rsidP="006A1DB2">
      <w:pPr>
        <w:pStyle w:val="NormalWeb"/>
        <w:spacing w:before="0" w:beforeAutospacing="0" w:after="0" w:afterAutospacing="0"/>
        <w:textAlignment w:val="baseline"/>
        <w:rPr>
          <w:rFonts w:ascii="Arial" w:hAnsi="Arial" w:cs="Arial"/>
          <w:sz w:val="20"/>
          <w:szCs w:val="20"/>
        </w:rPr>
      </w:pPr>
    </w:p>
    <w:p w:rsidR="008617DF" w:rsidRPr="002F783A" w:rsidRDefault="008617DF" w:rsidP="006A1DB2">
      <w:pPr>
        <w:pStyle w:val="NormalWeb"/>
        <w:spacing w:before="0" w:beforeAutospacing="0" w:after="0" w:afterAutospacing="0"/>
        <w:textAlignment w:val="baseline"/>
        <w:rPr>
          <w:rFonts w:ascii="Arial" w:hAnsi="Arial" w:cs="Arial"/>
          <w:sz w:val="20"/>
          <w:szCs w:val="20"/>
        </w:rPr>
      </w:pPr>
      <w:r w:rsidRPr="002F783A">
        <w:rPr>
          <w:rFonts w:ascii="Arial" w:hAnsi="Arial" w:cs="Arial"/>
          <w:sz w:val="20"/>
          <w:szCs w:val="20"/>
        </w:rPr>
        <w:tab/>
      </w:r>
      <w:proofErr w:type="gramStart"/>
      <w:r w:rsidRPr="002F783A">
        <w:rPr>
          <w:rFonts w:ascii="Arial" w:hAnsi="Arial" w:cs="Arial"/>
          <w:sz w:val="20"/>
          <w:szCs w:val="20"/>
        </w:rPr>
        <w:t>E.  _</w:t>
      </w:r>
      <w:proofErr w:type="gramEnd"/>
      <w:r w:rsidRPr="002F783A">
        <w:rPr>
          <w:rFonts w:ascii="Arial" w:hAnsi="Arial" w:cs="Arial"/>
          <w:sz w:val="20"/>
          <w:szCs w:val="20"/>
        </w:rPr>
        <w:t>_______</w:t>
      </w:r>
      <w:r w:rsidR="00331FD6" w:rsidRPr="002F783A">
        <w:rPr>
          <w:rFonts w:ascii="Arial" w:hAnsi="Arial" w:cs="Arial"/>
          <w:sz w:val="20"/>
          <w:szCs w:val="20"/>
        </w:rPr>
        <w:t>___</w:t>
      </w:r>
      <w:r w:rsidRPr="002F783A">
        <w:rPr>
          <w:rFonts w:ascii="Arial" w:hAnsi="Arial" w:cs="Arial"/>
          <w:sz w:val="20"/>
          <w:szCs w:val="20"/>
        </w:rPr>
        <w:t>__________________________ or __________________________ Officer/Warden</w:t>
      </w:r>
    </w:p>
    <w:p w:rsidR="008617DF" w:rsidRPr="002F783A" w:rsidRDefault="0080430F" w:rsidP="0080430F">
      <w:pPr>
        <w:shd w:val="clear" w:color="auto" w:fill="FFFFFF"/>
        <w:spacing w:after="150" w:line="240" w:lineRule="auto"/>
        <w:ind w:right="150"/>
        <w:rPr>
          <w:rFonts w:ascii="Arial" w:eastAsia="Times New Roman" w:hAnsi="Arial" w:cs="Arial"/>
          <w:sz w:val="20"/>
          <w:szCs w:val="20"/>
        </w:rPr>
      </w:pPr>
      <w:r w:rsidRPr="002F783A">
        <w:rPr>
          <w:rFonts w:ascii="Arial" w:eastAsia="Times New Roman" w:hAnsi="Arial" w:cs="Arial"/>
          <w:sz w:val="20"/>
          <w:szCs w:val="20"/>
        </w:rPr>
        <w:t>Many</w:t>
      </w:r>
      <w:r w:rsidR="008617DF" w:rsidRPr="002F783A">
        <w:rPr>
          <w:rFonts w:ascii="Arial" w:eastAsia="Times New Roman" w:hAnsi="Arial" w:cs="Arial"/>
          <w:sz w:val="20"/>
          <w:szCs w:val="20"/>
        </w:rPr>
        <w:t xml:space="preserve"> corrections officers work in</w:t>
      </w:r>
      <w:r w:rsidRPr="002F783A">
        <w:rPr>
          <w:rFonts w:ascii="Arial" w:eastAsia="Times New Roman" w:hAnsi="Arial" w:cs="Arial"/>
          <w:sz w:val="20"/>
          <w:szCs w:val="20"/>
        </w:rPr>
        <w:t xml:space="preserve"> jails and</w:t>
      </w:r>
      <w:r w:rsidR="008617DF" w:rsidRPr="002F783A">
        <w:rPr>
          <w:rFonts w:ascii="Arial" w:eastAsia="Times New Roman" w:hAnsi="Arial" w:cs="Arial"/>
          <w:sz w:val="20"/>
          <w:szCs w:val="20"/>
        </w:rPr>
        <w:t xml:space="preserve"> prisons</w:t>
      </w:r>
      <w:r w:rsidRPr="002F783A">
        <w:rPr>
          <w:rFonts w:ascii="Arial" w:eastAsia="Times New Roman" w:hAnsi="Arial" w:cs="Arial"/>
          <w:sz w:val="20"/>
          <w:szCs w:val="20"/>
        </w:rPr>
        <w:t>..</w:t>
      </w:r>
      <w:r w:rsidR="008617DF" w:rsidRPr="002F783A">
        <w:rPr>
          <w:rFonts w:ascii="Arial" w:eastAsia="Times New Roman" w:hAnsi="Arial" w:cs="Arial"/>
          <w:sz w:val="20"/>
          <w:szCs w:val="20"/>
        </w:rPr>
        <w:t>.</w:t>
      </w:r>
      <w:r w:rsidRPr="002F783A">
        <w:rPr>
          <w:rFonts w:ascii="Arial" w:eastAsia="Times New Roman" w:hAnsi="Arial" w:cs="Arial"/>
          <w:sz w:val="20"/>
          <w:szCs w:val="20"/>
        </w:rPr>
        <w:t xml:space="preserve"> some with dangerous and violent inmates who live in highly secure cells and are monitored by cameras. </w:t>
      </w:r>
      <w:r w:rsidR="008617DF" w:rsidRPr="002F783A">
        <w:rPr>
          <w:rFonts w:ascii="Arial" w:eastAsia="Times New Roman" w:hAnsi="Arial" w:cs="Arial"/>
          <w:sz w:val="20"/>
          <w:szCs w:val="20"/>
        </w:rPr>
        <w:t>They process new prisoners and ensure the security of the prison to prevent inmates from escaping. Corrections officers also work to reduce the incidence of fighting and other disturbances among the prison population.</w:t>
      </w:r>
      <w:r w:rsidRPr="002F783A">
        <w:rPr>
          <w:rFonts w:ascii="Arial" w:eastAsia="Times New Roman" w:hAnsi="Arial" w:cs="Arial"/>
          <w:sz w:val="20"/>
          <w:szCs w:val="20"/>
        </w:rPr>
        <w:t xml:space="preserve"> They check</w:t>
      </w:r>
      <w:r w:rsidR="008617DF" w:rsidRPr="002F783A">
        <w:rPr>
          <w:rFonts w:ascii="Arial" w:eastAsia="Times New Roman" w:hAnsi="Arial" w:cs="Arial"/>
          <w:sz w:val="20"/>
          <w:szCs w:val="20"/>
        </w:rPr>
        <w:t xml:space="preserve"> prisoner cells to check for illegal substances and weapons</w:t>
      </w:r>
      <w:r w:rsidRPr="002F783A">
        <w:rPr>
          <w:rFonts w:ascii="Arial" w:eastAsia="Times New Roman" w:hAnsi="Arial" w:cs="Arial"/>
          <w:sz w:val="20"/>
          <w:szCs w:val="20"/>
        </w:rPr>
        <w:t xml:space="preserve"> on a periodic basis, often unannounced</w:t>
      </w:r>
      <w:r w:rsidR="008617DF" w:rsidRPr="002F783A">
        <w:rPr>
          <w:rFonts w:ascii="Arial" w:eastAsia="Times New Roman" w:hAnsi="Arial" w:cs="Arial"/>
          <w:sz w:val="20"/>
          <w:szCs w:val="20"/>
        </w:rPr>
        <w:t>. The work is stressful, and prisoner assaults on corrections officers are common. In fact, the U.S. Bureau of Labor Statistics reported that corrections officers have one of the highest rates of nonfatal injuries while working (</w:t>
      </w:r>
      <w:r w:rsidR="008617DF" w:rsidRPr="002F783A">
        <w:rPr>
          <w:rFonts w:ascii="Arial" w:eastAsia="Times New Roman" w:hAnsi="Arial" w:cs="Arial"/>
          <w:i/>
          <w:iCs/>
          <w:sz w:val="20"/>
          <w:szCs w:val="20"/>
        </w:rPr>
        <w:t>www.bls.gov</w:t>
      </w:r>
      <w:r w:rsidR="008617DF" w:rsidRPr="002F783A">
        <w:rPr>
          <w:rFonts w:ascii="Arial" w:eastAsia="Times New Roman" w:hAnsi="Arial" w:cs="Arial"/>
          <w:sz w:val="20"/>
          <w:szCs w:val="20"/>
        </w:rPr>
        <w:t xml:space="preserve">). </w:t>
      </w:r>
      <w:r w:rsidRPr="002F783A">
        <w:rPr>
          <w:rFonts w:ascii="Arial" w:eastAsia="Times New Roman" w:hAnsi="Arial" w:cs="Arial"/>
          <w:sz w:val="20"/>
          <w:szCs w:val="20"/>
        </w:rPr>
        <w:t>C</w:t>
      </w:r>
      <w:r w:rsidR="008617DF" w:rsidRPr="002F783A">
        <w:rPr>
          <w:rFonts w:ascii="Arial" w:eastAsia="Times New Roman" w:hAnsi="Arial" w:cs="Arial"/>
          <w:sz w:val="20"/>
          <w:szCs w:val="20"/>
        </w:rPr>
        <w:t xml:space="preserve">orrections officers may be required to </w:t>
      </w:r>
      <w:r w:rsidRPr="002F783A">
        <w:rPr>
          <w:rFonts w:ascii="Arial" w:eastAsia="Times New Roman" w:hAnsi="Arial" w:cs="Arial"/>
          <w:sz w:val="20"/>
          <w:szCs w:val="20"/>
        </w:rPr>
        <w:t>overpo</w:t>
      </w:r>
      <w:r w:rsidR="008617DF" w:rsidRPr="002F783A">
        <w:rPr>
          <w:rFonts w:ascii="Arial" w:eastAsia="Times New Roman" w:hAnsi="Arial" w:cs="Arial"/>
          <w:sz w:val="20"/>
          <w:szCs w:val="20"/>
        </w:rPr>
        <w:t>wer an inmate with the use of physical force and a debilitating agent such as pepper spray. Corrections officers are required to document any disturbances among the prisoner population or with a particular inmate, sometimes reporting to a commanding officer about serious issues. Communication skills are important because many potentially troublesome situations can be deflated by calmly explaining the consequences to prisoners. Prisoners who repeatedly break the rules often have certain privileges taken away from them by corrections officers.</w:t>
      </w:r>
      <w:r w:rsidRPr="002F783A">
        <w:rPr>
          <w:rFonts w:ascii="Arial" w:eastAsia="Times New Roman" w:hAnsi="Arial" w:cs="Arial"/>
          <w:sz w:val="20"/>
          <w:szCs w:val="20"/>
        </w:rPr>
        <w:t xml:space="preserve"> </w:t>
      </w:r>
    </w:p>
    <w:p w:rsidR="00155E51" w:rsidRPr="002F783A" w:rsidRDefault="00B3046C" w:rsidP="006A1DB2">
      <w:pPr>
        <w:pStyle w:val="NormalWeb"/>
        <w:spacing w:before="0" w:beforeAutospacing="0" w:after="0" w:afterAutospacing="0"/>
        <w:textAlignment w:val="baseline"/>
        <w:rPr>
          <w:rFonts w:ascii="Arial" w:hAnsi="Arial" w:cs="Arial"/>
          <w:sz w:val="20"/>
          <w:szCs w:val="20"/>
        </w:rPr>
      </w:pPr>
      <w:r w:rsidRPr="002F783A">
        <w:rPr>
          <w:rFonts w:ascii="Arial" w:hAnsi="Arial" w:cs="Arial"/>
          <w:sz w:val="20"/>
          <w:szCs w:val="20"/>
        </w:rPr>
        <w:tab/>
      </w:r>
    </w:p>
    <w:p w:rsidR="00B3046C" w:rsidRPr="002F783A" w:rsidRDefault="00805071" w:rsidP="00155E51">
      <w:pPr>
        <w:pStyle w:val="NormalWeb"/>
        <w:spacing w:before="0" w:beforeAutospacing="0" w:after="0" w:afterAutospacing="0"/>
        <w:ind w:firstLine="720"/>
        <w:textAlignment w:val="baseline"/>
        <w:rPr>
          <w:rFonts w:ascii="Arial" w:hAnsi="Arial" w:cs="Arial"/>
          <w:sz w:val="20"/>
          <w:szCs w:val="20"/>
        </w:rPr>
      </w:pPr>
      <w:proofErr w:type="gramStart"/>
      <w:r w:rsidRPr="002F783A">
        <w:rPr>
          <w:rFonts w:ascii="Arial" w:hAnsi="Arial" w:cs="Arial"/>
          <w:sz w:val="20"/>
          <w:szCs w:val="20"/>
        </w:rPr>
        <w:t>F.  _</w:t>
      </w:r>
      <w:proofErr w:type="gramEnd"/>
      <w:r w:rsidRPr="002F783A">
        <w:rPr>
          <w:rFonts w:ascii="Arial" w:hAnsi="Arial" w:cs="Arial"/>
          <w:sz w:val="20"/>
          <w:szCs w:val="20"/>
        </w:rPr>
        <w:t>________________________</w:t>
      </w:r>
      <w:r w:rsidR="00331FD6" w:rsidRPr="002F783A">
        <w:rPr>
          <w:rFonts w:ascii="Arial" w:hAnsi="Arial" w:cs="Arial"/>
          <w:sz w:val="20"/>
          <w:szCs w:val="20"/>
        </w:rPr>
        <w:t>___</w:t>
      </w:r>
      <w:r w:rsidRPr="002F783A">
        <w:rPr>
          <w:rFonts w:ascii="Arial" w:hAnsi="Arial" w:cs="Arial"/>
          <w:sz w:val="20"/>
          <w:szCs w:val="20"/>
        </w:rPr>
        <w:t>________________________ or Corrections Worker</w:t>
      </w:r>
    </w:p>
    <w:p w:rsidR="00B3046C" w:rsidRPr="002F783A" w:rsidRDefault="00BD1453" w:rsidP="00875D9B">
      <w:pPr>
        <w:pStyle w:val="NormalWeb"/>
        <w:spacing w:before="0" w:beforeAutospacing="0" w:after="0" w:afterAutospacing="0"/>
        <w:textAlignment w:val="baseline"/>
        <w:rPr>
          <w:rFonts w:ascii="Arial" w:hAnsi="Arial" w:cs="Arial"/>
          <w:sz w:val="20"/>
          <w:szCs w:val="20"/>
        </w:rPr>
      </w:pPr>
      <w:r w:rsidRPr="002F783A">
        <w:rPr>
          <w:rFonts w:ascii="Arial" w:hAnsi="Arial" w:cs="Arial"/>
          <w:sz w:val="18"/>
          <w:szCs w:val="18"/>
        </w:rPr>
        <w:t xml:space="preserve">Careers with criminal justice degree are mainly dependent on your education level, specialization area, and the accreditation of your institute. The associate and bachelor level degrees lead to various entry-level positions, while master level degrees are likely to provide better career prospects due to their advanced curriculum and concentrations. Some of the best opportunities in terms of Criminal justice degree jobs can be found in FBI, CIA, ATF, and Department of Homeland Security. Some of the careers include being a </w:t>
      </w:r>
      <w:proofErr w:type="gramStart"/>
      <w:r w:rsidRPr="002F783A">
        <w:rPr>
          <w:rStyle w:val="Strong"/>
          <w:rFonts w:ascii="Arial" w:hAnsi="Arial" w:cs="Arial"/>
          <w:sz w:val="18"/>
          <w:szCs w:val="18"/>
        </w:rPr>
        <w:t>Paralegal ,</w:t>
      </w:r>
      <w:r w:rsidRPr="002F783A">
        <w:rPr>
          <w:rFonts w:ascii="Arial" w:hAnsi="Arial" w:cs="Arial"/>
          <w:sz w:val="18"/>
          <w:szCs w:val="18"/>
        </w:rPr>
        <w:t>also</w:t>
      </w:r>
      <w:proofErr w:type="gramEnd"/>
      <w:r w:rsidRPr="002F783A">
        <w:rPr>
          <w:rFonts w:ascii="Arial" w:hAnsi="Arial" w:cs="Arial"/>
          <w:sz w:val="18"/>
          <w:szCs w:val="18"/>
        </w:rPr>
        <w:t xml:space="preserve"> known as legal assistants who perform tasks such as research, drafting legal documents, and carrying out day-to-day administrative tasks that exist in a legal setting;  a </w:t>
      </w:r>
      <w:r w:rsidRPr="002F783A">
        <w:rPr>
          <w:rStyle w:val="Strong"/>
          <w:rFonts w:ascii="Arial" w:hAnsi="Arial" w:cs="Arial"/>
          <w:sz w:val="18"/>
          <w:szCs w:val="18"/>
        </w:rPr>
        <w:t xml:space="preserve">Forensic Analyst </w:t>
      </w:r>
      <w:r w:rsidRPr="002F783A">
        <w:rPr>
          <w:rStyle w:val="Strong"/>
          <w:rFonts w:ascii="Arial" w:hAnsi="Arial" w:cs="Arial"/>
          <w:b w:val="0"/>
          <w:sz w:val="18"/>
          <w:szCs w:val="18"/>
        </w:rPr>
        <w:t>who</w:t>
      </w:r>
      <w:r w:rsidRPr="002F783A">
        <w:rPr>
          <w:rFonts w:ascii="Arial" w:hAnsi="Arial" w:cs="Arial"/>
          <w:sz w:val="18"/>
          <w:szCs w:val="18"/>
        </w:rPr>
        <w:t xml:space="preserve"> analyzes, categorizes and identifies DNA and other evidence that may relate to a certain crime with the help of specialized equipment. They may also be also be required give testimonies in certain cases. A </w:t>
      </w:r>
      <w:r w:rsidRPr="002F783A">
        <w:rPr>
          <w:rStyle w:val="Strong"/>
          <w:rFonts w:ascii="Arial" w:hAnsi="Arial" w:cs="Arial"/>
          <w:sz w:val="18"/>
          <w:szCs w:val="18"/>
        </w:rPr>
        <w:t>Police Officer</w:t>
      </w:r>
      <w:r w:rsidRPr="002F783A">
        <w:rPr>
          <w:rFonts w:ascii="Arial" w:hAnsi="Arial" w:cs="Arial"/>
          <w:sz w:val="18"/>
          <w:szCs w:val="18"/>
        </w:rPr>
        <w:t xml:space="preserve"> protects the general public and enforces local and federal laws. They are required to patrol their assigned areas, respond to emergency calls, and apprehend law violators. </w:t>
      </w:r>
      <w:r w:rsidRPr="002F783A">
        <w:rPr>
          <w:rStyle w:val="Strong"/>
          <w:rFonts w:ascii="Arial" w:hAnsi="Arial" w:cs="Arial"/>
          <w:sz w:val="18"/>
          <w:szCs w:val="18"/>
        </w:rPr>
        <w:t xml:space="preserve">Judges and Lawyers </w:t>
      </w:r>
      <w:r w:rsidRPr="002F783A">
        <w:rPr>
          <w:rFonts w:ascii="Arial" w:hAnsi="Arial" w:cs="Arial"/>
          <w:sz w:val="18"/>
          <w:szCs w:val="18"/>
        </w:rPr>
        <w:t xml:space="preserve">fall under the category of some of the most common jobs in criminal justice. Lawyers represent individuals, businesses, and government agencies on legal issues. Once lawyers have gained expertise in the field, they may be appointed as judge or magistrates. A </w:t>
      </w:r>
      <w:r w:rsidRPr="002F783A">
        <w:rPr>
          <w:rStyle w:val="Strong"/>
          <w:rFonts w:ascii="Arial" w:hAnsi="Arial" w:cs="Arial"/>
          <w:sz w:val="18"/>
          <w:szCs w:val="18"/>
        </w:rPr>
        <w:t>Parole Officer</w:t>
      </w:r>
      <w:r w:rsidRPr="002F783A">
        <w:rPr>
          <w:rFonts w:ascii="Arial" w:hAnsi="Arial" w:cs="Arial"/>
          <w:sz w:val="18"/>
          <w:szCs w:val="18"/>
        </w:rPr>
        <w:t xml:space="preserve"> keeps an eye on parolees…people who have been released from prison, prior to the completion of their sentence, generally due to good conduct and behavior. An important part of a parole officer’s job is to help the parolee adjust into the society, finding employment or getting schooling, and making sure that parolees follow the conditions of their parole.  </w:t>
      </w:r>
      <w:r w:rsidRPr="002F783A">
        <w:rPr>
          <w:rStyle w:val="Strong"/>
          <w:rFonts w:ascii="Arial" w:hAnsi="Arial" w:cs="Arial"/>
          <w:sz w:val="18"/>
          <w:szCs w:val="18"/>
        </w:rPr>
        <w:t>Correctional Officer</w:t>
      </w:r>
      <w:r w:rsidRPr="002F783A">
        <w:rPr>
          <w:rFonts w:ascii="Arial" w:hAnsi="Arial" w:cs="Arial"/>
          <w:sz w:val="18"/>
          <w:szCs w:val="18"/>
        </w:rPr>
        <w:t xml:space="preserve"> maintain discipline in a correctional facility and ensure that inmates follow the rules. They supervise and search cells for illegal substances and dangerous objects. Correctional officers also have to report on the conduct of the detainees. </w:t>
      </w:r>
      <w:r w:rsidRPr="002F783A">
        <w:rPr>
          <w:rStyle w:val="Strong"/>
          <w:rFonts w:ascii="Arial" w:hAnsi="Arial" w:cs="Arial"/>
          <w:sz w:val="18"/>
          <w:szCs w:val="18"/>
        </w:rPr>
        <w:t>FBI Agent</w:t>
      </w:r>
      <w:r w:rsidRPr="002F783A">
        <w:rPr>
          <w:rFonts w:ascii="Arial" w:hAnsi="Arial" w:cs="Arial"/>
          <w:sz w:val="18"/>
          <w:szCs w:val="18"/>
        </w:rPr>
        <w:t xml:space="preserve"> work under the directive of Federal Bureau of Investigation to carry out investigation, solve crimes at federal level, and work on special assignments. A </w:t>
      </w:r>
      <w:r w:rsidRPr="002F783A">
        <w:rPr>
          <w:rStyle w:val="Strong"/>
          <w:rFonts w:ascii="Arial" w:hAnsi="Arial" w:cs="Arial"/>
          <w:sz w:val="18"/>
          <w:szCs w:val="18"/>
        </w:rPr>
        <w:t xml:space="preserve">Coroner </w:t>
      </w:r>
      <w:r w:rsidRPr="002F783A">
        <w:rPr>
          <w:rStyle w:val="Strong"/>
          <w:rFonts w:ascii="Arial" w:hAnsi="Arial" w:cs="Arial"/>
          <w:b w:val="0"/>
          <w:sz w:val="18"/>
          <w:szCs w:val="18"/>
        </w:rPr>
        <w:t>is</w:t>
      </w:r>
      <w:r w:rsidRPr="002F783A">
        <w:rPr>
          <w:rFonts w:ascii="Arial" w:hAnsi="Arial" w:cs="Arial"/>
          <w:sz w:val="18"/>
          <w:szCs w:val="18"/>
        </w:rPr>
        <w:t xml:space="preserve"> also known as a medical examiners, carrying out autopsies and other tests to find out the cause of death. Coroners generally work for the government, whether it is local, state or federal. They provide reports to local police departments and other law enforcement agencies. They are also required to stay updated with the latest medical information to effectively determine the cause of death. A </w:t>
      </w:r>
      <w:r w:rsidRPr="002F783A">
        <w:rPr>
          <w:rStyle w:val="Strong"/>
          <w:rFonts w:ascii="Arial" w:hAnsi="Arial" w:cs="Arial"/>
          <w:sz w:val="18"/>
          <w:szCs w:val="18"/>
        </w:rPr>
        <w:t xml:space="preserve">Criminal Profiler </w:t>
      </w:r>
      <w:r w:rsidRPr="002F783A">
        <w:rPr>
          <w:rFonts w:ascii="Arial" w:hAnsi="Arial" w:cs="Arial"/>
          <w:sz w:val="18"/>
          <w:szCs w:val="18"/>
        </w:rPr>
        <w:t xml:space="preserve">creates a general profile of a potential criminal to help police departments with tricky investigations. They have the </w:t>
      </w:r>
      <w:r w:rsidRPr="002F783A">
        <w:rPr>
          <w:rFonts w:ascii="Arial" w:hAnsi="Arial" w:cs="Arial"/>
          <w:sz w:val="18"/>
          <w:szCs w:val="18"/>
        </w:rPr>
        <w:lastRenderedPageBreak/>
        <w:t xml:space="preserve">option to work with federal agencies or for private organizations. An </w:t>
      </w:r>
      <w:r w:rsidRPr="002F783A">
        <w:rPr>
          <w:rStyle w:val="Strong"/>
          <w:rFonts w:ascii="Arial" w:hAnsi="Arial" w:cs="Arial"/>
          <w:sz w:val="18"/>
          <w:szCs w:val="18"/>
        </w:rPr>
        <w:t>Emergency Dispatcher</w:t>
      </w:r>
      <w:r w:rsidR="00875D9B" w:rsidRPr="002F783A">
        <w:rPr>
          <w:rStyle w:val="Strong"/>
          <w:rFonts w:ascii="Arial" w:hAnsi="Arial" w:cs="Arial"/>
          <w:sz w:val="18"/>
          <w:szCs w:val="18"/>
        </w:rPr>
        <w:t xml:space="preserve"> </w:t>
      </w:r>
      <w:r w:rsidR="00875D9B" w:rsidRPr="002F783A">
        <w:rPr>
          <w:rStyle w:val="Strong"/>
          <w:rFonts w:ascii="Arial" w:hAnsi="Arial" w:cs="Arial"/>
          <w:b w:val="0"/>
          <w:sz w:val="18"/>
          <w:szCs w:val="18"/>
        </w:rPr>
        <w:t xml:space="preserve">is the first person who responds to a call to police, fire, 911, etc.  They quickly and calmly take calls, and send the appropriate help. The </w:t>
      </w:r>
      <w:r w:rsidRPr="002F783A">
        <w:rPr>
          <w:rStyle w:val="Strong"/>
          <w:rFonts w:ascii="Arial" w:hAnsi="Arial" w:cs="Arial"/>
          <w:sz w:val="18"/>
          <w:szCs w:val="18"/>
        </w:rPr>
        <w:t>Fish and Game Warden</w:t>
      </w:r>
      <w:r w:rsidR="00875D9B" w:rsidRPr="002F783A">
        <w:rPr>
          <w:rStyle w:val="Strong"/>
          <w:rFonts w:ascii="Arial" w:hAnsi="Arial" w:cs="Arial"/>
          <w:sz w:val="18"/>
          <w:szCs w:val="18"/>
        </w:rPr>
        <w:t xml:space="preserve"> </w:t>
      </w:r>
      <w:r w:rsidR="00875D9B" w:rsidRPr="002F783A">
        <w:rPr>
          <w:rStyle w:val="Strong"/>
          <w:rFonts w:ascii="Arial" w:hAnsi="Arial" w:cs="Arial"/>
          <w:b w:val="0"/>
          <w:sz w:val="18"/>
          <w:szCs w:val="18"/>
        </w:rPr>
        <w:t>is an</w:t>
      </w:r>
      <w:r w:rsidRPr="002F783A">
        <w:rPr>
          <w:rFonts w:ascii="Arial" w:hAnsi="Arial" w:cs="Arial"/>
          <w:sz w:val="18"/>
          <w:szCs w:val="18"/>
        </w:rPr>
        <w:t xml:space="preserve"> officer of the law whose responsibilities include protecting marine and wild life. Fish and game wardens can arrest and fine individuals who violate the law in their assigned patrol areas. It is an ideal career for individuals who love nature and the outdoors.</w:t>
      </w:r>
      <w:r w:rsidRPr="002F783A">
        <w:rPr>
          <w:rFonts w:ascii="Arial" w:hAnsi="Arial" w:cs="Arial"/>
          <w:sz w:val="18"/>
          <w:szCs w:val="18"/>
        </w:rPr>
        <w:br/>
      </w:r>
    </w:p>
    <w:p w:rsidR="00875D9B" w:rsidRPr="002F783A" w:rsidRDefault="0070237F" w:rsidP="00875D9B">
      <w:pPr>
        <w:pStyle w:val="NormalWeb"/>
        <w:spacing w:before="0" w:beforeAutospacing="0" w:after="0" w:afterAutospacing="0"/>
        <w:textAlignment w:val="baseline"/>
        <w:rPr>
          <w:rFonts w:ascii="Arial" w:hAnsi="Arial" w:cs="Arial"/>
          <w:sz w:val="20"/>
          <w:szCs w:val="20"/>
        </w:rPr>
      </w:pPr>
      <w:r>
        <w:rPr>
          <w:rFonts w:ascii="Arial" w:hAnsi="Arial" w:cs="Arial"/>
          <w:sz w:val="20"/>
          <w:szCs w:val="20"/>
        </w:rPr>
        <w:tab/>
      </w:r>
      <w:proofErr w:type="gramStart"/>
      <w:r>
        <w:rPr>
          <w:rFonts w:ascii="Arial" w:hAnsi="Arial" w:cs="Arial"/>
          <w:sz w:val="20"/>
          <w:szCs w:val="20"/>
        </w:rPr>
        <w:t>G.</w:t>
      </w:r>
      <w:r w:rsidR="00875D9B" w:rsidRPr="002F783A">
        <w:rPr>
          <w:rFonts w:ascii="Arial" w:hAnsi="Arial" w:cs="Arial"/>
          <w:sz w:val="20"/>
          <w:szCs w:val="20"/>
        </w:rPr>
        <w:t xml:space="preserve">  _</w:t>
      </w:r>
      <w:proofErr w:type="gramEnd"/>
      <w:r w:rsidR="00875D9B" w:rsidRPr="002F783A">
        <w:rPr>
          <w:rFonts w:ascii="Arial" w:hAnsi="Arial" w:cs="Arial"/>
          <w:sz w:val="20"/>
          <w:szCs w:val="20"/>
        </w:rPr>
        <w:t>_____________________________________ (elderly care worker)</w:t>
      </w:r>
    </w:p>
    <w:p w:rsidR="000D4E25" w:rsidRPr="002F783A" w:rsidRDefault="00875D9B" w:rsidP="009236D7">
      <w:pPr>
        <w:shd w:val="clear" w:color="auto" w:fill="FFFFFF"/>
        <w:spacing w:before="105" w:after="105" w:line="240" w:lineRule="auto"/>
        <w:ind w:left="120"/>
        <w:textAlignment w:val="top"/>
        <w:rPr>
          <w:rFonts w:ascii="Arial" w:hAnsi="Arial" w:cs="Arial"/>
          <w:sz w:val="20"/>
          <w:szCs w:val="20"/>
        </w:rPr>
      </w:pPr>
      <w:r w:rsidRPr="002F783A">
        <w:rPr>
          <w:rFonts w:ascii="Arial" w:eastAsia="Times New Roman" w:hAnsi="Arial" w:cs="Arial"/>
          <w:spacing w:val="-7"/>
          <w:sz w:val="20"/>
          <w:szCs w:val="20"/>
          <w:lang w:val="en"/>
        </w:rPr>
        <w:t>An elderly care worker provides personal, physical and emotional support to older people who require assistance with daily living. They provide assistance with daily tasks such as showering, dressing, and eating, and often assist with outings and social activities. The level of assistance provided will depend on the ability and health of the client. Aged care workers provide care either in a client’s home, or in a residential care setting. They carry out their duties under direct or regular supervision within clearly defined care plans. The worker must have a caring and supportive attitude, patience, discretion, a high level of professionalism, good communications skills, physically fit and able to lift heavy objects, and is committed to the rights of elderly people</w:t>
      </w:r>
      <w:r w:rsidRPr="002F783A">
        <w:rPr>
          <w:rFonts w:ascii="Arial" w:eastAsia="Times New Roman" w:hAnsi="Arial" w:cs="Arial"/>
          <w:b/>
          <w:spacing w:val="-7"/>
          <w:sz w:val="20"/>
          <w:szCs w:val="20"/>
          <w:lang w:val="en"/>
        </w:rPr>
        <w:t xml:space="preserve">.  </w:t>
      </w:r>
      <w:r w:rsidR="009236D7" w:rsidRPr="002F783A">
        <w:rPr>
          <w:rFonts w:ascii="Arial" w:hAnsi="Arial" w:cs="Arial"/>
          <w:b/>
          <w:sz w:val="20"/>
          <w:szCs w:val="20"/>
        </w:rPr>
        <w:t>Social and health services assistants</w:t>
      </w:r>
      <w:r w:rsidR="009236D7" w:rsidRPr="002F783A">
        <w:rPr>
          <w:rFonts w:ascii="Arial" w:hAnsi="Arial" w:cs="Arial"/>
          <w:sz w:val="20"/>
          <w:szCs w:val="20"/>
        </w:rPr>
        <w:t xml:space="preserve"> meet with clients, assess their needs, and help determine what programs or treatments are available to them. A </w:t>
      </w:r>
      <w:r w:rsidR="009236D7" w:rsidRPr="002F783A">
        <w:rPr>
          <w:rFonts w:ascii="Arial" w:hAnsi="Arial" w:cs="Arial"/>
          <w:b/>
          <w:sz w:val="20"/>
          <w:szCs w:val="20"/>
        </w:rPr>
        <w:t>Social Worker</w:t>
      </w:r>
      <w:r w:rsidR="009236D7" w:rsidRPr="002F783A">
        <w:rPr>
          <w:rFonts w:ascii="Arial" w:hAnsi="Arial" w:cs="Arial"/>
          <w:sz w:val="20"/>
          <w:szCs w:val="20"/>
        </w:rPr>
        <w:t xml:space="preserve"> may provide support for adult children of older parents, teach classes for caregivers of aging parents, and provide advice on housing and long term care options. In healthcare environments, social workers that specialize in gerontology may assist family members of Alzheimer's patients or help coordinate home health services. Social workers are found in hospitals, family and government agencies, and nursing homes. </w:t>
      </w:r>
      <w:r w:rsidR="009236D7" w:rsidRPr="002F783A">
        <w:rPr>
          <w:rFonts w:ascii="Arial" w:hAnsi="Arial" w:cs="Arial"/>
          <w:b/>
          <w:sz w:val="20"/>
          <w:szCs w:val="20"/>
        </w:rPr>
        <w:t xml:space="preserve">Nursing and Home Health </w:t>
      </w:r>
      <w:proofErr w:type="gramStart"/>
      <w:r w:rsidR="009236D7" w:rsidRPr="002F783A">
        <w:rPr>
          <w:rFonts w:ascii="Arial" w:hAnsi="Arial" w:cs="Arial"/>
          <w:b/>
          <w:sz w:val="20"/>
          <w:szCs w:val="20"/>
        </w:rPr>
        <w:t xml:space="preserve">Aides </w:t>
      </w:r>
      <w:r w:rsidR="009236D7" w:rsidRPr="002F783A">
        <w:rPr>
          <w:rFonts w:ascii="Arial" w:hAnsi="Arial" w:cs="Arial"/>
          <w:sz w:val="20"/>
          <w:szCs w:val="20"/>
        </w:rPr>
        <w:t xml:space="preserve"> are</w:t>
      </w:r>
      <w:proofErr w:type="gramEnd"/>
      <w:r w:rsidR="009236D7" w:rsidRPr="002F783A">
        <w:rPr>
          <w:rFonts w:ascii="Arial" w:hAnsi="Arial" w:cs="Arial"/>
          <w:sz w:val="20"/>
          <w:szCs w:val="20"/>
        </w:rPr>
        <w:t xml:space="preserve"> responsible for people who are physically or mentally ill or injured. Nursing aides usually work in hospitals, nursing homes, or mental health facilities. Home health care aides work in their patients' homes. Geriatric aides assist their clients with meals, keep patients' rooms tidy, and help with personal hygiene needs. Home health aides have similar duties but may additionally administer medications and assist with medical equipment, such as ventilators. </w:t>
      </w:r>
      <w:r w:rsidR="009236D7" w:rsidRPr="002F783A">
        <w:rPr>
          <w:rFonts w:ascii="Arial" w:hAnsi="Arial" w:cs="Arial"/>
          <w:b/>
          <w:sz w:val="20"/>
          <w:szCs w:val="20"/>
        </w:rPr>
        <w:t xml:space="preserve">Health Care Professionals </w:t>
      </w:r>
      <w:r w:rsidR="009236D7" w:rsidRPr="002F783A">
        <w:rPr>
          <w:rFonts w:ascii="Arial" w:hAnsi="Arial" w:cs="Arial"/>
          <w:sz w:val="20"/>
          <w:szCs w:val="20"/>
        </w:rPr>
        <w:t xml:space="preserve">include doctors, nurses, occupational therapists, physicians' assistants, and nurse practitioners, who may specialize in the field of gerontology and work in nursing homes, hospitals, physicians' offices or home healthcare situations. With education and experience, they may advance to become health services managers, who are responsible for the planning, administration, and supervision of health care services in a healthcare facility. </w:t>
      </w:r>
      <w:r w:rsidR="009236D7" w:rsidRPr="002F783A">
        <w:rPr>
          <w:rFonts w:ascii="Arial" w:hAnsi="Arial" w:cs="Arial"/>
          <w:b/>
          <w:sz w:val="20"/>
          <w:szCs w:val="20"/>
        </w:rPr>
        <w:t>Social Scientists</w:t>
      </w:r>
      <w:r w:rsidR="009236D7" w:rsidRPr="002F783A">
        <w:rPr>
          <w:rFonts w:ascii="Arial" w:hAnsi="Arial" w:cs="Arial"/>
          <w:sz w:val="20"/>
          <w:szCs w:val="20"/>
        </w:rPr>
        <w:t xml:space="preserve"> conduct research through interviews, surveys, historical analysis, and experimenting on subjects in laboratories. This research provides the scientist with information about how people handle changing environments, relate to others in a group, and make decisions… and this information may be used to publish research findings and help create public policy or create solutions to social problems. </w:t>
      </w:r>
    </w:p>
    <w:p w:rsidR="009236D7" w:rsidRPr="002F783A" w:rsidRDefault="0070237F" w:rsidP="00155E51">
      <w:pPr>
        <w:pStyle w:val="wikidescription"/>
        <w:shd w:val="clear" w:color="auto" w:fill="FFFFFF"/>
        <w:spacing w:line="240" w:lineRule="auto"/>
        <w:ind w:firstLine="720"/>
        <w:rPr>
          <w:rFonts w:ascii="Arial" w:hAnsi="Arial" w:cs="Arial"/>
          <w:color w:val="auto"/>
          <w:sz w:val="20"/>
          <w:szCs w:val="20"/>
        </w:rPr>
      </w:pPr>
      <w:r>
        <w:rPr>
          <w:rFonts w:ascii="Arial" w:hAnsi="Arial" w:cs="Arial"/>
          <w:color w:val="auto"/>
        </w:rPr>
        <w:t>H</w:t>
      </w:r>
      <w:r w:rsidR="009236D7" w:rsidRPr="002F783A">
        <w:rPr>
          <w:rFonts w:ascii="Arial" w:hAnsi="Arial" w:cs="Arial"/>
          <w:color w:val="auto"/>
        </w:rPr>
        <w:t>.  _______________</w:t>
      </w:r>
      <w:r w:rsidR="00331FD6" w:rsidRPr="002F783A">
        <w:rPr>
          <w:rFonts w:ascii="Arial" w:hAnsi="Arial" w:cs="Arial"/>
          <w:color w:val="auto"/>
        </w:rPr>
        <w:t>__</w:t>
      </w:r>
      <w:r w:rsidR="009236D7" w:rsidRPr="002F783A">
        <w:rPr>
          <w:rFonts w:ascii="Arial" w:hAnsi="Arial" w:cs="Arial"/>
          <w:color w:val="auto"/>
        </w:rPr>
        <w:t>________________________</w:t>
      </w:r>
      <w:r w:rsidR="00331FD6" w:rsidRPr="002F783A">
        <w:rPr>
          <w:rFonts w:ascii="Arial" w:hAnsi="Arial" w:cs="Arial"/>
          <w:color w:val="auto"/>
        </w:rPr>
        <w:t>_</w:t>
      </w:r>
      <w:r w:rsidR="009236D7" w:rsidRPr="002F783A">
        <w:rPr>
          <w:rFonts w:ascii="Arial" w:hAnsi="Arial" w:cs="Arial"/>
          <w:color w:val="auto"/>
        </w:rPr>
        <w:t>___________________</w:t>
      </w:r>
      <w:r w:rsidR="00155E51" w:rsidRPr="002F783A">
        <w:rPr>
          <w:rFonts w:ascii="Arial" w:hAnsi="Arial" w:cs="Arial"/>
          <w:color w:val="auto"/>
        </w:rPr>
        <w:t xml:space="preserve">  Worker                                 </w:t>
      </w:r>
      <w:r w:rsidR="009236D7" w:rsidRPr="002F783A">
        <w:rPr>
          <w:rFonts w:ascii="Arial" w:hAnsi="Arial" w:cs="Arial"/>
          <w:color w:val="auto"/>
          <w:sz w:val="20"/>
          <w:szCs w:val="20"/>
        </w:rPr>
        <w:t>Child Protective Services (CPS) is a government agency</w:t>
      </w:r>
      <w:r w:rsidR="00155E51" w:rsidRPr="002F783A">
        <w:rPr>
          <w:rFonts w:ascii="Arial" w:hAnsi="Arial" w:cs="Arial"/>
          <w:color w:val="auto"/>
          <w:sz w:val="20"/>
          <w:szCs w:val="20"/>
        </w:rPr>
        <w:t xml:space="preserve"> (also may be known as DCFS… dept. of Children &amp; Family Services)  that assesses, identifies and documents cases of abuse or neglect among children and </w:t>
      </w:r>
      <w:r w:rsidR="009236D7" w:rsidRPr="002F783A">
        <w:rPr>
          <w:rFonts w:ascii="Arial" w:hAnsi="Arial" w:cs="Arial"/>
          <w:color w:val="auto"/>
          <w:sz w:val="20"/>
          <w:szCs w:val="20"/>
        </w:rPr>
        <w:t>provides counseling, rehabilitation or placement services for neglected or abused children. Education, certification and licensure requirements for CPS social workers vary by state.</w:t>
      </w:r>
      <w:r w:rsidR="00155E51" w:rsidRPr="002F783A">
        <w:rPr>
          <w:rFonts w:ascii="Arial" w:hAnsi="Arial" w:cs="Arial"/>
          <w:color w:val="auto"/>
          <w:sz w:val="20"/>
          <w:szCs w:val="20"/>
        </w:rPr>
        <w:t xml:space="preserve"> </w:t>
      </w:r>
      <w:r w:rsidR="009236D7" w:rsidRPr="002F783A">
        <w:rPr>
          <w:rFonts w:ascii="Arial" w:hAnsi="Arial" w:cs="Arial"/>
          <w:color w:val="auto"/>
          <w:sz w:val="20"/>
          <w:szCs w:val="20"/>
        </w:rPr>
        <w:t xml:space="preserve">CPS social workers must be able to identify immediate threats made to a child and provide arrangements that comply with state and federal laws and agency procedures. These duties may include, but are not limited to: </w:t>
      </w:r>
      <w:r w:rsidR="00155E51" w:rsidRPr="002F783A">
        <w:rPr>
          <w:rFonts w:ascii="Arial" w:hAnsi="Arial" w:cs="Arial"/>
          <w:color w:val="auto"/>
          <w:sz w:val="20"/>
          <w:szCs w:val="20"/>
        </w:rPr>
        <w:t>P</w:t>
      </w:r>
      <w:r w:rsidR="009236D7" w:rsidRPr="002F783A">
        <w:rPr>
          <w:rFonts w:ascii="Arial" w:hAnsi="Arial" w:cs="Arial"/>
          <w:color w:val="auto"/>
          <w:sz w:val="20"/>
          <w:szCs w:val="20"/>
        </w:rPr>
        <w:t>roviding counseling and support services to children and parents</w:t>
      </w:r>
      <w:r w:rsidR="00155E51" w:rsidRPr="002F783A">
        <w:rPr>
          <w:rFonts w:ascii="Arial" w:hAnsi="Arial" w:cs="Arial"/>
          <w:color w:val="auto"/>
          <w:sz w:val="20"/>
          <w:szCs w:val="20"/>
        </w:rPr>
        <w:t>, r</w:t>
      </w:r>
      <w:r w:rsidR="009236D7" w:rsidRPr="002F783A">
        <w:rPr>
          <w:rFonts w:ascii="Arial" w:hAnsi="Arial" w:cs="Arial"/>
          <w:color w:val="auto"/>
          <w:sz w:val="20"/>
          <w:szCs w:val="20"/>
        </w:rPr>
        <w:t>eferring children and families to other services if necessary</w:t>
      </w:r>
      <w:r w:rsidR="00155E51" w:rsidRPr="002F783A">
        <w:rPr>
          <w:rFonts w:ascii="Arial" w:hAnsi="Arial" w:cs="Arial"/>
          <w:color w:val="auto"/>
          <w:sz w:val="20"/>
          <w:szCs w:val="20"/>
        </w:rPr>
        <w:t>, p</w:t>
      </w:r>
      <w:r w:rsidR="009236D7" w:rsidRPr="002F783A">
        <w:rPr>
          <w:rFonts w:ascii="Arial" w:hAnsi="Arial" w:cs="Arial"/>
          <w:color w:val="auto"/>
          <w:sz w:val="20"/>
          <w:szCs w:val="20"/>
        </w:rPr>
        <w:t>lacing children in foster care</w:t>
      </w:r>
      <w:r w:rsidR="00155E51" w:rsidRPr="002F783A">
        <w:rPr>
          <w:rFonts w:ascii="Arial" w:hAnsi="Arial" w:cs="Arial"/>
          <w:color w:val="auto"/>
          <w:sz w:val="20"/>
          <w:szCs w:val="20"/>
        </w:rPr>
        <w:t xml:space="preserve"> as needed, and finding adoptive homes for children with no adult caretakers.</w:t>
      </w:r>
    </w:p>
    <w:p w:rsidR="000D4E25" w:rsidRPr="002F783A" w:rsidRDefault="0070237F" w:rsidP="00875D9B">
      <w:pPr>
        <w:textAlignment w:val="baseline"/>
        <w:rPr>
          <w:rFonts w:ascii="Arial" w:hAnsi="Arial" w:cs="Arial"/>
          <w:sz w:val="20"/>
          <w:szCs w:val="20"/>
        </w:rPr>
      </w:pPr>
      <w:r>
        <w:rPr>
          <w:rFonts w:ascii="Arial" w:hAnsi="Arial" w:cs="Arial"/>
          <w:sz w:val="24"/>
          <w:szCs w:val="24"/>
        </w:rPr>
        <w:tab/>
      </w:r>
      <w:proofErr w:type="gramStart"/>
      <w:r>
        <w:rPr>
          <w:rFonts w:ascii="Arial" w:hAnsi="Arial" w:cs="Arial"/>
          <w:sz w:val="24"/>
          <w:szCs w:val="24"/>
        </w:rPr>
        <w:t>I</w:t>
      </w:r>
      <w:r w:rsidR="00155E51" w:rsidRPr="002F783A">
        <w:rPr>
          <w:rFonts w:ascii="Arial" w:hAnsi="Arial" w:cs="Arial"/>
          <w:sz w:val="24"/>
          <w:szCs w:val="24"/>
        </w:rPr>
        <w:t>.  _</w:t>
      </w:r>
      <w:proofErr w:type="gramEnd"/>
      <w:r w:rsidR="00155E51" w:rsidRPr="002F783A">
        <w:rPr>
          <w:rFonts w:ascii="Arial" w:hAnsi="Arial" w:cs="Arial"/>
          <w:sz w:val="24"/>
          <w:szCs w:val="24"/>
        </w:rPr>
        <w:t>___________________________</w:t>
      </w:r>
      <w:r w:rsidR="00FD7B92" w:rsidRPr="002F783A">
        <w:rPr>
          <w:rFonts w:ascii="Arial" w:hAnsi="Arial" w:cs="Arial"/>
          <w:sz w:val="24"/>
          <w:szCs w:val="24"/>
        </w:rPr>
        <w:t xml:space="preserve">  </w:t>
      </w:r>
      <w:r w:rsidR="00FD7B92" w:rsidRPr="002F783A">
        <w:rPr>
          <w:rFonts w:ascii="Arial" w:hAnsi="Arial" w:cs="Arial"/>
          <w:sz w:val="20"/>
          <w:szCs w:val="20"/>
        </w:rPr>
        <w:t xml:space="preserve">A teacher may specialize in serving children at preschool, elementary, middle school, secondary, or post-secondary levels. They are responsible for designing course curriculum and individual lesson plans, working to meet the educational needs of students assigned to them, managing the learning environment, assessing and reporting on individual progress and attainment of the students, promoting the general well-being of the students, providing guidance, participating in meetings of the educational team, and communicating with parents of students when appropriate. </w:t>
      </w:r>
    </w:p>
    <w:p w:rsidR="00942521" w:rsidRPr="002F783A" w:rsidRDefault="0070237F" w:rsidP="00942521">
      <w:pPr>
        <w:shd w:val="clear" w:color="auto" w:fill="FFFFFF"/>
        <w:spacing w:before="240" w:after="240"/>
        <w:ind w:firstLine="720"/>
        <w:rPr>
          <w:rFonts w:ascii="Arial" w:eastAsia="Times New Roman" w:hAnsi="Arial" w:cs="Arial"/>
          <w:sz w:val="20"/>
          <w:szCs w:val="20"/>
        </w:rPr>
      </w:pPr>
      <w:proofErr w:type="gramStart"/>
      <w:r>
        <w:rPr>
          <w:rFonts w:ascii="Arial" w:hAnsi="Arial" w:cs="Arial"/>
          <w:sz w:val="24"/>
          <w:szCs w:val="24"/>
        </w:rPr>
        <w:t>J</w:t>
      </w:r>
      <w:r w:rsidR="00942521" w:rsidRPr="002F783A">
        <w:rPr>
          <w:rFonts w:ascii="Arial" w:hAnsi="Arial" w:cs="Arial"/>
          <w:sz w:val="24"/>
          <w:szCs w:val="24"/>
        </w:rPr>
        <w:t>.  _</w:t>
      </w:r>
      <w:proofErr w:type="gramEnd"/>
      <w:r w:rsidR="00942521" w:rsidRPr="002F783A">
        <w:rPr>
          <w:rFonts w:ascii="Arial" w:hAnsi="Arial" w:cs="Arial"/>
          <w:sz w:val="24"/>
          <w:szCs w:val="24"/>
        </w:rPr>
        <w:t>__________________  ______________</w:t>
      </w:r>
      <w:r w:rsidR="00942521" w:rsidRPr="002F783A">
        <w:rPr>
          <w:rFonts w:ascii="Arial" w:eastAsia="Times New Roman" w:hAnsi="Arial" w:cs="Arial"/>
          <w:sz w:val="20"/>
          <w:szCs w:val="20"/>
        </w:rPr>
        <w:t xml:space="preserve">All health care workers carry a tremendous responsibility to assist and provide for the best possible outcomes for the patient, sometimes reaching life or death circumstances, but most frequently relating to everyday health and wellness. There is not room for mediocrity in health care, and health care professionals must demand excellence from themselves and their peers. Health care professions are some of the most physically and emotionally demanding of all, often requiring long and varied hours.  There are no nonessential jobs in health care, and it takes a team effort to provide patients with the very best in care. Health care workers are usually selfless and always put others first… seeing things from other’s perspective.  A positive outcome does not always indicate a cure or an improvement, but could involve a person dying in a dignified, pain-free manner. Honesty and integrity are two primary and essential characteristics that health care professionals must possess. They must have the ability to think on their feet, even under duress, to </w:t>
      </w:r>
      <w:r w:rsidR="00942521" w:rsidRPr="002F783A">
        <w:rPr>
          <w:rFonts w:ascii="Arial" w:eastAsia="Times New Roman" w:hAnsi="Arial" w:cs="Arial"/>
          <w:sz w:val="20"/>
          <w:szCs w:val="20"/>
        </w:rPr>
        <w:lastRenderedPageBreak/>
        <w:t xml:space="preserve">make decisions, to accept responsibility, and to be accountable for their decisions and actions is an absolutely necessity. They must be life-long learners. </w:t>
      </w:r>
    </w:p>
    <w:p w:rsidR="000D4E25" w:rsidRPr="002F783A" w:rsidRDefault="000D4E25" w:rsidP="000D4E25">
      <w:pPr>
        <w:pStyle w:val="NormalWeb"/>
        <w:spacing w:before="0" w:beforeAutospacing="0" w:after="0" w:afterAutospacing="0"/>
        <w:jc w:val="both"/>
        <w:textAlignment w:val="baseline"/>
        <w:rPr>
          <w:rFonts w:ascii="Arial" w:hAnsi="Arial" w:cs="Arial"/>
          <w:sz w:val="20"/>
          <w:szCs w:val="20"/>
        </w:rPr>
      </w:pPr>
    </w:p>
    <w:p w:rsidR="00FF6EE1" w:rsidRPr="002F783A" w:rsidRDefault="0070237F" w:rsidP="00331FD6">
      <w:pPr>
        <w:pStyle w:val="wikidescription"/>
        <w:shd w:val="clear" w:color="auto" w:fill="FFFFFF"/>
        <w:spacing w:line="240" w:lineRule="auto"/>
        <w:rPr>
          <w:rFonts w:ascii="Arial" w:hAnsi="Arial" w:cs="Arial"/>
          <w:color w:val="auto"/>
          <w:sz w:val="20"/>
          <w:szCs w:val="20"/>
        </w:rPr>
      </w:pPr>
      <w:r>
        <w:rPr>
          <w:rFonts w:ascii="Arial" w:hAnsi="Arial" w:cs="Arial"/>
          <w:color w:val="auto"/>
        </w:rPr>
        <w:tab/>
      </w:r>
      <w:proofErr w:type="gramStart"/>
      <w:r>
        <w:rPr>
          <w:rFonts w:ascii="Arial" w:hAnsi="Arial" w:cs="Arial"/>
          <w:color w:val="auto"/>
        </w:rPr>
        <w:t>K</w:t>
      </w:r>
      <w:r w:rsidR="00942521" w:rsidRPr="002F783A">
        <w:rPr>
          <w:rFonts w:ascii="Arial" w:hAnsi="Arial" w:cs="Arial"/>
          <w:color w:val="auto"/>
        </w:rPr>
        <w:t>.  _</w:t>
      </w:r>
      <w:proofErr w:type="gramEnd"/>
      <w:r w:rsidR="00942521" w:rsidRPr="002F783A">
        <w:rPr>
          <w:rFonts w:ascii="Arial" w:hAnsi="Arial" w:cs="Arial"/>
          <w:color w:val="auto"/>
        </w:rPr>
        <w:t>___________________  _____________________</w:t>
      </w:r>
      <w:r w:rsidR="00FF6EE1" w:rsidRPr="002F783A">
        <w:rPr>
          <w:rFonts w:ascii="Arial" w:hAnsi="Arial" w:cs="Arial"/>
          <w:color w:val="auto"/>
          <w:sz w:val="20"/>
          <w:szCs w:val="20"/>
        </w:rPr>
        <w:t xml:space="preserve"> The social services, sociology, or family therapy worker never sees clients that are at their best, but are continually working with children, adults, and families that have problems…which may vary from financial trouble to abusive situations to terminal illnesses.</w:t>
      </w:r>
      <w:r w:rsidR="00942521" w:rsidRPr="002F783A">
        <w:rPr>
          <w:rFonts w:ascii="Arial" w:hAnsi="Arial" w:cs="Arial"/>
          <w:color w:val="auto"/>
          <w:sz w:val="20"/>
          <w:szCs w:val="20"/>
        </w:rPr>
        <w:t xml:space="preserve"> Caseworkers are employed by healthcare and social assistance industries, as well as the government to provide assistance and counseling to at</w:t>
      </w:r>
      <w:r w:rsidR="00FF6EE1" w:rsidRPr="002F783A">
        <w:rPr>
          <w:rFonts w:ascii="Arial" w:hAnsi="Arial" w:cs="Arial"/>
          <w:color w:val="auto"/>
          <w:sz w:val="20"/>
          <w:szCs w:val="20"/>
        </w:rPr>
        <w:t>-</w:t>
      </w:r>
      <w:r w:rsidR="00942521" w:rsidRPr="002F783A">
        <w:rPr>
          <w:rFonts w:ascii="Arial" w:hAnsi="Arial" w:cs="Arial"/>
          <w:color w:val="auto"/>
          <w:sz w:val="20"/>
          <w:szCs w:val="20"/>
        </w:rPr>
        <w:t>risk populations</w:t>
      </w:r>
      <w:r w:rsidR="00FF6EE1" w:rsidRPr="002F783A">
        <w:rPr>
          <w:rFonts w:ascii="Arial" w:hAnsi="Arial" w:cs="Arial"/>
          <w:color w:val="auto"/>
          <w:sz w:val="20"/>
          <w:szCs w:val="20"/>
        </w:rPr>
        <w:t>. They</w:t>
      </w:r>
      <w:r w:rsidR="00942521" w:rsidRPr="002F783A">
        <w:rPr>
          <w:rFonts w:ascii="Arial" w:hAnsi="Arial" w:cs="Arial"/>
          <w:color w:val="auto"/>
          <w:sz w:val="20"/>
          <w:szCs w:val="20"/>
        </w:rPr>
        <w:t xml:space="preserve"> meet with their clients on a regular basis to assess how they're managing their circumstances</w:t>
      </w:r>
      <w:r w:rsidR="00FF6EE1" w:rsidRPr="002F783A">
        <w:rPr>
          <w:rFonts w:ascii="Arial" w:hAnsi="Arial" w:cs="Arial"/>
          <w:color w:val="auto"/>
          <w:sz w:val="20"/>
          <w:szCs w:val="20"/>
        </w:rPr>
        <w:t xml:space="preserve">, and </w:t>
      </w:r>
      <w:r w:rsidR="00942521" w:rsidRPr="002F783A">
        <w:rPr>
          <w:rFonts w:ascii="Arial" w:hAnsi="Arial" w:cs="Arial"/>
          <w:color w:val="auto"/>
          <w:sz w:val="20"/>
          <w:szCs w:val="20"/>
        </w:rPr>
        <w:t>help their clients make connections to available community resources, employers and friends in order to provide them with a support network. Because caseworkers work for larger organizations, they must coordinate their clients' care with their superiors and report progress updates. Other job duties may include performing psychosocial evaluations, scheduling home visitations, making referrals and reporting abuse. Caseworker jobs frequently require professionals to travel to client's homes; this may include visiting some potentially less</w:t>
      </w:r>
      <w:r w:rsidR="00FF6EE1" w:rsidRPr="002F783A">
        <w:rPr>
          <w:rFonts w:ascii="Arial" w:hAnsi="Arial" w:cs="Arial"/>
          <w:color w:val="auto"/>
          <w:sz w:val="20"/>
          <w:szCs w:val="20"/>
        </w:rPr>
        <w:t>-</w:t>
      </w:r>
      <w:r w:rsidR="00942521" w:rsidRPr="002F783A">
        <w:rPr>
          <w:rFonts w:ascii="Arial" w:hAnsi="Arial" w:cs="Arial"/>
          <w:color w:val="auto"/>
          <w:sz w:val="20"/>
          <w:szCs w:val="20"/>
        </w:rPr>
        <w:t>than</w:t>
      </w:r>
      <w:r w:rsidR="00FF6EE1" w:rsidRPr="002F783A">
        <w:rPr>
          <w:rFonts w:ascii="Arial" w:hAnsi="Arial" w:cs="Arial"/>
          <w:color w:val="auto"/>
          <w:sz w:val="20"/>
          <w:szCs w:val="20"/>
        </w:rPr>
        <w:t>-</w:t>
      </w:r>
      <w:r w:rsidR="00942521" w:rsidRPr="002F783A">
        <w:rPr>
          <w:rFonts w:ascii="Arial" w:hAnsi="Arial" w:cs="Arial"/>
          <w:color w:val="auto"/>
          <w:sz w:val="20"/>
          <w:szCs w:val="20"/>
        </w:rPr>
        <w:t>ideal or unwelcoming environments.</w:t>
      </w:r>
      <w:r w:rsidR="00FF6EE1" w:rsidRPr="002F783A">
        <w:rPr>
          <w:rFonts w:ascii="Arial" w:hAnsi="Arial" w:cs="Arial"/>
          <w:color w:val="auto"/>
          <w:sz w:val="20"/>
          <w:szCs w:val="20"/>
        </w:rPr>
        <w:t xml:space="preserve"> Jobs can be emotionally draining. </w:t>
      </w:r>
    </w:p>
    <w:p w:rsidR="00FF6EE1" w:rsidRPr="002F783A" w:rsidRDefault="00FF6EE1" w:rsidP="00FF6EE1">
      <w:pPr>
        <w:pStyle w:val="wikidescription"/>
        <w:shd w:val="clear" w:color="auto" w:fill="FFFFFF"/>
        <w:rPr>
          <w:rFonts w:ascii="Arial" w:hAnsi="Arial" w:cs="Arial"/>
          <w:color w:val="auto"/>
          <w:sz w:val="20"/>
          <w:szCs w:val="20"/>
        </w:rPr>
      </w:pPr>
    </w:p>
    <w:p w:rsidR="00331FD6" w:rsidRPr="002F783A" w:rsidRDefault="00FF6EE1" w:rsidP="00331FD6">
      <w:pPr>
        <w:shd w:val="clear" w:color="auto" w:fill="FFFFFF" w:themeFill="background1"/>
        <w:spacing w:before="100" w:beforeAutospacing="1" w:after="100" w:afterAutospacing="1" w:line="240" w:lineRule="auto"/>
        <w:rPr>
          <w:rFonts w:ascii="Arial" w:eastAsia="Times New Roman" w:hAnsi="Arial" w:cs="Arial"/>
          <w:sz w:val="20"/>
          <w:szCs w:val="20"/>
          <w:lang w:val="en"/>
        </w:rPr>
      </w:pPr>
      <w:r w:rsidRPr="002F783A">
        <w:rPr>
          <w:rFonts w:ascii="Arial" w:hAnsi="Arial" w:cs="Arial"/>
          <w:sz w:val="20"/>
          <w:szCs w:val="20"/>
        </w:rPr>
        <w:tab/>
      </w:r>
      <w:r w:rsidR="0070237F" w:rsidRPr="0070237F">
        <w:rPr>
          <w:rFonts w:ascii="Arial" w:hAnsi="Arial" w:cs="Arial"/>
          <w:sz w:val="24"/>
          <w:szCs w:val="24"/>
        </w:rPr>
        <w:t>L</w:t>
      </w:r>
      <w:r w:rsidRPr="0070237F">
        <w:rPr>
          <w:rFonts w:ascii="Arial" w:hAnsi="Arial" w:cs="Arial"/>
          <w:sz w:val="24"/>
          <w:szCs w:val="24"/>
        </w:rPr>
        <w:t>.  _________________________  _____________________ Workers</w:t>
      </w:r>
      <w:r w:rsidRPr="002F783A">
        <w:rPr>
          <w:rFonts w:ascii="Arial" w:hAnsi="Arial" w:cs="Arial"/>
        </w:rPr>
        <w:t>, including psychiatr</w:t>
      </w:r>
      <w:r w:rsidR="002F783A" w:rsidRPr="002F783A">
        <w:rPr>
          <w:rFonts w:ascii="Arial" w:hAnsi="Arial" w:cs="Arial"/>
        </w:rPr>
        <w:t>ists (full medical doctors who find the root of the problem before solving it)</w:t>
      </w:r>
      <w:r w:rsidRPr="002F783A">
        <w:rPr>
          <w:rFonts w:ascii="Arial" w:hAnsi="Arial" w:cs="Arial"/>
        </w:rPr>
        <w:t xml:space="preserve"> </w:t>
      </w:r>
      <w:r w:rsidR="002F783A" w:rsidRPr="002F783A">
        <w:rPr>
          <w:rFonts w:ascii="Arial" w:hAnsi="Arial" w:cs="Arial"/>
        </w:rPr>
        <w:t>and psychologists (not concerned with the cause of the problem as much as helping the patient cope with it enough to function within society)</w:t>
      </w:r>
      <w:r w:rsidRPr="002F783A">
        <w:rPr>
          <w:rFonts w:ascii="Arial" w:hAnsi="Arial" w:cs="Arial"/>
        </w:rPr>
        <w:t xml:space="preserve">. </w:t>
      </w:r>
      <w:r w:rsidR="00942521" w:rsidRPr="002F783A">
        <w:rPr>
          <w:rFonts w:ascii="Arial" w:hAnsi="Arial" w:cs="Arial"/>
        </w:rPr>
        <w:t xml:space="preserve"> </w:t>
      </w:r>
      <w:r w:rsidR="00CD5C05" w:rsidRPr="002F783A">
        <w:rPr>
          <w:rFonts w:ascii="Arial" w:hAnsi="Arial" w:cs="Arial"/>
          <w:sz w:val="20"/>
          <w:szCs w:val="20"/>
        </w:rPr>
        <w:t xml:space="preserve">The mental health worker provides help to individuals and/or families experiencing mental health issues such </w:t>
      </w:r>
      <w:proofErr w:type="gramStart"/>
      <w:r w:rsidR="00CD5C05" w:rsidRPr="002F783A">
        <w:rPr>
          <w:rFonts w:ascii="Arial" w:hAnsi="Arial" w:cs="Arial"/>
          <w:sz w:val="20"/>
          <w:szCs w:val="20"/>
        </w:rPr>
        <w:t xml:space="preserve">as </w:t>
      </w:r>
      <w:r w:rsidR="00331FD6" w:rsidRPr="002F783A">
        <w:rPr>
          <w:rFonts w:ascii="Arial" w:hAnsi="Arial" w:cs="Arial"/>
          <w:sz w:val="20"/>
          <w:szCs w:val="20"/>
        </w:rPr>
        <w:t xml:space="preserve"> </w:t>
      </w:r>
      <w:r w:rsidR="00331FD6" w:rsidRPr="002F783A">
        <w:rPr>
          <w:rFonts w:ascii="Arial" w:eastAsia="Times New Roman" w:hAnsi="Arial" w:cs="Arial"/>
          <w:b/>
          <w:bCs/>
          <w:sz w:val="20"/>
          <w:szCs w:val="20"/>
          <w:lang w:val="en"/>
        </w:rPr>
        <w:t>Anxiety</w:t>
      </w:r>
      <w:proofErr w:type="gramEnd"/>
      <w:r w:rsidR="00331FD6" w:rsidRPr="002F783A">
        <w:rPr>
          <w:rFonts w:ascii="Arial" w:eastAsia="Times New Roman" w:hAnsi="Arial" w:cs="Arial"/>
          <w:b/>
          <w:bCs/>
          <w:sz w:val="20"/>
          <w:szCs w:val="20"/>
          <w:lang w:val="en"/>
        </w:rPr>
        <w:t xml:space="preserve"> disorders:</w:t>
      </w:r>
      <w:r w:rsidR="00331FD6" w:rsidRPr="002F783A">
        <w:rPr>
          <w:rFonts w:ascii="Arial" w:eastAsia="Times New Roman" w:hAnsi="Arial" w:cs="Arial"/>
          <w:sz w:val="20"/>
          <w:szCs w:val="20"/>
          <w:lang w:val="en"/>
        </w:rPr>
        <w:t xml:space="preserve"> People with anxiety disorders respond to certain objects or situations with fear and dread, as well as with physical signs of anxiety or nervousness, such as a rapid heartbeat and sweating. An anxiety disorder is diagnosed if the person's response is not appropriate for the situation, if the person cannot control the response, or if the anxiety interferes with normal functioning. Anxiety disorders include generalized anxiety disorder, post-traumatic stress disorder (PTSD), obsessive-compulsive disorder (OCD), panic disorder, social anxiety disorder, and specific phobias. </w:t>
      </w:r>
      <w:r w:rsidR="00331FD6" w:rsidRPr="002F783A">
        <w:rPr>
          <w:rFonts w:ascii="Arial" w:eastAsia="Times New Roman" w:hAnsi="Arial" w:cs="Arial"/>
          <w:b/>
          <w:bCs/>
          <w:sz w:val="20"/>
          <w:szCs w:val="20"/>
          <w:lang w:val="en"/>
        </w:rPr>
        <w:t>Mood disorders:</w:t>
      </w:r>
      <w:r w:rsidR="00331FD6" w:rsidRPr="002F783A">
        <w:rPr>
          <w:rFonts w:ascii="Arial" w:eastAsia="Times New Roman" w:hAnsi="Arial" w:cs="Arial"/>
          <w:sz w:val="20"/>
          <w:szCs w:val="20"/>
          <w:lang w:val="en"/>
        </w:rPr>
        <w:t xml:space="preserve"> These disorders, also called affective disorders, involve persistent feelings of sadness or periods of feeling overly happy, or fluctuations from extreme happiness to extreme sadness. The most common mood disorders are depression, mania, and bipolar disorder. </w:t>
      </w:r>
      <w:r w:rsidR="00331FD6" w:rsidRPr="002F783A">
        <w:rPr>
          <w:rFonts w:ascii="Arial" w:eastAsia="Times New Roman" w:hAnsi="Arial" w:cs="Arial"/>
          <w:b/>
          <w:bCs/>
          <w:sz w:val="20"/>
          <w:szCs w:val="20"/>
          <w:lang w:val="en"/>
        </w:rPr>
        <w:t>Psychotic disorders:</w:t>
      </w:r>
      <w:r w:rsidR="00331FD6" w:rsidRPr="002F783A">
        <w:rPr>
          <w:rFonts w:ascii="Arial" w:eastAsia="Times New Roman" w:hAnsi="Arial" w:cs="Arial"/>
          <w:sz w:val="20"/>
          <w:szCs w:val="20"/>
          <w:lang w:val="en"/>
        </w:rPr>
        <w:t xml:space="preserve"> Psychotic disorders involve distorted awareness and thinking. Two of the most common symptoms of psychotic disorders are hallucinations -- the experience of images or sounds that are not real, such as hearing voices -- and delusions, which are false beliefs that the ill person accepts as true, despite evidence to the contrary. Schizophrenia is an example of a psychotic disorder. </w:t>
      </w:r>
      <w:r w:rsidR="00331FD6" w:rsidRPr="002F783A">
        <w:rPr>
          <w:rFonts w:ascii="Arial" w:eastAsia="Times New Roman" w:hAnsi="Arial" w:cs="Arial"/>
          <w:b/>
          <w:bCs/>
          <w:sz w:val="20"/>
          <w:szCs w:val="20"/>
          <w:lang w:val="en"/>
        </w:rPr>
        <w:t>Eating disorders:</w:t>
      </w:r>
      <w:r w:rsidR="00331FD6" w:rsidRPr="002F783A">
        <w:rPr>
          <w:rFonts w:ascii="Arial" w:eastAsia="Times New Roman" w:hAnsi="Arial" w:cs="Arial"/>
          <w:sz w:val="20"/>
          <w:szCs w:val="20"/>
          <w:lang w:val="en"/>
        </w:rPr>
        <w:t xml:space="preserve"> Eating disorders involve extreme emotions, attitudes, and behaviors involving weight and food. Anorexia nervosa, bulimia nervosa and binge eating disorder are the most common eating disorders. </w:t>
      </w:r>
      <w:r w:rsidR="00331FD6" w:rsidRPr="002F783A">
        <w:rPr>
          <w:rFonts w:ascii="Arial" w:eastAsia="Times New Roman" w:hAnsi="Arial" w:cs="Arial"/>
          <w:b/>
          <w:bCs/>
          <w:sz w:val="20"/>
          <w:szCs w:val="20"/>
          <w:lang w:val="en"/>
        </w:rPr>
        <w:t>Impulse control and addiction disorders:</w:t>
      </w:r>
      <w:r w:rsidR="00331FD6" w:rsidRPr="002F783A">
        <w:rPr>
          <w:rFonts w:ascii="Arial" w:eastAsia="Times New Roman" w:hAnsi="Arial" w:cs="Arial"/>
          <w:sz w:val="20"/>
          <w:szCs w:val="20"/>
          <w:lang w:val="en"/>
        </w:rPr>
        <w:t xml:space="preserve"> People with impulse control disorders are unable to resist urges, or impulses, to perform acts that could be harmful to themselves or others. Pyromania (starting fires), kleptomania (stealing), and compulsive gambling are examples of impulse control disorders. Alcohol and drug</w:t>
      </w:r>
      <w:r w:rsidR="00331FD6" w:rsidRPr="002F783A">
        <w:rPr>
          <w:rFonts w:ascii="Arial" w:eastAsia="Times New Roman" w:hAnsi="Arial" w:cs="Arial"/>
          <w:sz w:val="20"/>
          <w:szCs w:val="20"/>
          <w:u w:val="single"/>
          <w:lang w:val="en"/>
        </w:rPr>
        <w:t>s</w:t>
      </w:r>
      <w:r w:rsidR="00331FD6" w:rsidRPr="002F783A">
        <w:rPr>
          <w:rFonts w:ascii="Arial" w:eastAsia="Times New Roman" w:hAnsi="Arial" w:cs="Arial"/>
          <w:sz w:val="20"/>
          <w:szCs w:val="20"/>
          <w:lang w:val="en"/>
        </w:rPr>
        <w:t xml:space="preserve"> are common objects of addictions. Often, people with these disorders become so involved with the objects of their addiction that they begin to ignore responsibilities and relationships. </w:t>
      </w:r>
      <w:r w:rsidR="00331FD6" w:rsidRPr="002F783A">
        <w:rPr>
          <w:rFonts w:ascii="Arial" w:eastAsia="Times New Roman" w:hAnsi="Arial" w:cs="Arial"/>
          <w:b/>
          <w:bCs/>
          <w:sz w:val="20"/>
          <w:szCs w:val="20"/>
          <w:lang w:val="en"/>
        </w:rPr>
        <w:t>Personality disorders:</w:t>
      </w:r>
      <w:r w:rsidR="00331FD6" w:rsidRPr="002F783A">
        <w:rPr>
          <w:rFonts w:ascii="Arial" w:eastAsia="Times New Roman" w:hAnsi="Arial" w:cs="Arial"/>
          <w:sz w:val="20"/>
          <w:szCs w:val="20"/>
          <w:lang w:val="en"/>
        </w:rPr>
        <w:t xml:space="preserve"> People with personality disorders have extreme and inflexible personality traits that are distressing to the person and/or cause problems in work, school, or social relationships. In addition, the person's patterns of thinking and behavior significantly differ from the expectations of society and are so rigid that they interfere with the person's normal functioning. Examples include antisocial personality disorder, obsessive-compulsive personality disorder, and paranoid personality disorder.</w:t>
      </w:r>
    </w:p>
    <w:p w:rsidR="009A603A" w:rsidRDefault="00331FD6" w:rsidP="00331FD6">
      <w:pPr>
        <w:shd w:val="clear" w:color="auto" w:fill="FFFFFF" w:themeFill="background1"/>
        <w:spacing w:before="100" w:beforeAutospacing="1" w:after="100" w:afterAutospacing="1" w:line="240" w:lineRule="auto"/>
        <w:rPr>
          <w:rFonts w:ascii="Arial" w:eastAsia="Times New Roman" w:hAnsi="Arial" w:cs="Arial"/>
          <w:sz w:val="20"/>
          <w:szCs w:val="20"/>
          <w:lang w:val="en"/>
        </w:rPr>
      </w:pPr>
      <w:r w:rsidRPr="002F783A">
        <w:rPr>
          <w:rFonts w:ascii="Arial" w:eastAsia="Times New Roman" w:hAnsi="Arial" w:cs="Arial"/>
          <w:sz w:val="20"/>
          <w:szCs w:val="20"/>
          <w:lang w:val="en"/>
        </w:rPr>
        <w:tab/>
      </w:r>
      <w:r w:rsidR="0070237F">
        <w:rPr>
          <w:rFonts w:ascii="Arial" w:eastAsia="Times New Roman" w:hAnsi="Arial" w:cs="Arial"/>
          <w:sz w:val="24"/>
          <w:szCs w:val="24"/>
          <w:lang w:val="en"/>
        </w:rPr>
        <w:t>M</w:t>
      </w:r>
      <w:r w:rsidRPr="002F783A">
        <w:rPr>
          <w:rFonts w:ascii="Arial" w:eastAsia="Times New Roman" w:hAnsi="Arial" w:cs="Arial"/>
          <w:sz w:val="24"/>
          <w:szCs w:val="24"/>
          <w:lang w:val="en"/>
        </w:rPr>
        <w:t xml:space="preserve">.  </w:t>
      </w:r>
      <w:r w:rsidR="002F783A">
        <w:rPr>
          <w:rFonts w:ascii="Arial" w:eastAsia="Times New Roman" w:hAnsi="Arial" w:cs="Arial"/>
          <w:sz w:val="24"/>
          <w:szCs w:val="24"/>
          <w:lang w:val="en"/>
        </w:rPr>
        <w:t xml:space="preserve">Study </w:t>
      </w:r>
      <w:r w:rsidR="009A603A">
        <w:rPr>
          <w:rFonts w:ascii="Arial" w:eastAsia="Times New Roman" w:hAnsi="Arial" w:cs="Arial"/>
          <w:sz w:val="24"/>
          <w:szCs w:val="24"/>
          <w:lang w:val="en"/>
        </w:rPr>
        <w:t>h</w:t>
      </w:r>
      <w:r w:rsidR="002F783A">
        <w:rPr>
          <w:rFonts w:ascii="Arial" w:eastAsia="Times New Roman" w:hAnsi="Arial" w:cs="Arial"/>
          <w:sz w:val="24"/>
          <w:szCs w:val="24"/>
          <w:lang w:val="en"/>
        </w:rPr>
        <w:t xml:space="preserve">uman </w:t>
      </w:r>
      <w:r w:rsidR="009A603A">
        <w:rPr>
          <w:rFonts w:ascii="Arial" w:eastAsia="Times New Roman" w:hAnsi="Arial" w:cs="Arial"/>
          <w:sz w:val="24"/>
          <w:szCs w:val="24"/>
          <w:lang w:val="en"/>
        </w:rPr>
        <w:t>d</w:t>
      </w:r>
      <w:r w:rsidR="002F783A">
        <w:rPr>
          <w:rFonts w:ascii="Arial" w:eastAsia="Times New Roman" w:hAnsi="Arial" w:cs="Arial"/>
          <w:sz w:val="24"/>
          <w:szCs w:val="24"/>
          <w:lang w:val="en"/>
        </w:rPr>
        <w:t>evelopment to understand ______________ as they live</w:t>
      </w:r>
      <w:r w:rsidR="009A603A">
        <w:rPr>
          <w:rFonts w:ascii="Arial" w:eastAsia="Times New Roman" w:hAnsi="Arial" w:cs="Arial"/>
          <w:sz w:val="24"/>
          <w:szCs w:val="24"/>
          <w:lang w:val="en"/>
        </w:rPr>
        <w:t>_</w:t>
      </w:r>
      <w:r w:rsidR="002F783A">
        <w:rPr>
          <w:rFonts w:ascii="Arial" w:eastAsia="Times New Roman" w:hAnsi="Arial" w:cs="Arial"/>
          <w:sz w:val="24"/>
          <w:szCs w:val="24"/>
          <w:lang w:val="en"/>
        </w:rPr>
        <w:t xml:space="preserve">_________. </w:t>
      </w:r>
      <w:r w:rsidR="00702548">
        <w:rPr>
          <w:rFonts w:ascii="Arial" w:eastAsia="Times New Roman" w:hAnsi="Arial" w:cs="Arial"/>
          <w:sz w:val="20"/>
          <w:szCs w:val="20"/>
          <w:lang w:val="en"/>
        </w:rPr>
        <w:t xml:space="preserve">Human beings grow and develop as they proceed through stages of the life cycle as an individual, spouse, parent, employee, employer, and/or citizen of society. </w:t>
      </w:r>
    </w:p>
    <w:p w:rsidR="009A603A" w:rsidRDefault="009A603A" w:rsidP="009A603A">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hAnsi="Arial" w:cs="Arial"/>
          <w:lang w:val="en"/>
        </w:rPr>
        <w:t xml:space="preserve">4.  </w:t>
      </w:r>
      <w:r w:rsidRPr="009A603A">
        <w:rPr>
          <w:rFonts w:ascii="Arial" w:eastAsiaTheme="minorEastAsia" w:hAnsi="Arial" w:cstheme="minorBidi"/>
          <w:bCs/>
          <w:color w:val="000000" w:themeColor="text1"/>
          <w:kern w:val="24"/>
        </w:rPr>
        <w:t xml:space="preserve">The definition of development:  the changes over the lifespan (from womb to tomb) in </w:t>
      </w:r>
    </w:p>
    <w:p w:rsidR="009A603A" w:rsidRDefault="009A603A" w:rsidP="009A603A">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A603A" w:rsidRDefault="009A603A" w:rsidP="009A603A">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______________________  ___________________</w:t>
      </w:r>
    </w:p>
    <w:p w:rsidR="009A603A" w:rsidRDefault="009A603A" w:rsidP="009A603A">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A603A" w:rsidRDefault="009A603A" w:rsidP="009A603A">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__________________</w:t>
      </w:r>
    </w:p>
    <w:p w:rsidR="009A603A" w:rsidRDefault="009A603A" w:rsidP="009A603A">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
    <w:p w:rsidR="009A603A" w:rsidRDefault="009A603A" w:rsidP="009A603A">
      <w:pPr>
        <w:pStyle w:val="NormalWeb"/>
        <w:spacing w:before="0" w:beforeAutospacing="0" w:after="0" w:afterAutospacing="0"/>
        <w:ind w:firstLine="720"/>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C.  and</w:t>
      </w:r>
      <w:proofErr w:type="gramEnd"/>
      <w:r>
        <w:rPr>
          <w:rFonts w:ascii="Arial" w:eastAsiaTheme="minorEastAsia" w:hAnsi="Arial" w:cstheme="minorBidi"/>
          <w:bCs/>
          <w:color w:val="000000" w:themeColor="text1"/>
          <w:kern w:val="24"/>
        </w:rPr>
        <w:t xml:space="preserve"> ________________________ due to biology and experience.</w:t>
      </w:r>
    </w:p>
    <w:p w:rsidR="009A603A" w:rsidRPr="009A603A" w:rsidRDefault="009A603A" w:rsidP="009A603A">
      <w:pPr>
        <w:pStyle w:val="NormalWeb"/>
        <w:spacing w:before="0" w:beforeAutospacing="0" w:after="0" w:afterAutospacing="0"/>
        <w:textAlignment w:val="baseline"/>
      </w:pPr>
      <w:r w:rsidRPr="009A603A">
        <w:rPr>
          <w:rFonts w:ascii="Arial" w:eastAsiaTheme="minorEastAsia" w:hAnsi="Arial" w:cstheme="minorBidi"/>
          <w:bCs/>
          <w:color w:val="000000" w:themeColor="text1"/>
          <w:kern w:val="24"/>
        </w:rPr>
        <w:lastRenderedPageBreak/>
        <w:t xml:space="preserve">5.  The lifespan can be divided into </w:t>
      </w:r>
      <w:r w:rsidRPr="009A603A">
        <w:rPr>
          <w:rFonts w:ascii="Arial" w:eastAsiaTheme="minorEastAsia" w:hAnsi="Arial" w:cstheme="minorBidi"/>
          <w:bCs/>
          <w:i/>
          <w:iCs/>
          <w:color w:val="000000" w:themeColor="text1"/>
          <w:kern w:val="24"/>
        </w:rPr>
        <w:t xml:space="preserve">developmental periods or </w:t>
      </w:r>
      <w:r>
        <w:rPr>
          <w:rFonts w:ascii="Arial" w:eastAsiaTheme="minorEastAsia" w:hAnsi="Arial" w:cstheme="minorBidi"/>
          <w:bCs/>
          <w:i/>
          <w:iCs/>
          <w:color w:val="000000" w:themeColor="text1"/>
          <w:kern w:val="24"/>
        </w:rPr>
        <w:t>___________________</w:t>
      </w:r>
      <w:r w:rsidRPr="009A603A">
        <w:rPr>
          <w:rFonts w:ascii="Arial" w:eastAsiaTheme="minorEastAsia" w:hAnsi="Arial" w:cstheme="minorBidi"/>
          <w:bCs/>
          <w:color w:val="000000" w:themeColor="text1"/>
          <w:kern w:val="24"/>
        </w:rPr>
        <w:t>, since changes in development typically occur in predictable patterns that are common to most individuals.</w:t>
      </w:r>
    </w:p>
    <w:p w:rsidR="009A603A" w:rsidRDefault="009A603A" w:rsidP="009A603A">
      <w:pPr>
        <w:spacing w:after="0" w:line="240" w:lineRule="auto"/>
        <w:textAlignment w:val="baseline"/>
        <w:rPr>
          <w:rFonts w:ascii="Arial" w:eastAsiaTheme="minorEastAsia" w:hAnsi="Arial"/>
          <w:bCs/>
          <w:color w:val="000000" w:themeColor="text1"/>
          <w:kern w:val="24"/>
          <w:sz w:val="24"/>
          <w:szCs w:val="24"/>
        </w:rPr>
      </w:pPr>
      <w:r w:rsidRPr="009A603A">
        <w:rPr>
          <w:rFonts w:ascii="Arial" w:eastAsiaTheme="minorEastAsia" w:hAnsi="Arial"/>
          <w:bCs/>
          <w:color w:val="000000" w:themeColor="text1"/>
          <w:kern w:val="24"/>
          <w:sz w:val="24"/>
          <w:szCs w:val="24"/>
        </w:rPr>
        <w:t xml:space="preserve">Stages of the life cycle might include:  </w:t>
      </w:r>
    </w:p>
    <w:p w:rsidR="009A603A" w:rsidRDefault="009A603A" w:rsidP="009A603A">
      <w:pPr>
        <w:spacing w:after="0" w:line="240" w:lineRule="auto"/>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A.  _</w:t>
      </w:r>
      <w:proofErr w:type="gramEnd"/>
      <w:r>
        <w:rPr>
          <w:rFonts w:ascii="Arial" w:eastAsiaTheme="minorEastAsia" w:hAnsi="Arial"/>
          <w:bCs/>
          <w:color w:val="000000" w:themeColor="text1"/>
          <w:kern w:val="24"/>
          <w:sz w:val="24"/>
          <w:szCs w:val="24"/>
        </w:rPr>
        <w:t>_____-______________ development, _____________, and 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B.  _</w:t>
      </w:r>
      <w:proofErr w:type="gramEnd"/>
      <w:r>
        <w:rPr>
          <w:rFonts w:ascii="Arial" w:eastAsiaTheme="minorEastAsia" w:hAnsi="Arial"/>
          <w:bCs/>
          <w:color w:val="000000" w:themeColor="text1"/>
          <w:kern w:val="24"/>
          <w:sz w:val="24"/>
          <w:szCs w:val="24"/>
        </w:rPr>
        <w:t>_________________  ____________________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C.  _</w:t>
      </w:r>
      <w:proofErr w:type="gramEnd"/>
      <w:r>
        <w:rPr>
          <w:rFonts w:ascii="Arial" w:eastAsiaTheme="minorEastAsia" w:hAnsi="Arial"/>
          <w:bCs/>
          <w:color w:val="000000" w:themeColor="text1"/>
          <w:kern w:val="24"/>
          <w:sz w:val="24"/>
          <w:szCs w:val="24"/>
        </w:rPr>
        <w:t>_____________________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D.  _</w:t>
      </w:r>
      <w:proofErr w:type="gramEnd"/>
      <w:r>
        <w:rPr>
          <w:rFonts w:ascii="Arial" w:eastAsiaTheme="minorEastAsia" w:hAnsi="Arial"/>
          <w:bCs/>
          <w:color w:val="000000" w:themeColor="text1"/>
          <w:kern w:val="24"/>
          <w:sz w:val="24"/>
          <w:szCs w:val="24"/>
        </w:rPr>
        <w:t>__________________________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E.  _</w:t>
      </w:r>
      <w:proofErr w:type="gramEnd"/>
      <w:r>
        <w:rPr>
          <w:rFonts w:ascii="Arial" w:eastAsiaTheme="minorEastAsia" w:hAnsi="Arial"/>
          <w:bCs/>
          <w:color w:val="000000" w:themeColor="text1"/>
          <w:kern w:val="24"/>
          <w:sz w:val="24"/>
          <w:szCs w:val="24"/>
        </w:rPr>
        <w:t>________________  ______________________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F.  _</w:t>
      </w:r>
      <w:proofErr w:type="gramEnd"/>
      <w:r>
        <w:rPr>
          <w:rFonts w:ascii="Arial" w:eastAsiaTheme="minorEastAsia" w:hAnsi="Arial"/>
          <w:bCs/>
          <w:color w:val="000000" w:themeColor="text1"/>
          <w:kern w:val="24"/>
          <w:sz w:val="24"/>
          <w:szCs w:val="24"/>
        </w:rPr>
        <w:t>__________________________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G.  _</w:t>
      </w:r>
      <w:proofErr w:type="gramEnd"/>
      <w:r>
        <w:rPr>
          <w:rFonts w:ascii="Arial" w:eastAsiaTheme="minorEastAsia" w:hAnsi="Arial"/>
          <w:bCs/>
          <w:color w:val="000000" w:themeColor="text1"/>
          <w:kern w:val="24"/>
          <w:sz w:val="24"/>
          <w:szCs w:val="24"/>
        </w:rPr>
        <w:t>__________________________/__________________  ___________</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roofErr w:type="gramStart"/>
      <w:r>
        <w:rPr>
          <w:rFonts w:ascii="Arial" w:eastAsiaTheme="minorEastAsia" w:hAnsi="Arial"/>
          <w:bCs/>
          <w:color w:val="000000" w:themeColor="text1"/>
          <w:kern w:val="24"/>
          <w:sz w:val="24"/>
          <w:szCs w:val="24"/>
        </w:rPr>
        <w:t>H.  _</w:t>
      </w:r>
      <w:proofErr w:type="gramEnd"/>
      <w:r>
        <w:rPr>
          <w:rFonts w:ascii="Arial" w:eastAsiaTheme="minorEastAsia" w:hAnsi="Arial"/>
          <w:bCs/>
          <w:color w:val="000000" w:themeColor="text1"/>
          <w:kern w:val="24"/>
          <w:sz w:val="24"/>
          <w:szCs w:val="24"/>
        </w:rPr>
        <w:t>______ _________ &amp; ____________________</w:t>
      </w:r>
      <w:r w:rsidRPr="009A603A">
        <w:rPr>
          <w:rFonts w:ascii="Arial" w:eastAsiaTheme="minorEastAsia" w:hAnsi="Arial"/>
          <w:bCs/>
          <w:color w:val="000000" w:themeColor="text1"/>
          <w:kern w:val="24"/>
          <w:sz w:val="24"/>
          <w:szCs w:val="24"/>
        </w:rPr>
        <w:t xml:space="preserve"> </w:t>
      </w:r>
    </w:p>
    <w:p w:rsid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Pr="009A603A" w:rsidRDefault="009A603A" w:rsidP="009A603A">
      <w:pPr>
        <w:spacing w:after="0" w:line="240" w:lineRule="auto"/>
        <w:ind w:firstLine="720"/>
        <w:textAlignment w:val="baseline"/>
        <w:rPr>
          <w:rFonts w:ascii="Arial" w:eastAsiaTheme="minorEastAsia" w:hAnsi="Arial"/>
          <w:bCs/>
          <w:color w:val="000000" w:themeColor="text1"/>
          <w:kern w:val="24"/>
          <w:sz w:val="24"/>
          <w:szCs w:val="24"/>
        </w:rPr>
      </w:pPr>
    </w:p>
    <w:p w:rsidR="009A603A" w:rsidRDefault="009A603A" w:rsidP="009A603A">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hAnsi="Arial" w:cs="Arial"/>
          <w:lang w:val="en"/>
        </w:rPr>
        <w:t xml:space="preserve">6.  </w:t>
      </w:r>
      <w:r w:rsidRPr="009A603A">
        <w:rPr>
          <w:rFonts w:ascii="Arial" w:eastAsiaTheme="minorEastAsia" w:hAnsi="Arial" w:cstheme="minorBidi"/>
          <w:bCs/>
          <w:color w:val="000000" w:themeColor="text1"/>
          <w:kern w:val="24"/>
        </w:rPr>
        <w:t xml:space="preserve">Whether the process of development is viewed as continuous or in stages throughout the lifespan, it is influenced by the </w:t>
      </w:r>
      <w:r w:rsidRPr="009A603A">
        <w:rPr>
          <w:rFonts w:ascii="Arial" w:eastAsiaTheme="minorEastAsia" w:hAnsi="Arial" w:cstheme="minorBidi"/>
          <w:bCs/>
          <w:i/>
          <w:iCs/>
          <w:color w:val="000000" w:themeColor="text1"/>
          <w:kern w:val="24"/>
        </w:rPr>
        <w:t>interaction</w:t>
      </w:r>
      <w:r w:rsidRPr="009A603A">
        <w:rPr>
          <w:rFonts w:ascii="Arial" w:eastAsiaTheme="minorEastAsia" w:hAnsi="Arial" w:cstheme="minorBidi"/>
          <w:bCs/>
          <w:color w:val="000000" w:themeColor="text1"/>
          <w:kern w:val="24"/>
        </w:rPr>
        <w:t xml:space="preserve"> between:</w:t>
      </w:r>
    </w:p>
    <w:p w:rsidR="00A65BCB" w:rsidRDefault="00A65BCB" w:rsidP="009A603A">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9A603A" w:rsidRPr="00A65BCB" w:rsidRDefault="00A65BCB" w:rsidP="00A65BCB">
      <w:pPr>
        <w:pStyle w:val="NormalWeb"/>
        <w:spacing w:before="0" w:beforeAutospacing="0" w:after="0" w:afterAutospacing="0"/>
        <w:textAlignment w:val="baseline"/>
        <w:rPr>
          <w:rFonts w:ascii="Arial" w:eastAsiaTheme="minorEastAsia" w:hAnsi="Arial"/>
          <w:bCs/>
          <w:color w:val="000000" w:themeColor="text1"/>
          <w:kern w:val="24"/>
          <w:sz w:val="20"/>
          <w:szCs w:val="20"/>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A.  _</w:t>
      </w:r>
      <w:proofErr w:type="gramEnd"/>
      <w:r>
        <w:rPr>
          <w:rFonts w:ascii="Arial" w:eastAsiaTheme="minorEastAsia" w:hAnsi="Arial" w:cstheme="minorBidi"/>
          <w:bCs/>
          <w:color w:val="000000" w:themeColor="text1"/>
          <w:kern w:val="24"/>
        </w:rPr>
        <w:t xml:space="preserve">_________________________ factors - </w:t>
      </w:r>
      <w:r w:rsidR="009A603A" w:rsidRPr="009A603A">
        <w:rPr>
          <w:rFonts w:ascii="Arial" w:eastAsiaTheme="minorEastAsia" w:hAnsi="Arial"/>
          <w:bCs/>
          <w:color w:val="000000" w:themeColor="text1"/>
          <w:kern w:val="24"/>
          <w:sz w:val="20"/>
          <w:szCs w:val="20"/>
        </w:rPr>
        <w:t>genetic, neurological, &amp; physical conditions</w:t>
      </w:r>
    </w:p>
    <w:p w:rsidR="00A65BCB" w:rsidRDefault="00A65BCB" w:rsidP="00A65BCB">
      <w:pPr>
        <w:pStyle w:val="NormalWeb"/>
        <w:spacing w:before="0" w:beforeAutospacing="0" w:after="0" w:afterAutospacing="0"/>
        <w:textAlignment w:val="baseline"/>
      </w:pPr>
    </w:p>
    <w:p w:rsidR="009A603A" w:rsidRPr="00A65BCB" w:rsidRDefault="00A65BCB" w:rsidP="00A65BCB">
      <w:pPr>
        <w:pStyle w:val="NormalWeb"/>
        <w:spacing w:before="0" w:beforeAutospacing="0" w:after="0" w:afterAutospacing="0"/>
        <w:ind w:left="720"/>
        <w:textAlignment w:val="baseline"/>
        <w:rPr>
          <w:rFonts w:ascii="Arial" w:eastAsiaTheme="minorEastAsia" w:hAnsi="Arial"/>
          <w:bCs/>
          <w:color w:val="000000" w:themeColor="text1"/>
          <w:kern w:val="24"/>
          <w:sz w:val="20"/>
          <w:szCs w:val="20"/>
        </w:rPr>
      </w:pPr>
      <w:proofErr w:type="gramStart"/>
      <w:r>
        <w:rPr>
          <w:rFonts w:ascii="Arial" w:hAnsi="Arial" w:cs="Arial"/>
        </w:rPr>
        <w:t>B.  _</w:t>
      </w:r>
      <w:proofErr w:type="gramEnd"/>
      <w:r>
        <w:rPr>
          <w:rFonts w:ascii="Arial" w:hAnsi="Arial" w:cs="Arial"/>
        </w:rPr>
        <w:t xml:space="preserve">_________________________ factors - </w:t>
      </w:r>
      <w:r w:rsidR="009A603A" w:rsidRPr="009A603A">
        <w:rPr>
          <w:rFonts w:ascii="Arial" w:eastAsiaTheme="minorEastAsia" w:hAnsi="Arial"/>
          <w:bCs/>
          <w:color w:val="000000" w:themeColor="text1"/>
          <w:kern w:val="24"/>
          <w:sz w:val="20"/>
          <w:szCs w:val="20"/>
        </w:rPr>
        <w:t>specific situations that a person</w:t>
      </w:r>
      <w:r w:rsidRPr="00A65BCB">
        <w:rPr>
          <w:rFonts w:ascii="Arial" w:hAnsi="Arial" w:cs="Arial"/>
          <w:sz w:val="20"/>
          <w:szCs w:val="20"/>
        </w:rPr>
        <w:t xml:space="preserve"> e</w:t>
      </w:r>
      <w:r w:rsidR="009A603A" w:rsidRPr="009A603A">
        <w:rPr>
          <w:rFonts w:ascii="Arial" w:eastAsiaTheme="minorEastAsia" w:hAnsi="Arial"/>
          <w:bCs/>
          <w:color w:val="000000" w:themeColor="text1"/>
          <w:kern w:val="24"/>
          <w:sz w:val="20"/>
          <w:szCs w:val="20"/>
        </w:rPr>
        <w:t>xperiences</w:t>
      </w:r>
    </w:p>
    <w:p w:rsidR="00A65BCB" w:rsidRDefault="00A65BCB" w:rsidP="00A65BCB">
      <w:pPr>
        <w:pStyle w:val="NormalWeb"/>
        <w:spacing w:before="0" w:beforeAutospacing="0" w:after="0" w:afterAutospacing="0"/>
        <w:ind w:left="720"/>
        <w:textAlignment w:val="baseline"/>
        <w:rPr>
          <w:rFonts w:ascii="Arial" w:eastAsiaTheme="minorEastAsia" w:hAnsi="Arial"/>
          <w:bCs/>
          <w:color w:val="000000" w:themeColor="text1"/>
          <w:kern w:val="24"/>
        </w:rPr>
      </w:pPr>
    </w:p>
    <w:p w:rsidR="009A603A" w:rsidRPr="009A603A" w:rsidRDefault="00A65BCB" w:rsidP="00A65BCB">
      <w:pPr>
        <w:pStyle w:val="NormalWeb"/>
        <w:spacing w:before="0" w:beforeAutospacing="0" w:after="0" w:afterAutospacing="0"/>
        <w:ind w:left="720"/>
        <w:textAlignment w:val="baseline"/>
        <w:rPr>
          <w:sz w:val="20"/>
          <w:szCs w:val="20"/>
        </w:rPr>
      </w:pPr>
      <w:proofErr w:type="gramStart"/>
      <w:r>
        <w:rPr>
          <w:rFonts w:ascii="Arial" w:eastAsiaTheme="minorEastAsia" w:hAnsi="Arial"/>
          <w:bCs/>
          <w:color w:val="000000" w:themeColor="text1"/>
          <w:kern w:val="24"/>
        </w:rPr>
        <w:t>C.  _</w:t>
      </w:r>
      <w:proofErr w:type="gramEnd"/>
      <w:r>
        <w:rPr>
          <w:rFonts w:ascii="Arial" w:eastAsiaTheme="minorEastAsia" w:hAnsi="Arial"/>
          <w:bCs/>
          <w:color w:val="000000" w:themeColor="text1"/>
          <w:kern w:val="24"/>
        </w:rPr>
        <w:t xml:space="preserve">_____________________ context - </w:t>
      </w:r>
      <w:r w:rsidR="009A603A" w:rsidRPr="009A603A">
        <w:rPr>
          <w:rFonts w:ascii="Arial" w:eastAsiaTheme="minorEastAsia" w:hAnsi="Arial"/>
          <w:bCs/>
          <w:color w:val="000000" w:themeColor="text1"/>
          <w:kern w:val="24"/>
          <w:sz w:val="20"/>
          <w:szCs w:val="20"/>
        </w:rPr>
        <w:t>influences from one’s family, society, and culture.</w:t>
      </w:r>
    </w:p>
    <w:p w:rsidR="009A603A" w:rsidRDefault="009A603A" w:rsidP="009A603A">
      <w:pPr>
        <w:shd w:val="clear" w:color="auto" w:fill="FFFFFF" w:themeFill="background1"/>
        <w:spacing w:before="100" w:beforeAutospacing="1" w:after="100" w:afterAutospacing="1" w:line="240" w:lineRule="auto"/>
        <w:rPr>
          <w:rFonts w:ascii="Arial" w:eastAsia="Times New Roman" w:hAnsi="Arial" w:cs="Arial"/>
          <w:sz w:val="20"/>
          <w:szCs w:val="20"/>
          <w:lang w:val="en"/>
        </w:rPr>
      </w:pPr>
    </w:p>
    <w:p w:rsidR="00A65BCB" w:rsidRDefault="00A65BCB" w:rsidP="00A65BCB">
      <w:pPr>
        <w:pStyle w:val="NormalWeb"/>
        <w:spacing w:before="0" w:beforeAutospacing="0" w:after="0" w:afterAutospacing="0"/>
        <w:textAlignment w:val="baseline"/>
        <w:rPr>
          <w:rFonts w:ascii="Arial" w:eastAsiaTheme="minorEastAsia" w:hAnsi="Arial"/>
          <w:bCs/>
          <w:color w:val="000000" w:themeColor="text1"/>
          <w:kern w:val="24"/>
        </w:rPr>
      </w:pPr>
      <w:r>
        <w:rPr>
          <w:rFonts w:ascii="Arial" w:hAnsi="Arial" w:cs="Arial"/>
          <w:lang w:val="en"/>
        </w:rPr>
        <w:t xml:space="preserve">7.  </w:t>
      </w:r>
      <w:r w:rsidRPr="00A65BCB">
        <w:rPr>
          <w:rFonts w:ascii="Arial" w:eastAsiaTheme="minorEastAsia" w:hAnsi="Arial" w:cstheme="minorBidi"/>
          <w:bCs/>
          <w:color w:val="000000" w:themeColor="text1"/>
          <w:kern w:val="24"/>
        </w:rPr>
        <w:t>Early humans found understanding and answers about the development of themselves and their children in custom, traditions, proverbs, myths, and folklore. Some types of development are easily measured, such as height, weight, and age.  We use rulers, scales, and periods of time to do this.</w:t>
      </w:r>
      <w:r>
        <w:rPr>
          <w:rFonts w:ascii="Arial" w:eastAsiaTheme="minorEastAsia" w:hAnsi="Arial" w:cstheme="minorBidi"/>
          <w:bCs/>
          <w:color w:val="000000" w:themeColor="text1"/>
          <w:kern w:val="24"/>
        </w:rPr>
        <w:t xml:space="preserve"> </w:t>
      </w:r>
      <w:r w:rsidRPr="00A65BCB">
        <w:rPr>
          <w:rFonts w:ascii="Arial" w:eastAsiaTheme="minorEastAsia" w:hAnsi="Arial"/>
          <w:bCs/>
          <w:color w:val="000000" w:themeColor="text1"/>
          <w:kern w:val="24"/>
        </w:rPr>
        <w:t>Other types of development cannot be easily measured, such as maturity or personality. To measure these abstract types of development, we must collect and interpret data.</w:t>
      </w:r>
      <w:r>
        <w:rPr>
          <w:rFonts w:ascii="Arial" w:eastAsiaTheme="minorEastAsia" w:hAnsi="Arial"/>
          <w:bCs/>
          <w:color w:val="000000" w:themeColor="text1"/>
          <w:kern w:val="24"/>
        </w:rPr>
        <w:t xml:space="preserve">  This is known as the…</w:t>
      </w:r>
    </w:p>
    <w:p w:rsidR="00A65BCB" w:rsidRDefault="00A65BCB" w:rsidP="00A65BCB">
      <w:pPr>
        <w:spacing w:after="0" w:line="240" w:lineRule="auto"/>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ab/>
      </w:r>
      <w:r>
        <w:rPr>
          <w:rFonts w:ascii="Arial" w:eastAsiaTheme="minorEastAsia" w:hAnsi="Arial"/>
          <w:bCs/>
          <w:color w:val="000000" w:themeColor="text1"/>
          <w:kern w:val="24"/>
          <w:sz w:val="24"/>
          <w:szCs w:val="24"/>
        </w:rPr>
        <w:tab/>
      </w:r>
      <w:r>
        <w:rPr>
          <w:rFonts w:ascii="Arial" w:eastAsiaTheme="minorEastAsia" w:hAnsi="Arial"/>
          <w:bCs/>
          <w:color w:val="000000" w:themeColor="text1"/>
          <w:kern w:val="24"/>
          <w:sz w:val="24"/>
          <w:szCs w:val="24"/>
        </w:rPr>
        <w:tab/>
        <w:t>_________________________  _________________________.</w:t>
      </w:r>
    </w:p>
    <w:p w:rsidR="00A65BCB" w:rsidRDefault="00A65BCB" w:rsidP="00A65BCB">
      <w:pPr>
        <w:spacing w:after="0" w:line="240" w:lineRule="auto"/>
        <w:textAlignment w:val="baseline"/>
        <w:rPr>
          <w:rFonts w:ascii="Arial" w:eastAsiaTheme="minorEastAsia" w:hAnsi="Arial"/>
          <w:bCs/>
          <w:color w:val="000000" w:themeColor="text1"/>
          <w:kern w:val="24"/>
          <w:sz w:val="24"/>
          <w:szCs w:val="24"/>
        </w:rPr>
      </w:pPr>
    </w:p>
    <w:p w:rsidR="00A65BCB" w:rsidRDefault="000B4A6F" w:rsidP="00A65BCB">
      <w:pPr>
        <w:spacing w:after="0" w:line="240" w:lineRule="auto"/>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 xml:space="preserve">8.  </w:t>
      </w:r>
      <w:r w:rsidR="00A65BCB">
        <w:rPr>
          <w:rFonts w:ascii="Arial" w:eastAsiaTheme="minorEastAsia" w:hAnsi="Arial"/>
          <w:bCs/>
          <w:color w:val="000000" w:themeColor="text1"/>
          <w:kern w:val="24"/>
          <w:sz w:val="24"/>
          <w:szCs w:val="24"/>
        </w:rPr>
        <w:t xml:space="preserve">Using this </w:t>
      </w:r>
      <w:r>
        <w:rPr>
          <w:rFonts w:ascii="Arial" w:eastAsiaTheme="minorEastAsia" w:hAnsi="Arial"/>
          <w:bCs/>
          <w:color w:val="000000" w:themeColor="text1"/>
          <w:kern w:val="24"/>
          <w:sz w:val="24"/>
          <w:szCs w:val="24"/>
        </w:rPr>
        <w:t xml:space="preserve">scientific </w:t>
      </w:r>
      <w:r w:rsidR="00A65BCB">
        <w:rPr>
          <w:rFonts w:ascii="Arial" w:eastAsiaTheme="minorEastAsia" w:hAnsi="Arial"/>
          <w:bCs/>
          <w:color w:val="000000" w:themeColor="text1"/>
          <w:kern w:val="24"/>
          <w:sz w:val="24"/>
          <w:szCs w:val="24"/>
        </w:rPr>
        <w:t>approach, we can collect data in 4 different methods:</w:t>
      </w:r>
    </w:p>
    <w:p w:rsidR="00A65BCB" w:rsidRDefault="00A65BCB" w:rsidP="00A65BCB">
      <w:pPr>
        <w:spacing w:after="0" w:line="240" w:lineRule="auto"/>
        <w:textAlignment w:val="baseline"/>
        <w:rPr>
          <w:rFonts w:ascii="Arial" w:eastAsiaTheme="minorEastAsia" w:hAnsi="Arial"/>
          <w:bCs/>
          <w:color w:val="000000" w:themeColor="text1"/>
          <w:kern w:val="24"/>
          <w:sz w:val="24"/>
          <w:szCs w:val="24"/>
        </w:rPr>
      </w:pPr>
    </w:p>
    <w:p w:rsidR="00A65BCB" w:rsidRDefault="00A65BCB" w:rsidP="00A65BCB">
      <w:pPr>
        <w:spacing w:after="0" w:line="240" w:lineRule="auto"/>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ab/>
      </w:r>
      <w:proofErr w:type="gramStart"/>
      <w:r>
        <w:rPr>
          <w:rFonts w:ascii="Arial" w:eastAsiaTheme="minorEastAsia" w:hAnsi="Arial"/>
          <w:bCs/>
          <w:color w:val="000000" w:themeColor="text1"/>
          <w:kern w:val="24"/>
          <w:sz w:val="24"/>
          <w:szCs w:val="24"/>
        </w:rPr>
        <w:t>A.  _</w:t>
      </w:r>
      <w:proofErr w:type="gramEnd"/>
      <w:r>
        <w:rPr>
          <w:rFonts w:ascii="Arial" w:eastAsiaTheme="minorEastAsia" w:hAnsi="Arial"/>
          <w:bCs/>
          <w:color w:val="000000" w:themeColor="text1"/>
          <w:kern w:val="24"/>
          <w:sz w:val="24"/>
          <w:szCs w:val="24"/>
        </w:rPr>
        <w:t>_______________________________</w:t>
      </w:r>
    </w:p>
    <w:p w:rsidR="00A65BCB" w:rsidRDefault="00A65BCB" w:rsidP="00A65BCB">
      <w:pPr>
        <w:spacing w:after="0" w:line="240" w:lineRule="auto"/>
        <w:textAlignment w:val="baseline"/>
        <w:rPr>
          <w:rFonts w:ascii="Arial" w:eastAsiaTheme="minorEastAsia" w:hAnsi="Arial"/>
          <w:bCs/>
          <w:color w:val="000000" w:themeColor="text1"/>
          <w:kern w:val="24"/>
          <w:sz w:val="24"/>
          <w:szCs w:val="24"/>
        </w:rPr>
      </w:pPr>
    </w:p>
    <w:p w:rsidR="000107A1" w:rsidRDefault="00A65BCB" w:rsidP="000107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bCs/>
          <w:color w:val="000000" w:themeColor="text1"/>
          <w:kern w:val="24"/>
        </w:rPr>
        <w:tab/>
      </w:r>
      <w:r>
        <w:rPr>
          <w:rFonts w:ascii="Arial" w:eastAsiaTheme="minorEastAsia" w:hAnsi="Arial"/>
          <w:bCs/>
          <w:color w:val="000000" w:themeColor="text1"/>
          <w:kern w:val="24"/>
        </w:rPr>
        <w:tab/>
      </w:r>
      <w:proofErr w:type="gramStart"/>
      <w:r>
        <w:rPr>
          <w:rFonts w:ascii="Arial" w:eastAsiaTheme="minorEastAsia" w:hAnsi="Arial"/>
          <w:bCs/>
          <w:color w:val="000000" w:themeColor="text1"/>
          <w:kern w:val="24"/>
        </w:rPr>
        <w:t>a.  (</w:t>
      </w:r>
      <w:proofErr w:type="gramEnd"/>
      <w:r>
        <w:rPr>
          <w:rFonts w:ascii="Arial" w:eastAsiaTheme="minorEastAsia" w:hAnsi="Arial"/>
          <w:bCs/>
          <w:color w:val="000000" w:themeColor="text1"/>
          <w:kern w:val="24"/>
        </w:rPr>
        <w:t xml:space="preserve">type 1) - </w:t>
      </w:r>
      <w:r w:rsidRPr="00A65BCB">
        <w:rPr>
          <w:rFonts w:ascii="Arial" w:eastAsiaTheme="minorEastAsia" w:hAnsi="Arial" w:cstheme="minorBidi"/>
          <w:bCs/>
          <w:color w:val="000000" w:themeColor="text1"/>
          <w:kern w:val="24"/>
        </w:rPr>
        <w:t xml:space="preserve">viewing the subject of interest in a laboratory setting;  researchers </w:t>
      </w:r>
    </w:p>
    <w:p w:rsidR="000107A1" w:rsidRDefault="000107A1" w:rsidP="000107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Pr>
          <w:rFonts w:ascii="Arial" w:eastAsiaTheme="minorEastAsia" w:hAnsi="Arial" w:cstheme="minorBidi"/>
          <w:bCs/>
          <w:color w:val="000000" w:themeColor="text1"/>
          <w:kern w:val="24"/>
        </w:rPr>
        <w:t>c</w:t>
      </w:r>
      <w:r w:rsidR="00A65BCB" w:rsidRPr="00A65BCB">
        <w:rPr>
          <w:rFonts w:ascii="Arial" w:eastAsiaTheme="minorEastAsia" w:hAnsi="Arial" w:cstheme="minorBidi"/>
          <w:bCs/>
          <w:color w:val="000000" w:themeColor="text1"/>
          <w:kern w:val="24"/>
        </w:rPr>
        <w:t>an</w:t>
      </w:r>
      <w:proofErr w:type="gramEnd"/>
      <w:r>
        <w:rPr>
          <w:rFonts w:ascii="Arial" w:eastAsiaTheme="minorEastAsia" w:hAnsi="Arial" w:cstheme="minorBidi"/>
          <w:bCs/>
          <w:color w:val="000000" w:themeColor="text1"/>
          <w:kern w:val="24"/>
        </w:rPr>
        <w:t xml:space="preserve"> c</w:t>
      </w:r>
      <w:r w:rsidR="00A65BCB" w:rsidRPr="00A65BCB">
        <w:rPr>
          <w:rFonts w:ascii="Arial" w:eastAsiaTheme="minorEastAsia" w:hAnsi="Arial" w:cstheme="minorBidi"/>
          <w:bCs/>
          <w:color w:val="000000" w:themeColor="text1"/>
          <w:kern w:val="24"/>
        </w:rPr>
        <w:t xml:space="preserve">ontrol the situation but the subject may be aware they are being </w:t>
      </w:r>
    </w:p>
    <w:p w:rsidR="00A65BCB" w:rsidRDefault="000107A1" w:rsidP="000107A1">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Pr>
          <w:rFonts w:ascii="Arial" w:eastAsiaTheme="minorEastAsia" w:hAnsi="Arial" w:cstheme="minorBidi"/>
          <w:bCs/>
          <w:color w:val="000000" w:themeColor="text1"/>
          <w:kern w:val="24"/>
        </w:rPr>
        <w:t>o</w:t>
      </w:r>
      <w:r w:rsidR="00A65BCB" w:rsidRPr="00A65BCB">
        <w:rPr>
          <w:rFonts w:ascii="Arial" w:eastAsiaTheme="minorEastAsia" w:hAnsi="Arial" w:cstheme="minorBidi"/>
          <w:bCs/>
          <w:color w:val="000000" w:themeColor="text1"/>
          <w:kern w:val="24"/>
        </w:rPr>
        <w:t>bserved</w:t>
      </w:r>
      <w:proofErr w:type="gramEnd"/>
      <w:r w:rsidR="00A65BCB" w:rsidRPr="00A65BCB">
        <w:rPr>
          <w:rFonts w:ascii="Arial" w:eastAsiaTheme="minorEastAsia" w:hAnsi="Arial" w:cstheme="minorBidi"/>
          <w:bCs/>
          <w:color w:val="000000" w:themeColor="text1"/>
          <w:kern w:val="24"/>
        </w:rPr>
        <w:t xml:space="preserve"> and</w:t>
      </w:r>
      <w:r w:rsidR="00A65BCB">
        <w:rPr>
          <w:rFonts w:ascii="Arial" w:eastAsiaTheme="minorEastAsia" w:hAnsi="Arial" w:cstheme="minorBidi"/>
          <w:bCs/>
          <w:color w:val="000000" w:themeColor="text1"/>
          <w:kern w:val="24"/>
        </w:rPr>
        <w:t xml:space="preserve"> </w:t>
      </w:r>
      <w:r w:rsidR="00A65BCB" w:rsidRPr="00A65BCB">
        <w:rPr>
          <w:rFonts w:ascii="Arial" w:eastAsiaTheme="minorEastAsia" w:hAnsi="Arial" w:cstheme="minorBidi"/>
          <w:bCs/>
          <w:color w:val="000000" w:themeColor="text1"/>
          <w:kern w:val="24"/>
        </w:rPr>
        <w:t>change their behavior</w:t>
      </w:r>
    </w:p>
    <w:p w:rsidR="00A65BCB" w:rsidRDefault="00A65BCB" w:rsidP="00A65BCB">
      <w:pPr>
        <w:pStyle w:val="NormalWeb"/>
        <w:spacing w:before="0" w:beforeAutospacing="0" w:after="0" w:afterAutospacing="0"/>
        <w:jc w:val="both"/>
        <w:textAlignment w:val="baseline"/>
        <w:rPr>
          <w:rFonts w:ascii="Arial" w:eastAsiaTheme="minorEastAsia" w:hAnsi="Arial" w:cstheme="minorBidi"/>
          <w:bCs/>
          <w:color w:val="000000" w:themeColor="text1"/>
          <w:kern w:val="24"/>
        </w:rPr>
      </w:pP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b.  (</w:t>
      </w:r>
      <w:proofErr w:type="gramEnd"/>
      <w:r>
        <w:rPr>
          <w:rFonts w:ascii="Arial" w:eastAsiaTheme="minorEastAsia" w:hAnsi="Arial" w:cstheme="minorBidi"/>
          <w:bCs/>
          <w:color w:val="000000" w:themeColor="text1"/>
          <w:kern w:val="24"/>
        </w:rPr>
        <w:t xml:space="preserve">type 2) - </w:t>
      </w:r>
      <w:r w:rsidRPr="00A65BCB">
        <w:rPr>
          <w:rFonts w:ascii="Arial" w:eastAsiaTheme="minorEastAsia" w:hAnsi="Arial" w:cstheme="minorBidi"/>
          <w:bCs/>
          <w:color w:val="000000" w:themeColor="text1"/>
          <w:kern w:val="24"/>
        </w:rPr>
        <w:t xml:space="preserve">viewing the subject in a real-world setting;  outside variables that </w:t>
      </w:r>
    </w:p>
    <w:p w:rsidR="00A65BCB" w:rsidRPr="00A65BCB" w:rsidRDefault="00A65BCB" w:rsidP="00A65BCB">
      <w:pPr>
        <w:pStyle w:val="NormalWeb"/>
        <w:spacing w:before="0" w:beforeAutospacing="0" w:after="0" w:afterAutospacing="0"/>
        <w:textAlignment w:val="baseline"/>
      </w:pPr>
      <w:r>
        <w:rPr>
          <w:rFonts w:ascii="Arial" w:eastAsiaTheme="minorEastAsia" w:hAnsi="Arial" w:cstheme="minorBidi"/>
          <w:bCs/>
          <w:color w:val="000000" w:themeColor="text1"/>
          <w:kern w:val="24"/>
        </w:rPr>
        <w:t xml:space="preserve">                           </w:t>
      </w:r>
      <w:proofErr w:type="gramStart"/>
      <w:r w:rsidRPr="00A65BCB">
        <w:rPr>
          <w:rFonts w:ascii="Arial" w:eastAsiaTheme="minorEastAsia" w:hAnsi="Arial" w:cstheme="minorBidi"/>
          <w:bCs/>
          <w:color w:val="000000" w:themeColor="text1"/>
          <w:kern w:val="24"/>
        </w:rPr>
        <w:t>might</w:t>
      </w:r>
      <w:proofErr w:type="gramEnd"/>
      <w:r w:rsidRPr="00A65BCB">
        <w:rPr>
          <w:rFonts w:ascii="Arial" w:eastAsiaTheme="minorEastAsia" w:hAnsi="Arial" w:cstheme="minorBidi"/>
          <w:bCs/>
          <w:color w:val="000000" w:themeColor="text1"/>
          <w:kern w:val="24"/>
        </w:rPr>
        <w:t xml:space="preserve"> impact behavior cannot be controlled</w:t>
      </w:r>
    </w:p>
    <w:p w:rsidR="00A65BCB" w:rsidRP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5BCB" w:rsidRP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B.  _</w:t>
      </w:r>
      <w:proofErr w:type="gramEnd"/>
      <w:r>
        <w:rPr>
          <w:rFonts w:ascii="Arial" w:eastAsiaTheme="minorEastAsia" w:hAnsi="Arial" w:cstheme="minorBidi"/>
          <w:bCs/>
          <w:color w:val="000000" w:themeColor="text1"/>
          <w:kern w:val="24"/>
        </w:rPr>
        <w:t>___________  _______</w:t>
      </w:r>
      <w:r w:rsidRPr="00A65BCB">
        <w:rPr>
          <w:rFonts w:ascii="Arial" w:eastAsiaTheme="minorEastAsia" w:hAnsi="Arial" w:cstheme="minorBidi"/>
          <w:bCs/>
          <w:i/>
          <w:color w:val="000000" w:themeColor="text1"/>
          <w:kern w:val="24"/>
        </w:rPr>
        <w:t xml:space="preserve">_____________ </w:t>
      </w:r>
      <w:r w:rsidRPr="00A65BCB">
        <w:rPr>
          <w:rFonts w:ascii="Arial" w:eastAsiaTheme="minorEastAsia" w:hAnsi="Arial" w:cstheme="minorBidi"/>
          <w:bCs/>
          <w:color w:val="000000" w:themeColor="text1"/>
          <w:kern w:val="24"/>
        </w:rPr>
        <w:t xml:space="preserve">an in-depth analysis of a particular </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Pr="00A65BCB">
        <w:rPr>
          <w:rFonts w:ascii="Arial" w:eastAsiaTheme="minorEastAsia" w:hAnsi="Arial" w:cstheme="minorBidi"/>
          <w:bCs/>
          <w:color w:val="000000" w:themeColor="text1"/>
          <w:kern w:val="24"/>
        </w:rPr>
        <w:t>individual</w:t>
      </w:r>
      <w:proofErr w:type="gramEnd"/>
      <w:r w:rsidRPr="00A65BCB">
        <w:rPr>
          <w:rFonts w:ascii="Arial" w:eastAsiaTheme="minorEastAsia" w:hAnsi="Arial" w:cstheme="minorBidi"/>
          <w:bCs/>
          <w:color w:val="000000" w:themeColor="text1"/>
          <w:kern w:val="24"/>
        </w:rPr>
        <w:t>, but the results are often difficult to generalize to larger populations</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ab/>
      </w:r>
      <w:proofErr w:type="gramStart"/>
      <w:r>
        <w:rPr>
          <w:rFonts w:ascii="Arial" w:eastAsiaTheme="minorEastAsia" w:hAnsi="Arial" w:cstheme="minorBidi"/>
          <w:bCs/>
          <w:color w:val="000000" w:themeColor="text1"/>
          <w:kern w:val="24"/>
        </w:rPr>
        <w:t>C.  _</w:t>
      </w:r>
      <w:proofErr w:type="gramEnd"/>
      <w:r>
        <w:rPr>
          <w:rFonts w:ascii="Arial" w:eastAsiaTheme="minorEastAsia" w:hAnsi="Arial" w:cstheme="minorBidi"/>
          <w:bCs/>
          <w:color w:val="000000" w:themeColor="text1"/>
          <w:kern w:val="24"/>
        </w:rPr>
        <w:t xml:space="preserve">________________________________ </w:t>
      </w:r>
      <w:r w:rsidRPr="00A65BCB">
        <w:rPr>
          <w:rFonts w:ascii="Arial" w:eastAsiaTheme="minorEastAsia" w:hAnsi="Arial" w:cstheme="minorBidi"/>
          <w:bCs/>
          <w:color w:val="000000" w:themeColor="text1"/>
          <w:kern w:val="24"/>
        </w:rPr>
        <w:t xml:space="preserve">they provide researchers with a quick, easy </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Pr="00A65BCB">
        <w:rPr>
          <w:rFonts w:ascii="Arial" w:eastAsiaTheme="minorEastAsia" w:hAnsi="Arial" w:cstheme="minorBidi"/>
          <w:bCs/>
          <w:color w:val="000000" w:themeColor="text1"/>
          <w:kern w:val="24"/>
        </w:rPr>
        <w:t>way</w:t>
      </w:r>
      <w:proofErr w:type="gramEnd"/>
      <w:r w:rsidRPr="00A65BCB">
        <w:rPr>
          <w:rFonts w:ascii="Arial" w:eastAsiaTheme="minorEastAsia" w:hAnsi="Arial" w:cstheme="minorBidi"/>
          <w:bCs/>
          <w:color w:val="000000" w:themeColor="text1"/>
          <w:kern w:val="24"/>
        </w:rPr>
        <w:t xml:space="preserve"> to collect a great deal of information, but limits the variety, creativity, and </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Pr="00A65BCB">
        <w:rPr>
          <w:rFonts w:ascii="Arial" w:eastAsiaTheme="minorEastAsia" w:hAnsi="Arial" w:cstheme="minorBidi"/>
          <w:bCs/>
          <w:color w:val="000000" w:themeColor="text1"/>
          <w:kern w:val="24"/>
        </w:rPr>
        <w:t>individuality</w:t>
      </w:r>
      <w:proofErr w:type="gramEnd"/>
      <w:r w:rsidRPr="00A65BCB">
        <w:rPr>
          <w:rFonts w:ascii="Arial" w:eastAsiaTheme="minorEastAsia" w:hAnsi="Arial" w:cstheme="minorBidi"/>
          <w:bCs/>
          <w:color w:val="000000" w:themeColor="text1"/>
          <w:kern w:val="24"/>
        </w:rPr>
        <w:t xml:space="preserve"> of responses. In some cases an interview might be used instead of a </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Pr="00A65BCB">
        <w:rPr>
          <w:rFonts w:ascii="Arial" w:eastAsiaTheme="minorEastAsia" w:hAnsi="Arial" w:cstheme="minorBidi"/>
          <w:bCs/>
          <w:color w:val="000000" w:themeColor="text1"/>
          <w:kern w:val="24"/>
        </w:rPr>
        <w:t>written</w:t>
      </w:r>
      <w:proofErr w:type="gramEnd"/>
      <w:r w:rsidRPr="00A65BCB">
        <w:rPr>
          <w:rFonts w:ascii="Arial" w:eastAsiaTheme="minorEastAsia" w:hAnsi="Arial" w:cstheme="minorBidi"/>
          <w:bCs/>
          <w:color w:val="000000" w:themeColor="text1"/>
          <w:kern w:val="24"/>
        </w:rPr>
        <w:t xml:space="preserve"> document</w:t>
      </w:r>
    </w:p>
    <w:p w:rsidR="00A65BCB" w:rsidRDefault="00A65BCB" w:rsidP="00A65BCB">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107A1" w:rsidRDefault="00A65BCB" w:rsidP="000107A1">
      <w:pPr>
        <w:pStyle w:val="NormalWeb"/>
        <w:spacing w:before="0" w:beforeAutospacing="0" w:after="0" w:afterAutospacing="0"/>
        <w:ind w:left="720"/>
        <w:jc w:val="both"/>
        <w:textAlignment w:val="baseline"/>
        <w:rPr>
          <w:rFonts w:ascii="Arial" w:eastAsiaTheme="minorEastAsia" w:hAnsi="Arial" w:cstheme="minorBidi"/>
          <w:bCs/>
          <w:color w:val="000000" w:themeColor="text1"/>
          <w:kern w:val="24"/>
        </w:rPr>
      </w:pPr>
      <w:proofErr w:type="gramStart"/>
      <w:r>
        <w:rPr>
          <w:rFonts w:ascii="Arial" w:eastAsiaTheme="minorEastAsia" w:hAnsi="Arial" w:cstheme="minorBidi"/>
          <w:bCs/>
          <w:color w:val="000000" w:themeColor="text1"/>
          <w:kern w:val="24"/>
        </w:rPr>
        <w:t>D.  _</w:t>
      </w:r>
      <w:proofErr w:type="gramEnd"/>
      <w:r>
        <w:rPr>
          <w:rFonts w:ascii="Arial" w:eastAsiaTheme="minorEastAsia" w:hAnsi="Arial" w:cstheme="minorBidi"/>
          <w:bCs/>
          <w:color w:val="000000" w:themeColor="text1"/>
          <w:kern w:val="24"/>
        </w:rPr>
        <w:t xml:space="preserve">________________________________  </w:t>
      </w:r>
      <w:r w:rsidRPr="00A65BCB">
        <w:rPr>
          <w:rFonts w:ascii="Arial" w:eastAsiaTheme="minorEastAsia" w:hAnsi="Arial" w:cstheme="minorBidi"/>
          <w:bCs/>
          <w:color w:val="000000" w:themeColor="text1"/>
          <w:kern w:val="24"/>
        </w:rPr>
        <w:t xml:space="preserve">this can be used when the researcher </w:t>
      </w:r>
      <w:r w:rsidR="000107A1">
        <w:rPr>
          <w:rFonts w:ascii="Arial" w:eastAsiaTheme="minorEastAsia" w:hAnsi="Arial" w:cstheme="minorBidi"/>
          <w:bCs/>
          <w:color w:val="000000" w:themeColor="text1"/>
          <w:kern w:val="24"/>
        </w:rPr>
        <w:t xml:space="preserve">  </w:t>
      </w:r>
    </w:p>
    <w:p w:rsidR="000107A1" w:rsidRDefault="000107A1" w:rsidP="000107A1">
      <w:pPr>
        <w:pStyle w:val="NormalWeb"/>
        <w:spacing w:before="0" w:beforeAutospacing="0" w:after="0" w:afterAutospacing="0"/>
        <w:ind w:left="72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r w:rsidRPr="00A65BCB">
        <w:rPr>
          <w:rFonts w:ascii="Arial" w:eastAsiaTheme="minorEastAsia" w:hAnsi="Arial" w:cstheme="minorBidi"/>
          <w:bCs/>
          <w:color w:val="000000" w:themeColor="text1"/>
          <w:kern w:val="24"/>
        </w:rPr>
        <w:t>W</w:t>
      </w:r>
      <w:r w:rsidR="00A65BCB" w:rsidRPr="00A65BCB">
        <w:rPr>
          <w:rFonts w:ascii="Arial" w:eastAsiaTheme="minorEastAsia" w:hAnsi="Arial" w:cstheme="minorBidi"/>
          <w:bCs/>
          <w:color w:val="000000" w:themeColor="text1"/>
          <w:kern w:val="24"/>
        </w:rPr>
        <w:t>ants</w:t>
      </w:r>
      <w:r>
        <w:rPr>
          <w:rFonts w:ascii="Arial" w:eastAsiaTheme="minorEastAsia" w:hAnsi="Arial" w:cstheme="minorBidi"/>
          <w:bCs/>
          <w:color w:val="000000" w:themeColor="text1"/>
          <w:kern w:val="24"/>
        </w:rPr>
        <w:t xml:space="preserve"> </w:t>
      </w:r>
      <w:r w:rsidR="00A65BCB" w:rsidRPr="00A65BCB">
        <w:rPr>
          <w:rFonts w:ascii="Arial" w:eastAsiaTheme="minorEastAsia" w:hAnsi="Arial" w:cstheme="minorBidi"/>
          <w:bCs/>
          <w:color w:val="000000" w:themeColor="text1"/>
          <w:kern w:val="24"/>
        </w:rPr>
        <w:t xml:space="preserve">to measure the impact of variables.  It is the most scientific, but ethical issues </w:t>
      </w:r>
    </w:p>
    <w:p w:rsidR="000107A1" w:rsidRDefault="000107A1" w:rsidP="000107A1">
      <w:pPr>
        <w:pStyle w:val="NormalWeb"/>
        <w:spacing w:before="0" w:beforeAutospacing="0" w:after="0" w:afterAutospacing="0"/>
        <w:ind w:left="720"/>
        <w:jc w:val="both"/>
        <w:textAlignment w:val="baseline"/>
        <w:rPr>
          <w:rFonts w:ascii="Arial" w:eastAsiaTheme="minorEastAsia" w:hAnsi="Arial" w:cstheme="minorBidi"/>
          <w:bCs/>
          <w:color w:val="000000" w:themeColor="text1"/>
          <w:kern w:val="24"/>
        </w:rPr>
      </w:pPr>
      <w:r>
        <w:rPr>
          <w:rFonts w:ascii="Arial" w:eastAsiaTheme="minorEastAsia" w:hAnsi="Arial" w:cstheme="minorBidi"/>
          <w:bCs/>
          <w:color w:val="000000" w:themeColor="text1"/>
          <w:kern w:val="24"/>
        </w:rPr>
        <w:t xml:space="preserve">     </w:t>
      </w:r>
      <w:proofErr w:type="gramStart"/>
      <w:r w:rsidR="00A65BCB" w:rsidRPr="00A65BCB">
        <w:rPr>
          <w:rFonts w:ascii="Arial" w:eastAsiaTheme="minorEastAsia" w:hAnsi="Arial" w:cstheme="minorBidi"/>
          <w:bCs/>
          <w:color w:val="000000" w:themeColor="text1"/>
          <w:kern w:val="24"/>
        </w:rPr>
        <w:t>limit</w:t>
      </w:r>
      <w:proofErr w:type="gramEnd"/>
      <w:r w:rsidR="00A65BCB" w:rsidRPr="00A65BCB">
        <w:rPr>
          <w:rFonts w:ascii="Arial" w:eastAsiaTheme="minorEastAsia" w:hAnsi="Arial" w:cstheme="minorBidi"/>
          <w:bCs/>
          <w:color w:val="000000" w:themeColor="text1"/>
          <w:kern w:val="24"/>
        </w:rPr>
        <w:t xml:space="preserve"> the use of this method. For example, it would be unethical to deliberately expose </w:t>
      </w:r>
      <w:r>
        <w:rPr>
          <w:rFonts w:ascii="Arial" w:eastAsiaTheme="minorEastAsia" w:hAnsi="Arial" w:cstheme="minorBidi"/>
          <w:bCs/>
          <w:color w:val="000000" w:themeColor="text1"/>
          <w:kern w:val="24"/>
        </w:rPr>
        <w:t xml:space="preserve"> </w:t>
      </w:r>
    </w:p>
    <w:p w:rsidR="00A65BCB" w:rsidRPr="00A65BCB" w:rsidRDefault="000107A1" w:rsidP="000107A1">
      <w:pPr>
        <w:pStyle w:val="NormalWeb"/>
        <w:spacing w:before="0" w:beforeAutospacing="0" w:after="0" w:afterAutospacing="0"/>
        <w:ind w:left="720"/>
        <w:jc w:val="both"/>
        <w:textAlignment w:val="baseline"/>
      </w:pPr>
      <w:r>
        <w:rPr>
          <w:rFonts w:ascii="Arial" w:eastAsiaTheme="minorEastAsia" w:hAnsi="Arial" w:cstheme="minorBidi"/>
          <w:bCs/>
          <w:color w:val="000000" w:themeColor="text1"/>
          <w:kern w:val="24"/>
        </w:rPr>
        <w:t xml:space="preserve">     </w:t>
      </w:r>
      <w:proofErr w:type="gramStart"/>
      <w:r w:rsidR="00A65BCB" w:rsidRPr="00A65BCB">
        <w:rPr>
          <w:rFonts w:ascii="Arial" w:eastAsiaTheme="minorEastAsia" w:hAnsi="Arial" w:cstheme="minorBidi"/>
          <w:bCs/>
          <w:color w:val="000000" w:themeColor="text1"/>
          <w:kern w:val="24"/>
        </w:rPr>
        <w:t>a</w:t>
      </w:r>
      <w:proofErr w:type="gramEnd"/>
      <w:r w:rsidR="00A65BCB" w:rsidRPr="00A65BCB">
        <w:rPr>
          <w:rFonts w:ascii="Arial" w:eastAsiaTheme="minorEastAsia" w:hAnsi="Arial" w:cstheme="minorBidi"/>
          <w:bCs/>
          <w:color w:val="000000" w:themeColor="text1"/>
          <w:kern w:val="24"/>
        </w:rPr>
        <w:t xml:space="preserve"> child to</w:t>
      </w:r>
      <w:r w:rsidR="00A65BCB">
        <w:rPr>
          <w:rFonts w:ascii="Arial" w:eastAsiaTheme="minorEastAsia" w:hAnsi="Arial" w:cstheme="minorBidi"/>
          <w:bCs/>
          <w:color w:val="000000" w:themeColor="text1"/>
          <w:kern w:val="24"/>
        </w:rPr>
        <w:t xml:space="preserve"> </w:t>
      </w:r>
      <w:r w:rsidR="00A65BCB" w:rsidRPr="00A65BCB">
        <w:rPr>
          <w:rFonts w:ascii="Arial" w:eastAsiaTheme="minorEastAsia" w:hAnsi="Arial" w:cstheme="minorBidi"/>
          <w:bCs/>
          <w:color w:val="000000" w:themeColor="text1"/>
          <w:kern w:val="24"/>
        </w:rPr>
        <w:t>abuse in order to study the effects of that abuse on development</w:t>
      </w:r>
    </w:p>
    <w:p w:rsidR="00A65BCB" w:rsidRPr="00A65BCB" w:rsidRDefault="00A65BCB" w:rsidP="00A65BCB">
      <w:pPr>
        <w:pStyle w:val="NormalWeb"/>
        <w:spacing w:before="0" w:beforeAutospacing="0" w:after="0" w:afterAutospacing="0"/>
        <w:textAlignment w:val="baseline"/>
      </w:pPr>
      <w:r w:rsidRPr="00A65BCB">
        <w:rPr>
          <w:rFonts w:ascii="Arial" w:eastAsiaTheme="minorEastAsia" w:hAnsi="Arial" w:cstheme="minorBidi"/>
          <w:bCs/>
          <w:color w:val="000000" w:themeColor="text1"/>
          <w:kern w:val="24"/>
        </w:rPr>
        <w:t xml:space="preserve"> </w:t>
      </w:r>
    </w:p>
    <w:p w:rsidR="00A65BCB" w:rsidRDefault="00A65BCB" w:rsidP="00A65BCB">
      <w:pPr>
        <w:pStyle w:val="NormalWeb"/>
        <w:spacing w:before="0" w:beforeAutospacing="0" w:after="0" w:afterAutospacing="0"/>
        <w:textAlignment w:val="baseline"/>
      </w:pPr>
    </w:p>
    <w:p w:rsidR="00EB6D95" w:rsidRDefault="000B4A6F" w:rsidP="00EB6D95">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0B4A6F">
        <w:rPr>
          <w:rFonts w:ascii="Arial" w:hAnsi="Arial" w:cs="Arial"/>
        </w:rPr>
        <w:t xml:space="preserve">9. </w:t>
      </w:r>
      <w:r>
        <w:rPr>
          <w:rFonts w:ascii="Arial" w:eastAsiaTheme="minorEastAsia" w:hAnsi="Arial" w:cstheme="minorBidi"/>
          <w:bCs/>
          <w:color w:val="000000" w:themeColor="text1"/>
          <w:kern w:val="24"/>
        </w:rPr>
        <w:t>P</w:t>
      </w:r>
      <w:r w:rsidRPr="000B4A6F">
        <w:rPr>
          <w:rFonts w:ascii="Arial" w:eastAsiaTheme="minorEastAsia" w:hAnsi="Arial" w:cstheme="minorBidi"/>
          <w:bCs/>
          <w:color w:val="000000" w:themeColor="text1"/>
          <w:kern w:val="24"/>
        </w:rPr>
        <w:t xml:space="preserve">sychologists have developed </w:t>
      </w:r>
      <w:r>
        <w:rPr>
          <w:rFonts w:ascii="Arial" w:eastAsiaTheme="minorEastAsia" w:hAnsi="Arial" w:cstheme="minorBidi"/>
          <w:bCs/>
          <w:color w:val="000000" w:themeColor="text1"/>
          <w:kern w:val="24"/>
        </w:rPr>
        <w:t>_______________________</w:t>
      </w:r>
      <w:r w:rsidRPr="000B4A6F">
        <w:rPr>
          <w:rFonts w:ascii="Arial" w:eastAsiaTheme="minorEastAsia" w:hAnsi="Arial" w:cstheme="minorBidi"/>
          <w:bCs/>
          <w:color w:val="000000" w:themeColor="text1"/>
          <w:kern w:val="24"/>
        </w:rPr>
        <w:t xml:space="preserve"> about the way human beings develop</w:t>
      </w:r>
      <w:r w:rsidRPr="000B4A6F">
        <w:rPr>
          <w:rFonts w:ascii="Arial" w:hAnsi="Arial" w:cs="Arial"/>
        </w:rPr>
        <w:t xml:space="preserve"> </w:t>
      </w:r>
      <w:r>
        <w:rPr>
          <w:rFonts w:ascii="Arial" w:hAnsi="Arial" w:cs="Arial"/>
        </w:rPr>
        <w:t>u</w:t>
      </w:r>
      <w:r w:rsidRPr="000B4A6F">
        <w:rPr>
          <w:rFonts w:ascii="Arial" w:eastAsiaTheme="minorEastAsia" w:hAnsi="Arial" w:cstheme="minorBidi"/>
          <w:bCs/>
          <w:color w:val="000000" w:themeColor="text1"/>
          <w:kern w:val="24"/>
        </w:rPr>
        <w:t xml:space="preserve">sing the data collected by observation, case studies, questionnaires, and/or experimentation. These </w:t>
      </w:r>
      <w:r w:rsidRPr="000B4A6F">
        <w:rPr>
          <w:rFonts w:ascii="Arial" w:eastAsiaTheme="minorEastAsia" w:hAnsi="Arial" w:cstheme="minorBidi"/>
          <w:bCs/>
          <w:i/>
          <w:iCs/>
          <w:color w:val="000000" w:themeColor="text1"/>
          <w:kern w:val="24"/>
        </w:rPr>
        <w:t xml:space="preserve">theories are broad frameworks of understanding that include interrelated assumptions and principles that help organize data and lead to predictions and explanations. </w:t>
      </w:r>
      <w:r w:rsidRPr="000B4A6F">
        <w:rPr>
          <w:rFonts w:ascii="Arial" w:eastAsiaTheme="minorEastAsia" w:hAnsi="Arial" w:cstheme="minorBidi"/>
          <w:bCs/>
          <w:color w:val="000000" w:themeColor="text1"/>
          <w:kern w:val="24"/>
        </w:rPr>
        <w:t>Theories are not ‘proof’, but since we can’t dissect the brain to observe thought and behavior… it’s what we can do.</w:t>
      </w:r>
    </w:p>
    <w:p w:rsidR="00EB6D95" w:rsidRDefault="00EB6D95" w:rsidP="00EB6D95">
      <w:pPr>
        <w:pStyle w:val="NormalWeb"/>
        <w:spacing w:before="0" w:beforeAutospacing="0" w:after="0" w:afterAutospacing="0"/>
        <w:textAlignment w:val="baseline"/>
        <w:rPr>
          <w:rFonts w:ascii="Arial" w:eastAsiaTheme="minorEastAsia" w:hAnsi="Arial" w:cstheme="minorBidi"/>
          <w:bCs/>
          <w:color w:val="000000" w:themeColor="text1"/>
          <w:kern w:val="24"/>
        </w:rPr>
      </w:pPr>
    </w:p>
    <w:p w:rsidR="000B4A6F" w:rsidRPr="00EB6D95" w:rsidRDefault="000B4A6F" w:rsidP="00EB6D95">
      <w:pPr>
        <w:pStyle w:val="NormalWeb"/>
        <w:spacing w:before="0" w:beforeAutospacing="0" w:after="0" w:afterAutospacing="0"/>
        <w:textAlignment w:val="baseline"/>
        <w:rPr>
          <w:rFonts w:ascii="Arial" w:eastAsiaTheme="minorEastAsia" w:hAnsi="Arial" w:cstheme="minorBidi"/>
          <w:bCs/>
          <w:color w:val="000000" w:themeColor="text1"/>
          <w:kern w:val="24"/>
        </w:rPr>
      </w:pPr>
      <w:r w:rsidRPr="00EB6D95">
        <w:rPr>
          <w:rFonts w:ascii="Arial" w:eastAsiaTheme="minorEastAsia" w:hAnsi="Arial" w:cstheme="minorBidi"/>
          <w:bCs/>
          <w:color w:val="000000" w:themeColor="text1"/>
          <w:kern w:val="24"/>
        </w:rPr>
        <w:t xml:space="preserve">10. While studies using humans may be necessary, researchers must observe </w:t>
      </w:r>
      <w:r w:rsidRPr="00EB6D95">
        <w:rPr>
          <w:rFonts w:ascii="Arial" w:eastAsiaTheme="minorEastAsia" w:hAnsi="Arial" w:cstheme="minorBidi"/>
          <w:b/>
          <w:bCs/>
          <w:color w:val="000000" w:themeColor="text1"/>
          <w:kern w:val="24"/>
        </w:rPr>
        <w:t xml:space="preserve">moral </w:t>
      </w:r>
      <w:r w:rsidR="00EB6D95" w:rsidRPr="00EB6D95">
        <w:rPr>
          <w:rFonts w:ascii="Arial" w:eastAsiaTheme="minorEastAsia" w:hAnsi="Arial" w:cstheme="minorBidi"/>
          <w:bCs/>
          <w:color w:val="000000" w:themeColor="text1"/>
          <w:kern w:val="24"/>
        </w:rPr>
        <w:t>(</w:t>
      </w:r>
      <w:r w:rsidR="00EB6D95" w:rsidRPr="00EB6D95">
        <w:rPr>
          <w:rFonts w:ascii="Arial" w:hAnsi="Arial" w:cs="Arial"/>
          <w:color w:val="222222"/>
          <w:lang w:val="en"/>
        </w:rPr>
        <w:t xml:space="preserve">concerned with the principles of right and wrong behavior and the goodness or badness of human character) and </w:t>
      </w:r>
      <w:r w:rsidRPr="00EB6D95">
        <w:rPr>
          <w:rFonts w:ascii="Arial" w:eastAsiaTheme="minorEastAsia" w:hAnsi="Arial" w:cstheme="minorBidi"/>
          <w:b/>
          <w:bCs/>
          <w:color w:val="000000" w:themeColor="text1"/>
          <w:kern w:val="24"/>
        </w:rPr>
        <w:t>ethical</w:t>
      </w:r>
      <w:r w:rsidR="00EB6D95" w:rsidRPr="00EB6D95">
        <w:rPr>
          <w:rFonts w:ascii="Arial" w:hAnsi="Arial" w:cs="Arial"/>
          <w:b/>
          <w:color w:val="222222"/>
          <w:lang w:val="en"/>
        </w:rPr>
        <w:t xml:space="preserve"> </w:t>
      </w:r>
      <w:r w:rsidR="00EB6D95" w:rsidRPr="00EB6D95">
        <w:rPr>
          <w:rFonts w:ascii="Arial" w:hAnsi="Arial" w:cs="Arial"/>
          <w:color w:val="222222"/>
          <w:lang w:val="en"/>
        </w:rPr>
        <w:t>(</w:t>
      </w:r>
      <w:r w:rsidR="00EB6D95" w:rsidRPr="00EB6D95">
        <w:rPr>
          <w:rStyle w:val="st"/>
          <w:rFonts w:ascii="Arial" w:hAnsi="Arial" w:cs="Arial"/>
          <w:color w:val="222222"/>
          <w:lang w:val="en"/>
        </w:rPr>
        <w:t>pertaining to right and wrong in conduct;  being in accordance with the rules or standards for a particular profession)</w:t>
      </w:r>
      <w:r w:rsidRPr="00EB6D95">
        <w:rPr>
          <w:rFonts w:ascii="Arial" w:eastAsiaTheme="minorEastAsia" w:hAnsi="Arial" w:cstheme="minorBidi"/>
          <w:bCs/>
          <w:color w:val="000000" w:themeColor="text1"/>
          <w:kern w:val="24"/>
        </w:rPr>
        <w:t xml:space="preserve"> limits:</w:t>
      </w:r>
    </w:p>
    <w:p w:rsidR="000B4A6F" w:rsidRDefault="000B4A6F" w:rsidP="000B4A6F">
      <w:pPr>
        <w:spacing w:after="0" w:line="240" w:lineRule="auto"/>
        <w:jc w:val="both"/>
        <w:textAlignment w:val="baseline"/>
        <w:rPr>
          <w:rFonts w:ascii="Arial" w:eastAsiaTheme="minorEastAsia" w:hAnsi="Arial"/>
          <w:bCs/>
          <w:color w:val="000000" w:themeColor="text1"/>
          <w:kern w:val="24"/>
          <w:sz w:val="24"/>
          <w:szCs w:val="24"/>
        </w:rPr>
      </w:pPr>
      <w:r w:rsidRPr="000B4A6F">
        <w:rPr>
          <w:rFonts w:ascii="Arial" w:eastAsiaTheme="minorEastAsia" w:hAnsi="Arial"/>
          <w:bCs/>
          <w:color w:val="000000" w:themeColor="text1"/>
          <w:kern w:val="24"/>
          <w:sz w:val="24"/>
          <w:szCs w:val="24"/>
        </w:rPr>
        <w:tab/>
      </w:r>
    </w:p>
    <w:p w:rsidR="000B4A6F" w:rsidRPr="000B4A6F" w:rsidRDefault="000B4A6F" w:rsidP="000B4A6F">
      <w:pPr>
        <w:spacing w:after="0" w:line="240" w:lineRule="auto"/>
        <w:ind w:firstLine="720"/>
        <w:textAlignment w:val="baseline"/>
        <w:rPr>
          <w:rFonts w:ascii="Times New Roman" w:eastAsia="Times New Roman" w:hAnsi="Times New Roman" w:cs="Times New Roman"/>
          <w:sz w:val="24"/>
          <w:szCs w:val="24"/>
        </w:rPr>
      </w:pPr>
      <w:r>
        <w:rPr>
          <w:rFonts w:ascii="Arial" w:eastAsiaTheme="minorEastAsia" w:hAnsi="Arial"/>
          <w:bCs/>
          <w:color w:val="000000" w:themeColor="text1"/>
          <w:kern w:val="24"/>
          <w:sz w:val="24"/>
          <w:szCs w:val="24"/>
        </w:rPr>
        <w:t>A. H</w:t>
      </w:r>
      <w:r w:rsidRPr="000B4A6F">
        <w:rPr>
          <w:rFonts w:ascii="Arial" w:eastAsiaTheme="minorEastAsia" w:hAnsi="Arial"/>
          <w:bCs/>
          <w:color w:val="000000" w:themeColor="text1"/>
          <w:kern w:val="24"/>
          <w:sz w:val="24"/>
          <w:szCs w:val="24"/>
        </w:rPr>
        <w:t>umans cannot be exposed to serious or lasting</w:t>
      </w:r>
      <w:r>
        <w:rPr>
          <w:rFonts w:ascii="Arial" w:eastAsiaTheme="minorEastAsia" w:hAnsi="Arial"/>
          <w:bCs/>
          <w:color w:val="000000" w:themeColor="text1"/>
          <w:kern w:val="24"/>
          <w:sz w:val="24"/>
          <w:szCs w:val="24"/>
        </w:rPr>
        <w:t xml:space="preserve"> p</w:t>
      </w:r>
      <w:r w:rsidRPr="000B4A6F">
        <w:rPr>
          <w:rFonts w:ascii="Arial" w:eastAsiaTheme="minorEastAsia" w:hAnsi="Arial"/>
          <w:bCs/>
          <w:color w:val="000000" w:themeColor="text1"/>
          <w:kern w:val="24"/>
          <w:sz w:val="24"/>
          <w:szCs w:val="24"/>
        </w:rPr>
        <w:t>hysical</w:t>
      </w:r>
      <w:r>
        <w:rPr>
          <w:rFonts w:ascii="Arial" w:eastAsiaTheme="minorEastAsia" w:hAnsi="Arial"/>
          <w:bCs/>
          <w:color w:val="000000" w:themeColor="text1"/>
          <w:kern w:val="24"/>
          <w:sz w:val="24"/>
          <w:szCs w:val="24"/>
        </w:rPr>
        <w:t>/</w:t>
      </w:r>
      <w:r w:rsidRPr="000B4A6F">
        <w:rPr>
          <w:rFonts w:ascii="Arial" w:eastAsiaTheme="minorEastAsia" w:hAnsi="Arial"/>
          <w:bCs/>
          <w:color w:val="000000" w:themeColor="text1"/>
          <w:kern w:val="24"/>
          <w:sz w:val="24"/>
          <w:szCs w:val="24"/>
        </w:rPr>
        <w:t xml:space="preserve">psychological </w:t>
      </w:r>
      <w:r>
        <w:rPr>
          <w:rFonts w:ascii="Arial" w:eastAsiaTheme="minorEastAsia" w:hAnsi="Arial"/>
          <w:bCs/>
          <w:color w:val="000000" w:themeColor="text1"/>
          <w:kern w:val="24"/>
          <w:sz w:val="24"/>
          <w:szCs w:val="24"/>
        </w:rPr>
        <w:t>___________</w:t>
      </w:r>
      <w:r w:rsidRPr="000B4A6F">
        <w:rPr>
          <w:rFonts w:ascii="Arial" w:eastAsiaTheme="minorEastAsia" w:hAnsi="Arial"/>
          <w:bCs/>
          <w:color w:val="000000" w:themeColor="text1"/>
          <w:kern w:val="24"/>
          <w:sz w:val="24"/>
          <w:szCs w:val="24"/>
        </w:rPr>
        <w:t xml:space="preserve"> </w:t>
      </w:r>
    </w:p>
    <w:p w:rsidR="000B4A6F" w:rsidRDefault="000B4A6F" w:rsidP="000B4A6F">
      <w:pPr>
        <w:spacing w:after="0" w:line="240" w:lineRule="auto"/>
        <w:textAlignment w:val="baseline"/>
        <w:rPr>
          <w:rFonts w:ascii="Arial" w:eastAsiaTheme="minorEastAsia" w:hAnsi="Arial"/>
          <w:bCs/>
          <w:color w:val="000000" w:themeColor="text1"/>
          <w:kern w:val="24"/>
          <w:sz w:val="24"/>
          <w:szCs w:val="24"/>
        </w:rPr>
      </w:pPr>
      <w:r w:rsidRPr="000B4A6F">
        <w:rPr>
          <w:rFonts w:ascii="Arial" w:eastAsiaTheme="minorEastAsia" w:hAnsi="Arial"/>
          <w:bCs/>
          <w:color w:val="000000" w:themeColor="text1"/>
          <w:kern w:val="24"/>
          <w:sz w:val="24"/>
          <w:szCs w:val="24"/>
        </w:rPr>
        <w:tab/>
      </w: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 xml:space="preserve">B. </w:t>
      </w:r>
      <w:r w:rsidRPr="000B4A6F">
        <w:rPr>
          <w:rFonts w:ascii="Arial" w:eastAsiaTheme="minorEastAsia" w:hAnsi="Arial"/>
          <w:bCs/>
          <w:color w:val="000000" w:themeColor="text1"/>
          <w:kern w:val="24"/>
          <w:sz w:val="24"/>
          <w:szCs w:val="24"/>
        </w:rPr>
        <w:t>Participants in research must give ‘</w:t>
      </w:r>
      <w:r>
        <w:rPr>
          <w:rFonts w:ascii="Arial" w:eastAsiaTheme="minorEastAsia" w:hAnsi="Arial"/>
          <w:bCs/>
          <w:color w:val="000000" w:themeColor="text1"/>
          <w:kern w:val="24"/>
          <w:sz w:val="24"/>
          <w:szCs w:val="24"/>
        </w:rPr>
        <w:t>_________________</w:t>
      </w:r>
      <w:proofErr w:type="gramStart"/>
      <w:r>
        <w:rPr>
          <w:rFonts w:ascii="Arial" w:eastAsiaTheme="minorEastAsia" w:hAnsi="Arial"/>
          <w:bCs/>
          <w:color w:val="000000" w:themeColor="text1"/>
          <w:kern w:val="24"/>
          <w:sz w:val="24"/>
          <w:szCs w:val="24"/>
        </w:rPr>
        <w:t>_  _</w:t>
      </w:r>
      <w:proofErr w:type="gramEnd"/>
      <w:r>
        <w:rPr>
          <w:rFonts w:ascii="Arial" w:eastAsiaTheme="minorEastAsia" w:hAnsi="Arial"/>
          <w:bCs/>
          <w:color w:val="000000" w:themeColor="text1"/>
          <w:kern w:val="24"/>
          <w:sz w:val="24"/>
          <w:szCs w:val="24"/>
        </w:rPr>
        <w:t>______________</w:t>
      </w:r>
      <w:r w:rsidRPr="000B4A6F">
        <w:rPr>
          <w:rFonts w:ascii="Arial" w:eastAsiaTheme="minorEastAsia" w:hAnsi="Arial"/>
          <w:bCs/>
          <w:color w:val="000000" w:themeColor="text1"/>
          <w:kern w:val="24"/>
          <w:sz w:val="24"/>
          <w:szCs w:val="24"/>
        </w:rPr>
        <w:t xml:space="preserve">’ – a </w:t>
      </w:r>
      <w:r>
        <w:rPr>
          <w:rFonts w:ascii="Arial" w:eastAsiaTheme="minorEastAsia" w:hAnsi="Arial"/>
          <w:bCs/>
          <w:color w:val="000000" w:themeColor="text1"/>
          <w:kern w:val="24"/>
          <w:sz w:val="24"/>
          <w:szCs w:val="24"/>
        </w:rPr>
        <w:t xml:space="preserve">  </w:t>
      </w: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 xml:space="preserve">    </w:t>
      </w:r>
      <w:proofErr w:type="gramStart"/>
      <w:r w:rsidRPr="000B4A6F">
        <w:rPr>
          <w:rFonts w:ascii="Arial" w:eastAsiaTheme="minorEastAsia" w:hAnsi="Arial"/>
          <w:bCs/>
          <w:color w:val="000000" w:themeColor="text1"/>
          <w:kern w:val="24"/>
          <w:sz w:val="24"/>
          <w:szCs w:val="24"/>
        </w:rPr>
        <w:t>clear</w:t>
      </w:r>
      <w:proofErr w:type="gramEnd"/>
      <w:r w:rsidRPr="000B4A6F">
        <w:rPr>
          <w:rFonts w:ascii="Arial" w:eastAsiaTheme="minorEastAsia" w:hAnsi="Arial"/>
          <w:bCs/>
          <w:color w:val="000000" w:themeColor="text1"/>
          <w:kern w:val="24"/>
          <w:sz w:val="24"/>
          <w:szCs w:val="24"/>
        </w:rPr>
        <w:t xml:space="preserve"> statement of procedures, </w:t>
      </w:r>
      <w:proofErr w:type="spellStart"/>
      <w:r w:rsidRPr="000B4A6F">
        <w:rPr>
          <w:rFonts w:ascii="Arial" w:eastAsiaTheme="minorEastAsia" w:hAnsi="Arial"/>
          <w:bCs/>
          <w:color w:val="000000" w:themeColor="text1"/>
          <w:kern w:val="24"/>
          <w:sz w:val="24"/>
          <w:szCs w:val="24"/>
        </w:rPr>
        <w:t>risks,and</w:t>
      </w:r>
      <w:proofErr w:type="spellEnd"/>
      <w:r w:rsidRPr="000B4A6F">
        <w:rPr>
          <w:rFonts w:ascii="Arial" w:eastAsiaTheme="minorEastAsia" w:hAnsi="Arial"/>
          <w:bCs/>
          <w:color w:val="000000" w:themeColor="text1"/>
          <w:kern w:val="24"/>
          <w:sz w:val="24"/>
          <w:szCs w:val="24"/>
        </w:rPr>
        <w:t xml:space="preserve"> obligations connected to the research</w:t>
      </w: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 xml:space="preserve">C. </w:t>
      </w:r>
      <w:r w:rsidRPr="000B4A6F">
        <w:rPr>
          <w:rFonts w:ascii="Arial" w:eastAsiaTheme="minorEastAsia" w:hAnsi="Arial"/>
          <w:bCs/>
          <w:color w:val="000000" w:themeColor="text1"/>
          <w:kern w:val="24"/>
          <w:sz w:val="24"/>
          <w:szCs w:val="24"/>
        </w:rPr>
        <w:t xml:space="preserve">Researchers must respect the </w:t>
      </w:r>
      <w:r>
        <w:rPr>
          <w:rFonts w:ascii="Arial" w:eastAsiaTheme="minorEastAsia" w:hAnsi="Arial"/>
          <w:bCs/>
          <w:color w:val="000000" w:themeColor="text1"/>
          <w:kern w:val="24"/>
          <w:sz w:val="24"/>
          <w:szCs w:val="24"/>
        </w:rPr>
        <w:t>_______________</w:t>
      </w:r>
      <w:r w:rsidRPr="000B4A6F">
        <w:rPr>
          <w:rFonts w:ascii="Arial" w:eastAsiaTheme="minorEastAsia" w:hAnsi="Arial"/>
          <w:bCs/>
          <w:color w:val="000000" w:themeColor="text1"/>
          <w:kern w:val="24"/>
          <w:sz w:val="24"/>
          <w:szCs w:val="24"/>
        </w:rPr>
        <w:t>and</w:t>
      </w:r>
      <w:r>
        <w:rPr>
          <w:rFonts w:ascii="Arial" w:eastAsiaTheme="minorEastAsia" w:hAnsi="Arial"/>
          <w:bCs/>
          <w:color w:val="000000" w:themeColor="text1"/>
          <w:kern w:val="24"/>
          <w:sz w:val="24"/>
          <w:szCs w:val="24"/>
        </w:rPr>
        <w:t xml:space="preserve"> _________________________</w:t>
      </w: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 xml:space="preserve">   </w:t>
      </w:r>
      <w:r w:rsidRPr="000B4A6F">
        <w:rPr>
          <w:rFonts w:ascii="Arial" w:eastAsiaTheme="minorEastAsia" w:hAnsi="Arial"/>
          <w:bCs/>
          <w:color w:val="000000" w:themeColor="text1"/>
          <w:kern w:val="24"/>
          <w:sz w:val="24"/>
          <w:szCs w:val="24"/>
        </w:rPr>
        <w:t xml:space="preserve"> </w:t>
      </w:r>
      <w:proofErr w:type="gramStart"/>
      <w:r w:rsidRPr="000B4A6F">
        <w:rPr>
          <w:rFonts w:ascii="Arial" w:eastAsiaTheme="minorEastAsia" w:hAnsi="Arial"/>
          <w:bCs/>
          <w:color w:val="000000" w:themeColor="text1"/>
          <w:kern w:val="24"/>
          <w:sz w:val="24"/>
          <w:szCs w:val="24"/>
        </w:rPr>
        <w:t>of</w:t>
      </w:r>
      <w:proofErr w:type="gramEnd"/>
      <w:r w:rsidRPr="000B4A6F">
        <w:rPr>
          <w:rFonts w:ascii="Arial" w:eastAsiaTheme="minorEastAsia" w:hAnsi="Arial"/>
          <w:bCs/>
          <w:color w:val="000000" w:themeColor="text1"/>
          <w:kern w:val="24"/>
          <w:sz w:val="24"/>
          <w:szCs w:val="24"/>
        </w:rPr>
        <w:t xml:space="preserve"> participants</w:t>
      </w:r>
    </w:p>
    <w:p w:rsidR="000B4A6F" w:rsidRPr="000B4A6F" w:rsidRDefault="000B4A6F" w:rsidP="000B4A6F">
      <w:pPr>
        <w:spacing w:after="0" w:line="240" w:lineRule="auto"/>
        <w:ind w:left="720"/>
        <w:textAlignment w:val="baseline"/>
        <w:rPr>
          <w:rFonts w:ascii="Times New Roman" w:eastAsia="Times New Roman" w:hAnsi="Times New Roman" w:cs="Times New Roman"/>
          <w:sz w:val="24"/>
          <w:szCs w:val="24"/>
        </w:rPr>
      </w:pPr>
    </w:p>
    <w:p w:rsidR="000B4A6F" w:rsidRDefault="000B4A6F" w:rsidP="000B4A6F">
      <w:pPr>
        <w:spacing w:after="0" w:line="240" w:lineRule="auto"/>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ab/>
        <w:t>D</w:t>
      </w:r>
      <w:r w:rsidRPr="000B4A6F">
        <w:rPr>
          <w:rFonts w:ascii="Arial" w:eastAsiaTheme="minorEastAsia" w:hAnsi="Arial"/>
          <w:bCs/>
          <w:color w:val="000000" w:themeColor="text1"/>
          <w:kern w:val="24"/>
          <w:sz w:val="24"/>
          <w:szCs w:val="24"/>
        </w:rPr>
        <w:t>.  All research participants have a right to be</w:t>
      </w:r>
      <w:r>
        <w:rPr>
          <w:rFonts w:ascii="Arial" w:eastAsiaTheme="minorEastAsia" w:hAnsi="Arial"/>
          <w:bCs/>
          <w:color w:val="000000" w:themeColor="text1"/>
          <w:kern w:val="24"/>
          <w:sz w:val="24"/>
          <w:szCs w:val="24"/>
        </w:rPr>
        <w:t xml:space="preserve"> </w:t>
      </w:r>
      <w:r w:rsidRPr="000B4A6F">
        <w:rPr>
          <w:rFonts w:ascii="Arial" w:eastAsiaTheme="minorEastAsia" w:hAnsi="Arial"/>
          <w:bCs/>
          <w:color w:val="000000" w:themeColor="text1"/>
          <w:kern w:val="24"/>
          <w:sz w:val="24"/>
          <w:szCs w:val="24"/>
        </w:rPr>
        <w:t xml:space="preserve">informed about research </w:t>
      </w:r>
      <w:r>
        <w:rPr>
          <w:rFonts w:ascii="Arial" w:eastAsiaTheme="minorEastAsia" w:hAnsi="Arial"/>
          <w:bCs/>
          <w:color w:val="000000" w:themeColor="text1"/>
          <w:kern w:val="24"/>
          <w:sz w:val="24"/>
          <w:szCs w:val="24"/>
        </w:rPr>
        <w:t>______________</w:t>
      </w:r>
    </w:p>
    <w:p w:rsidR="000B4A6F" w:rsidRDefault="000B4A6F" w:rsidP="000B4A6F">
      <w:pPr>
        <w:spacing w:after="0" w:line="240" w:lineRule="auto"/>
        <w:textAlignment w:val="baseline"/>
        <w:rPr>
          <w:rFonts w:ascii="Arial" w:eastAsiaTheme="minorEastAsia" w:hAnsi="Arial"/>
          <w:bCs/>
          <w:color w:val="000000" w:themeColor="text1"/>
          <w:kern w:val="24"/>
          <w:sz w:val="24"/>
          <w:szCs w:val="24"/>
        </w:rPr>
      </w:pPr>
    </w:p>
    <w:p w:rsidR="000B4A6F" w:rsidRDefault="000B4A6F" w:rsidP="000B4A6F">
      <w:pPr>
        <w:spacing w:after="0" w:line="240" w:lineRule="auto"/>
        <w:ind w:left="720"/>
        <w:textAlignment w:val="baseline"/>
        <w:rPr>
          <w:rFonts w:ascii="Arial" w:eastAsiaTheme="minorEastAsia" w:hAnsi="Arial"/>
          <w:bCs/>
          <w:color w:val="000000" w:themeColor="text1"/>
          <w:kern w:val="24"/>
          <w:sz w:val="24"/>
          <w:szCs w:val="24"/>
        </w:rPr>
      </w:pPr>
      <w:r>
        <w:rPr>
          <w:rFonts w:ascii="Arial" w:eastAsiaTheme="minorEastAsia" w:hAnsi="Arial"/>
          <w:bCs/>
          <w:color w:val="000000" w:themeColor="text1"/>
          <w:kern w:val="24"/>
          <w:sz w:val="24"/>
          <w:szCs w:val="24"/>
        </w:rPr>
        <w:t>E</w:t>
      </w:r>
      <w:r w:rsidRPr="000B4A6F">
        <w:rPr>
          <w:rFonts w:ascii="Arial" w:eastAsiaTheme="minorEastAsia" w:hAnsi="Arial"/>
          <w:bCs/>
          <w:color w:val="000000" w:themeColor="text1"/>
          <w:kern w:val="24"/>
          <w:sz w:val="24"/>
          <w:szCs w:val="24"/>
        </w:rPr>
        <w:t xml:space="preserve">  Research participants have a right to </w:t>
      </w:r>
      <w:r>
        <w:rPr>
          <w:rFonts w:ascii="Arial" w:eastAsiaTheme="minorEastAsia" w:hAnsi="Arial"/>
          <w:bCs/>
          <w:color w:val="000000" w:themeColor="text1"/>
          <w:kern w:val="24"/>
          <w:sz w:val="24"/>
          <w:szCs w:val="24"/>
        </w:rPr>
        <w:t>____________________ f</w:t>
      </w:r>
      <w:r w:rsidRPr="000B4A6F">
        <w:rPr>
          <w:rFonts w:ascii="Arial" w:eastAsiaTheme="minorEastAsia" w:hAnsi="Arial"/>
          <w:bCs/>
          <w:color w:val="000000" w:themeColor="text1"/>
          <w:kern w:val="24"/>
          <w:sz w:val="24"/>
          <w:szCs w:val="24"/>
        </w:rPr>
        <w:t xml:space="preserve">rom the research at </w:t>
      </w:r>
      <w:r>
        <w:rPr>
          <w:rFonts w:ascii="Arial" w:eastAsiaTheme="minorEastAsia" w:hAnsi="Arial"/>
          <w:bCs/>
          <w:color w:val="000000" w:themeColor="text1"/>
          <w:kern w:val="24"/>
          <w:sz w:val="24"/>
          <w:szCs w:val="24"/>
        </w:rPr>
        <w:t xml:space="preserve">   </w:t>
      </w:r>
    </w:p>
    <w:p w:rsidR="000D4E25" w:rsidRPr="009A603A" w:rsidRDefault="000B4A6F" w:rsidP="00F457E3">
      <w:pPr>
        <w:spacing w:after="0" w:line="240" w:lineRule="auto"/>
        <w:ind w:left="720"/>
        <w:textAlignment w:val="baseline"/>
        <w:rPr>
          <w:rFonts w:ascii="Arial" w:hAnsi="Arial" w:cs="Arial"/>
          <w:sz w:val="24"/>
          <w:szCs w:val="24"/>
        </w:rPr>
      </w:pPr>
      <w:r>
        <w:rPr>
          <w:rFonts w:ascii="Arial" w:eastAsiaTheme="minorEastAsia" w:hAnsi="Arial"/>
          <w:bCs/>
          <w:color w:val="000000" w:themeColor="text1"/>
          <w:kern w:val="24"/>
          <w:sz w:val="24"/>
          <w:szCs w:val="24"/>
        </w:rPr>
        <w:t xml:space="preserve">     </w:t>
      </w:r>
      <w:proofErr w:type="gramStart"/>
      <w:r w:rsidRPr="000B4A6F">
        <w:rPr>
          <w:rFonts w:ascii="Arial" w:eastAsiaTheme="minorEastAsia" w:hAnsi="Arial"/>
          <w:bCs/>
          <w:color w:val="000000" w:themeColor="text1"/>
          <w:kern w:val="24"/>
          <w:sz w:val="24"/>
          <w:szCs w:val="24"/>
        </w:rPr>
        <w:t>no</w:t>
      </w:r>
      <w:proofErr w:type="gramEnd"/>
      <w:r w:rsidRPr="000B4A6F">
        <w:rPr>
          <w:rFonts w:ascii="Arial" w:eastAsiaTheme="minorEastAsia" w:hAnsi="Arial"/>
          <w:bCs/>
          <w:color w:val="000000" w:themeColor="text1"/>
          <w:kern w:val="24"/>
          <w:sz w:val="24"/>
          <w:szCs w:val="24"/>
        </w:rPr>
        <w:t xml:space="preserve"> charge </w:t>
      </w:r>
    </w:p>
    <w:sectPr w:rsidR="000D4E25" w:rsidRPr="009A603A" w:rsidSect="00155E51">
      <w:pgSz w:w="12240" w:h="15840"/>
      <w:pgMar w:top="90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AAA"/>
    <w:multiLevelType w:val="hybridMultilevel"/>
    <w:tmpl w:val="7458D646"/>
    <w:lvl w:ilvl="0" w:tplc="D688AA76">
      <w:start w:val="2"/>
      <w:numFmt w:val="decimal"/>
      <w:lvlText w:val="%1."/>
      <w:lvlJc w:val="left"/>
      <w:pPr>
        <w:tabs>
          <w:tab w:val="num" w:pos="720"/>
        </w:tabs>
        <w:ind w:left="720" w:hanging="360"/>
      </w:pPr>
    </w:lvl>
    <w:lvl w:ilvl="1" w:tplc="098476B2" w:tentative="1">
      <w:start w:val="1"/>
      <w:numFmt w:val="decimal"/>
      <w:lvlText w:val="%2."/>
      <w:lvlJc w:val="left"/>
      <w:pPr>
        <w:tabs>
          <w:tab w:val="num" w:pos="1440"/>
        </w:tabs>
        <w:ind w:left="1440" w:hanging="360"/>
      </w:pPr>
    </w:lvl>
    <w:lvl w:ilvl="2" w:tplc="0D30689E" w:tentative="1">
      <w:start w:val="1"/>
      <w:numFmt w:val="decimal"/>
      <w:lvlText w:val="%3."/>
      <w:lvlJc w:val="left"/>
      <w:pPr>
        <w:tabs>
          <w:tab w:val="num" w:pos="2160"/>
        </w:tabs>
        <w:ind w:left="2160" w:hanging="360"/>
      </w:pPr>
    </w:lvl>
    <w:lvl w:ilvl="3" w:tplc="0FA0EC4E" w:tentative="1">
      <w:start w:val="1"/>
      <w:numFmt w:val="decimal"/>
      <w:lvlText w:val="%4."/>
      <w:lvlJc w:val="left"/>
      <w:pPr>
        <w:tabs>
          <w:tab w:val="num" w:pos="2880"/>
        </w:tabs>
        <w:ind w:left="2880" w:hanging="360"/>
      </w:pPr>
    </w:lvl>
    <w:lvl w:ilvl="4" w:tplc="0AFE1C34" w:tentative="1">
      <w:start w:val="1"/>
      <w:numFmt w:val="decimal"/>
      <w:lvlText w:val="%5."/>
      <w:lvlJc w:val="left"/>
      <w:pPr>
        <w:tabs>
          <w:tab w:val="num" w:pos="3600"/>
        </w:tabs>
        <w:ind w:left="3600" w:hanging="360"/>
      </w:pPr>
    </w:lvl>
    <w:lvl w:ilvl="5" w:tplc="7604E492" w:tentative="1">
      <w:start w:val="1"/>
      <w:numFmt w:val="decimal"/>
      <w:lvlText w:val="%6."/>
      <w:lvlJc w:val="left"/>
      <w:pPr>
        <w:tabs>
          <w:tab w:val="num" w:pos="4320"/>
        </w:tabs>
        <w:ind w:left="4320" w:hanging="360"/>
      </w:pPr>
    </w:lvl>
    <w:lvl w:ilvl="6" w:tplc="413634F2" w:tentative="1">
      <w:start w:val="1"/>
      <w:numFmt w:val="decimal"/>
      <w:lvlText w:val="%7."/>
      <w:lvlJc w:val="left"/>
      <w:pPr>
        <w:tabs>
          <w:tab w:val="num" w:pos="5040"/>
        </w:tabs>
        <w:ind w:left="5040" w:hanging="360"/>
      </w:pPr>
    </w:lvl>
    <w:lvl w:ilvl="7" w:tplc="ACD88FC4" w:tentative="1">
      <w:start w:val="1"/>
      <w:numFmt w:val="decimal"/>
      <w:lvlText w:val="%8."/>
      <w:lvlJc w:val="left"/>
      <w:pPr>
        <w:tabs>
          <w:tab w:val="num" w:pos="5760"/>
        </w:tabs>
        <w:ind w:left="5760" w:hanging="360"/>
      </w:pPr>
    </w:lvl>
    <w:lvl w:ilvl="8" w:tplc="B5168A1A" w:tentative="1">
      <w:start w:val="1"/>
      <w:numFmt w:val="decimal"/>
      <w:lvlText w:val="%9."/>
      <w:lvlJc w:val="left"/>
      <w:pPr>
        <w:tabs>
          <w:tab w:val="num" w:pos="6480"/>
        </w:tabs>
        <w:ind w:left="6480" w:hanging="360"/>
      </w:pPr>
    </w:lvl>
  </w:abstractNum>
  <w:abstractNum w:abstractNumId="1">
    <w:nsid w:val="282E379D"/>
    <w:multiLevelType w:val="hybridMultilevel"/>
    <w:tmpl w:val="72A8F55E"/>
    <w:lvl w:ilvl="0" w:tplc="C1349154">
      <w:start w:val="1"/>
      <w:numFmt w:val="decimal"/>
      <w:lvlText w:val="%1."/>
      <w:lvlJc w:val="left"/>
      <w:pPr>
        <w:tabs>
          <w:tab w:val="num" w:pos="720"/>
        </w:tabs>
        <w:ind w:left="720" w:hanging="360"/>
      </w:pPr>
    </w:lvl>
    <w:lvl w:ilvl="1" w:tplc="DD0A7260" w:tentative="1">
      <w:start w:val="1"/>
      <w:numFmt w:val="decimal"/>
      <w:lvlText w:val="%2."/>
      <w:lvlJc w:val="left"/>
      <w:pPr>
        <w:tabs>
          <w:tab w:val="num" w:pos="1440"/>
        </w:tabs>
        <w:ind w:left="1440" w:hanging="360"/>
      </w:pPr>
    </w:lvl>
    <w:lvl w:ilvl="2" w:tplc="328A636C" w:tentative="1">
      <w:start w:val="1"/>
      <w:numFmt w:val="decimal"/>
      <w:lvlText w:val="%3."/>
      <w:lvlJc w:val="left"/>
      <w:pPr>
        <w:tabs>
          <w:tab w:val="num" w:pos="2160"/>
        </w:tabs>
        <w:ind w:left="2160" w:hanging="360"/>
      </w:pPr>
    </w:lvl>
    <w:lvl w:ilvl="3" w:tplc="AFB8C434" w:tentative="1">
      <w:start w:val="1"/>
      <w:numFmt w:val="decimal"/>
      <w:lvlText w:val="%4."/>
      <w:lvlJc w:val="left"/>
      <w:pPr>
        <w:tabs>
          <w:tab w:val="num" w:pos="2880"/>
        </w:tabs>
        <w:ind w:left="2880" w:hanging="360"/>
      </w:pPr>
    </w:lvl>
    <w:lvl w:ilvl="4" w:tplc="B8E6C7DC" w:tentative="1">
      <w:start w:val="1"/>
      <w:numFmt w:val="decimal"/>
      <w:lvlText w:val="%5."/>
      <w:lvlJc w:val="left"/>
      <w:pPr>
        <w:tabs>
          <w:tab w:val="num" w:pos="3600"/>
        </w:tabs>
        <w:ind w:left="3600" w:hanging="360"/>
      </w:pPr>
    </w:lvl>
    <w:lvl w:ilvl="5" w:tplc="D2AC8A9E" w:tentative="1">
      <w:start w:val="1"/>
      <w:numFmt w:val="decimal"/>
      <w:lvlText w:val="%6."/>
      <w:lvlJc w:val="left"/>
      <w:pPr>
        <w:tabs>
          <w:tab w:val="num" w:pos="4320"/>
        </w:tabs>
        <w:ind w:left="4320" w:hanging="360"/>
      </w:pPr>
    </w:lvl>
    <w:lvl w:ilvl="6" w:tplc="41D01E6A" w:tentative="1">
      <w:start w:val="1"/>
      <w:numFmt w:val="decimal"/>
      <w:lvlText w:val="%7."/>
      <w:lvlJc w:val="left"/>
      <w:pPr>
        <w:tabs>
          <w:tab w:val="num" w:pos="5040"/>
        </w:tabs>
        <w:ind w:left="5040" w:hanging="360"/>
      </w:pPr>
    </w:lvl>
    <w:lvl w:ilvl="7" w:tplc="2244D344" w:tentative="1">
      <w:start w:val="1"/>
      <w:numFmt w:val="decimal"/>
      <w:lvlText w:val="%8."/>
      <w:lvlJc w:val="left"/>
      <w:pPr>
        <w:tabs>
          <w:tab w:val="num" w:pos="5760"/>
        </w:tabs>
        <w:ind w:left="5760" w:hanging="360"/>
      </w:pPr>
    </w:lvl>
    <w:lvl w:ilvl="8" w:tplc="946EAA6A" w:tentative="1">
      <w:start w:val="1"/>
      <w:numFmt w:val="decimal"/>
      <w:lvlText w:val="%9."/>
      <w:lvlJc w:val="left"/>
      <w:pPr>
        <w:tabs>
          <w:tab w:val="num" w:pos="6480"/>
        </w:tabs>
        <w:ind w:left="6480" w:hanging="360"/>
      </w:pPr>
    </w:lvl>
  </w:abstractNum>
  <w:abstractNum w:abstractNumId="2">
    <w:nsid w:val="2D113259"/>
    <w:multiLevelType w:val="multilevel"/>
    <w:tmpl w:val="8EBC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E6A06"/>
    <w:multiLevelType w:val="multilevel"/>
    <w:tmpl w:val="5B1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60560"/>
    <w:multiLevelType w:val="hybridMultilevel"/>
    <w:tmpl w:val="DEFE7AD0"/>
    <w:lvl w:ilvl="0" w:tplc="F1C6CE76">
      <w:start w:val="3"/>
      <w:numFmt w:val="decimal"/>
      <w:lvlText w:val="%1."/>
      <w:lvlJc w:val="left"/>
      <w:pPr>
        <w:tabs>
          <w:tab w:val="num" w:pos="720"/>
        </w:tabs>
        <w:ind w:left="720" w:hanging="360"/>
      </w:pPr>
    </w:lvl>
    <w:lvl w:ilvl="1" w:tplc="1EF4CFC0" w:tentative="1">
      <w:start w:val="1"/>
      <w:numFmt w:val="decimal"/>
      <w:lvlText w:val="%2."/>
      <w:lvlJc w:val="left"/>
      <w:pPr>
        <w:tabs>
          <w:tab w:val="num" w:pos="1440"/>
        </w:tabs>
        <w:ind w:left="1440" w:hanging="360"/>
      </w:pPr>
    </w:lvl>
    <w:lvl w:ilvl="2" w:tplc="A4C6E16E" w:tentative="1">
      <w:start w:val="1"/>
      <w:numFmt w:val="decimal"/>
      <w:lvlText w:val="%3."/>
      <w:lvlJc w:val="left"/>
      <w:pPr>
        <w:tabs>
          <w:tab w:val="num" w:pos="2160"/>
        </w:tabs>
        <w:ind w:left="2160" w:hanging="360"/>
      </w:pPr>
    </w:lvl>
    <w:lvl w:ilvl="3" w:tplc="F71CA35E" w:tentative="1">
      <w:start w:val="1"/>
      <w:numFmt w:val="decimal"/>
      <w:lvlText w:val="%4."/>
      <w:lvlJc w:val="left"/>
      <w:pPr>
        <w:tabs>
          <w:tab w:val="num" w:pos="2880"/>
        </w:tabs>
        <w:ind w:left="2880" w:hanging="360"/>
      </w:pPr>
    </w:lvl>
    <w:lvl w:ilvl="4" w:tplc="BCB85A12" w:tentative="1">
      <w:start w:val="1"/>
      <w:numFmt w:val="decimal"/>
      <w:lvlText w:val="%5."/>
      <w:lvlJc w:val="left"/>
      <w:pPr>
        <w:tabs>
          <w:tab w:val="num" w:pos="3600"/>
        </w:tabs>
        <w:ind w:left="3600" w:hanging="360"/>
      </w:pPr>
    </w:lvl>
    <w:lvl w:ilvl="5" w:tplc="F1CEFBB8" w:tentative="1">
      <w:start w:val="1"/>
      <w:numFmt w:val="decimal"/>
      <w:lvlText w:val="%6."/>
      <w:lvlJc w:val="left"/>
      <w:pPr>
        <w:tabs>
          <w:tab w:val="num" w:pos="4320"/>
        </w:tabs>
        <w:ind w:left="4320" w:hanging="360"/>
      </w:pPr>
    </w:lvl>
    <w:lvl w:ilvl="6" w:tplc="8ABA880C" w:tentative="1">
      <w:start w:val="1"/>
      <w:numFmt w:val="decimal"/>
      <w:lvlText w:val="%7."/>
      <w:lvlJc w:val="left"/>
      <w:pPr>
        <w:tabs>
          <w:tab w:val="num" w:pos="5040"/>
        </w:tabs>
        <w:ind w:left="5040" w:hanging="360"/>
      </w:pPr>
    </w:lvl>
    <w:lvl w:ilvl="7" w:tplc="A838D6E4" w:tentative="1">
      <w:start w:val="1"/>
      <w:numFmt w:val="decimal"/>
      <w:lvlText w:val="%8."/>
      <w:lvlJc w:val="left"/>
      <w:pPr>
        <w:tabs>
          <w:tab w:val="num" w:pos="5760"/>
        </w:tabs>
        <w:ind w:left="5760" w:hanging="360"/>
      </w:pPr>
    </w:lvl>
    <w:lvl w:ilvl="8" w:tplc="96FCEEFA" w:tentative="1">
      <w:start w:val="1"/>
      <w:numFmt w:val="decimal"/>
      <w:lvlText w:val="%9."/>
      <w:lvlJc w:val="left"/>
      <w:pPr>
        <w:tabs>
          <w:tab w:val="num" w:pos="6480"/>
        </w:tabs>
        <w:ind w:left="6480" w:hanging="360"/>
      </w:pPr>
    </w:lvl>
  </w:abstractNum>
  <w:abstractNum w:abstractNumId="5">
    <w:nsid w:val="5D2D5CC7"/>
    <w:multiLevelType w:val="multilevel"/>
    <w:tmpl w:val="1CC87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446FE8"/>
    <w:multiLevelType w:val="hybridMultilevel"/>
    <w:tmpl w:val="CE1CB758"/>
    <w:lvl w:ilvl="0" w:tplc="5E2C4492">
      <w:start w:val="4"/>
      <w:numFmt w:val="decimal"/>
      <w:lvlText w:val="%1."/>
      <w:lvlJc w:val="left"/>
      <w:pPr>
        <w:tabs>
          <w:tab w:val="num" w:pos="720"/>
        </w:tabs>
        <w:ind w:left="720" w:hanging="360"/>
      </w:pPr>
    </w:lvl>
    <w:lvl w:ilvl="1" w:tplc="1CCAC036" w:tentative="1">
      <w:start w:val="1"/>
      <w:numFmt w:val="decimal"/>
      <w:lvlText w:val="%2."/>
      <w:lvlJc w:val="left"/>
      <w:pPr>
        <w:tabs>
          <w:tab w:val="num" w:pos="1440"/>
        </w:tabs>
        <w:ind w:left="1440" w:hanging="360"/>
      </w:pPr>
    </w:lvl>
    <w:lvl w:ilvl="2" w:tplc="5E9E3138" w:tentative="1">
      <w:start w:val="1"/>
      <w:numFmt w:val="decimal"/>
      <w:lvlText w:val="%3."/>
      <w:lvlJc w:val="left"/>
      <w:pPr>
        <w:tabs>
          <w:tab w:val="num" w:pos="2160"/>
        </w:tabs>
        <w:ind w:left="2160" w:hanging="360"/>
      </w:pPr>
    </w:lvl>
    <w:lvl w:ilvl="3" w:tplc="C0A61B24" w:tentative="1">
      <w:start w:val="1"/>
      <w:numFmt w:val="decimal"/>
      <w:lvlText w:val="%4."/>
      <w:lvlJc w:val="left"/>
      <w:pPr>
        <w:tabs>
          <w:tab w:val="num" w:pos="2880"/>
        </w:tabs>
        <w:ind w:left="2880" w:hanging="360"/>
      </w:pPr>
    </w:lvl>
    <w:lvl w:ilvl="4" w:tplc="929C0BE8" w:tentative="1">
      <w:start w:val="1"/>
      <w:numFmt w:val="decimal"/>
      <w:lvlText w:val="%5."/>
      <w:lvlJc w:val="left"/>
      <w:pPr>
        <w:tabs>
          <w:tab w:val="num" w:pos="3600"/>
        </w:tabs>
        <w:ind w:left="3600" w:hanging="360"/>
      </w:pPr>
    </w:lvl>
    <w:lvl w:ilvl="5" w:tplc="36EA042C" w:tentative="1">
      <w:start w:val="1"/>
      <w:numFmt w:val="decimal"/>
      <w:lvlText w:val="%6."/>
      <w:lvlJc w:val="left"/>
      <w:pPr>
        <w:tabs>
          <w:tab w:val="num" w:pos="4320"/>
        </w:tabs>
        <w:ind w:left="4320" w:hanging="360"/>
      </w:pPr>
    </w:lvl>
    <w:lvl w:ilvl="6" w:tplc="5CEE958E" w:tentative="1">
      <w:start w:val="1"/>
      <w:numFmt w:val="decimal"/>
      <w:lvlText w:val="%7."/>
      <w:lvlJc w:val="left"/>
      <w:pPr>
        <w:tabs>
          <w:tab w:val="num" w:pos="5040"/>
        </w:tabs>
        <w:ind w:left="5040" w:hanging="360"/>
      </w:pPr>
    </w:lvl>
    <w:lvl w:ilvl="7" w:tplc="17961F72" w:tentative="1">
      <w:start w:val="1"/>
      <w:numFmt w:val="decimal"/>
      <w:lvlText w:val="%8."/>
      <w:lvlJc w:val="left"/>
      <w:pPr>
        <w:tabs>
          <w:tab w:val="num" w:pos="5760"/>
        </w:tabs>
        <w:ind w:left="5760" w:hanging="360"/>
      </w:pPr>
    </w:lvl>
    <w:lvl w:ilvl="8" w:tplc="D2B04F4A" w:tentative="1">
      <w:start w:val="1"/>
      <w:numFmt w:val="decimal"/>
      <w:lvlText w:val="%9."/>
      <w:lvlJc w:val="left"/>
      <w:pPr>
        <w:tabs>
          <w:tab w:val="num" w:pos="6480"/>
        </w:tabs>
        <w:ind w:left="6480" w:hanging="360"/>
      </w:pPr>
    </w:lvl>
  </w:abstractNum>
  <w:abstractNum w:abstractNumId="7">
    <w:nsid w:val="68DC02AE"/>
    <w:multiLevelType w:val="multilevel"/>
    <w:tmpl w:val="FDA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E415FB"/>
    <w:multiLevelType w:val="multilevel"/>
    <w:tmpl w:val="062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339B8"/>
    <w:multiLevelType w:val="multilevel"/>
    <w:tmpl w:val="13B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9"/>
  </w:num>
  <w:num w:numId="6">
    <w:abstractNumId w:val="3"/>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81"/>
    <w:rsid w:val="000107A1"/>
    <w:rsid w:val="000B4A6F"/>
    <w:rsid w:val="000D4E25"/>
    <w:rsid w:val="00155E51"/>
    <w:rsid w:val="002F783A"/>
    <w:rsid w:val="00331FD6"/>
    <w:rsid w:val="00396C7F"/>
    <w:rsid w:val="004046F1"/>
    <w:rsid w:val="006A1DB2"/>
    <w:rsid w:val="0070237F"/>
    <w:rsid w:val="00702548"/>
    <w:rsid w:val="007F0DF5"/>
    <w:rsid w:val="0080430F"/>
    <w:rsid w:val="00805071"/>
    <w:rsid w:val="008617DF"/>
    <w:rsid w:val="00875D9B"/>
    <w:rsid w:val="009236D7"/>
    <w:rsid w:val="00942521"/>
    <w:rsid w:val="009A603A"/>
    <w:rsid w:val="009D1810"/>
    <w:rsid w:val="00A4597A"/>
    <w:rsid w:val="00A65BCB"/>
    <w:rsid w:val="00B3046C"/>
    <w:rsid w:val="00BD1453"/>
    <w:rsid w:val="00C75230"/>
    <w:rsid w:val="00CD5C05"/>
    <w:rsid w:val="00D56A81"/>
    <w:rsid w:val="00D77350"/>
    <w:rsid w:val="00EB2E7D"/>
    <w:rsid w:val="00EB6D95"/>
    <w:rsid w:val="00F130CC"/>
    <w:rsid w:val="00F457E3"/>
    <w:rsid w:val="00FD7B92"/>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E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E2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C7F"/>
    <w:rPr>
      <w:color w:val="336699"/>
      <w:u w:val="single"/>
    </w:rPr>
  </w:style>
  <w:style w:type="character" w:styleId="Strong">
    <w:name w:val="Strong"/>
    <w:basedOn w:val="DefaultParagraphFont"/>
    <w:uiPriority w:val="22"/>
    <w:qFormat/>
    <w:rsid w:val="00396C7F"/>
    <w:rPr>
      <w:b/>
      <w:bCs/>
    </w:rPr>
  </w:style>
  <w:style w:type="paragraph" w:customStyle="1" w:styleId="wikidescription">
    <w:name w:val="wikidescription"/>
    <w:basedOn w:val="Normal"/>
    <w:rsid w:val="009236D7"/>
    <w:pPr>
      <w:spacing w:before="75" w:after="150" w:line="300" w:lineRule="atLeast"/>
    </w:pPr>
    <w:rPr>
      <w:rFonts w:ascii="Times New Roman" w:eastAsia="Times New Roman" w:hAnsi="Times New Roman" w:cs="Times New Roman"/>
      <w:color w:val="444444"/>
      <w:sz w:val="24"/>
      <w:szCs w:val="24"/>
    </w:rPr>
  </w:style>
  <w:style w:type="character" w:customStyle="1" w:styleId="st">
    <w:name w:val="st"/>
    <w:basedOn w:val="DefaultParagraphFont"/>
    <w:rsid w:val="00EB6D95"/>
  </w:style>
  <w:style w:type="paragraph" w:styleId="BalloonText">
    <w:name w:val="Balloon Text"/>
    <w:basedOn w:val="Normal"/>
    <w:link w:val="BalloonTextChar"/>
    <w:uiPriority w:val="99"/>
    <w:semiHidden/>
    <w:unhideWhenUsed/>
    <w:rsid w:val="0001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E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E2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C7F"/>
    <w:rPr>
      <w:color w:val="336699"/>
      <w:u w:val="single"/>
    </w:rPr>
  </w:style>
  <w:style w:type="character" w:styleId="Strong">
    <w:name w:val="Strong"/>
    <w:basedOn w:val="DefaultParagraphFont"/>
    <w:uiPriority w:val="22"/>
    <w:qFormat/>
    <w:rsid w:val="00396C7F"/>
    <w:rPr>
      <w:b/>
      <w:bCs/>
    </w:rPr>
  </w:style>
  <w:style w:type="paragraph" w:customStyle="1" w:styleId="wikidescription">
    <w:name w:val="wikidescription"/>
    <w:basedOn w:val="Normal"/>
    <w:rsid w:val="009236D7"/>
    <w:pPr>
      <w:spacing w:before="75" w:after="150" w:line="300" w:lineRule="atLeast"/>
    </w:pPr>
    <w:rPr>
      <w:rFonts w:ascii="Times New Roman" w:eastAsia="Times New Roman" w:hAnsi="Times New Roman" w:cs="Times New Roman"/>
      <w:color w:val="444444"/>
      <w:sz w:val="24"/>
      <w:szCs w:val="24"/>
    </w:rPr>
  </w:style>
  <w:style w:type="character" w:customStyle="1" w:styleId="st">
    <w:name w:val="st"/>
    <w:basedOn w:val="DefaultParagraphFont"/>
    <w:rsid w:val="00EB6D95"/>
  </w:style>
  <w:style w:type="paragraph" w:styleId="BalloonText">
    <w:name w:val="Balloon Text"/>
    <w:basedOn w:val="Normal"/>
    <w:link w:val="BalloonTextChar"/>
    <w:uiPriority w:val="99"/>
    <w:semiHidden/>
    <w:unhideWhenUsed/>
    <w:rsid w:val="0001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256">
      <w:bodyDiv w:val="1"/>
      <w:marLeft w:val="0"/>
      <w:marRight w:val="0"/>
      <w:marTop w:val="0"/>
      <w:marBottom w:val="0"/>
      <w:divBdr>
        <w:top w:val="none" w:sz="0" w:space="0" w:color="auto"/>
        <w:left w:val="none" w:sz="0" w:space="0" w:color="auto"/>
        <w:bottom w:val="none" w:sz="0" w:space="0" w:color="auto"/>
        <w:right w:val="none" w:sz="0" w:space="0" w:color="auto"/>
      </w:divBdr>
      <w:divsChild>
        <w:div w:id="477310943">
          <w:marLeft w:val="0"/>
          <w:marRight w:val="0"/>
          <w:marTop w:val="0"/>
          <w:marBottom w:val="0"/>
          <w:divBdr>
            <w:top w:val="none" w:sz="0" w:space="0" w:color="auto"/>
            <w:left w:val="none" w:sz="0" w:space="0" w:color="auto"/>
            <w:bottom w:val="none" w:sz="0" w:space="0" w:color="auto"/>
            <w:right w:val="none" w:sz="0" w:space="0" w:color="auto"/>
          </w:divBdr>
          <w:divsChild>
            <w:div w:id="1246458488">
              <w:marLeft w:val="0"/>
              <w:marRight w:val="0"/>
              <w:marTop w:val="0"/>
              <w:marBottom w:val="0"/>
              <w:divBdr>
                <w:top w:val="none" w:sz="0" w:space="0" w:color="auto"/>
                <w:left w:val="none" w:sz="0" w:space="0" w:color="auto"/>
                <w:bottom w:val="none" w:sz="0" w:space="0" w:color="auto"/>
                <w:right w:val="none" w:sz="0" w:space="0" w:color="auto"/>
              </w:divBdr>
              <w:divsChild>
                <w:div w:id="2133867046">
                  <w:marLeft w:val="0"/>
                  <w:marRight w:val="0"/>
                  <w:marTop w:val="0"/>
                  <w:marBottom w:val="0"/>
                  <w:divBdr>
                    <w:top w:val="none" w:sz="0" w:space="0" w:color="auto"/>
                    <w:left w:val="none" w:sz="0" w:space="0" w:color="auto"/>
                    <w:bottom w:val="none" w:sz="0" w:space="0" w:color="auto"/>
                    <w:right w:val="none" w:sz="0" w:space="0" w:color="auto"/>
                  </w:divBdr>
                  <w:divsChild>
                    <w:div w:id="2049185246">
                      <w:marLeft w:val="2490"/>
                      <w:marRight w:val="0"/>
                      <w:marTop w:val="0"/>
                      <w:marBottom w:val="0"/>
                      <w:divBdr>
                        <w:top w:val="none" w:sz="0" w:space="0" w:color="auto"/>
                        <w:left w:val="none" w:sz="0" w:space="0" w:color="auto"/>
                        <w:bottom w:val="none" w:sz="0" w:space="0" w:color="auto"/>
                        <w:right w:val="none" w:sz="0" w:space="0" w:color="auto"/>
                      </w:divBdr>
                      <w:divsChild>
                        <w:div w:id="1393851717">
                          <w:marLeft w:val="30"/>
                          <w:marRight w:val="0"/>
                          <w:marTop w:val="0"/>
                          <w:marBottom w:val="0"/>
                          <w:divBdr>
                            <w:top w:val="none" w:sz="0" w:space="0" w:color="auto"/>
                            <w:left w:val="none" w:sz="0" w:space="0" w:color="auto"/>
                            <w:bottom w:val="none" w:sz="0" w:space="0" w:color="auto"/>
                            <w:right w:val="none" w:sz="0" w:space="0" w:color="auto"/>
                          </w:divBdr>
                          <w:divsChild>
                            <w:div w:id="731468037">
                              <w:marLeft w:val="0"/>
                              <w:marRight w:val="0"/>
                              <w:marTop w:val="0"/>
                              <w:marBottom w:val="0"/>
                              <w:divBdr>
                                <w:top w:val="none" w:sz="0" w:space="0" w:color="auto"/>
                                <w:left w:val="none" w:sz="0" w:space="0" w:color="auto"/>
                                <w:bottom w:val="none" w:sz="0" w:space="0" w:color="auto"/>
                                <w:right w:val="none" w:sz="0" w:space="0" w:color="auto"/>
                              </w:divBdr>
                              <w:divsChild>
                                <w:div w:id="915358706">
                                  <w:marLeft w:val="0"/>
                                  <w:marRight w:val="0"/>
                                  <w:marTop w:val="0"/>
                                  <w:marBottom w:val="0"/>
                                  <w:divBdr>
                                    <w:top w:val="none" w:sz="0" w:space="0" w:color="auto"/>
                                    <w:left w:val="none" w:sz="0" w:space="0" w:color="auto"/>
                                    <w:bottom w:val="none" w:sz="0" w:space="0" w:color="auto"/>
                                    <w:right w:val="none" w:sz="0" w:space="0" w:color="auto"/>
                                  </w:divBdr>
                                  <w:divsChild>
                                    <w:div w:id="1888295185">
                                      <w:marLeft w:val="0"/>
                                      <w:marRight w:val="0"/>
                                      <w:marTop w:val="150"/>
                                      <w:marBottom w:val="165"/>
                                      <w:divBdr>
                                        <w:top w:val="none" w:sz="0" w:space="0" w:color="auto"/>
                                        <w:left w:val="none" w:sz="0" w:space="0" w:color="auto"/>
                                        <w:bottom w:val="none" w:sz="0" w:space="0" w:color="auto"/>
                                        <w:right w:val="none" w:sz="0" w:space="0" w:color="auto"/>
                                      </w:divBdr>
                                      <w:divsChild>
                                        <w:div w:id="40250958">
                                          <w:marLeft w:val="75"/>
                                          <w:marRight w:val="75"/>
                                          <w:marTop w:val="0"/>
                                          <w:marBottom w:val="0"/>
                                          <w:divBdr>
                                            <w:top w:val="single" w:sz="6" w:space="4" w:color="DFE5D5"/>
                                            <w:left w:val="single" w:sz="6" w:space="4" w:color="DFE5D5"/>
                                            <w:bottom w:val="single" w:sz="6" w:space="4" w:color="DFE5D5"/>
                                            <w:right w:val="single" w:sz="6" w:space="4" w:color="DFE5D5"/>
                                          </w:divBdr>
                                        </w:div>
                                      </w:divsChild>
                                    </w:div>
                                  </w:divsChild>
                                </w:div>
                              </w:divsChild>
                            </w:div>
                          </w:divsChild>
                        </w:div>
                      </w:divsChild>
                    </w:div>
                  </w:divsChild>
                </w:div>
              </w:divsChild>
            </w:div>
          </w:divsChild>
        </w:div>
      </w:divsChild>
    </w:div>
    <w:div w:id="249972031">
      <w:bodyDiv w:val="1"/>
      <w:marLeft w:val="0"/>
      <w:marRight w:val="0"/>
      <w:marTop w:val="0"/>
      <w:marBottom w:val="0"/>
      <w:divBdr>
        <w:top w:val="none" w:sz="0" w:space="0" w:color="auto"/>
        <w:left w:val="none" w:sz="0" w:space="0" w:color="auto"/>
        <w:bottom w:val="none" w:sz="0" w:space="0" w:color="auto"/>
        <w:right w:val="none" w:sz="0" w:space="0" w:color="auto"/>
      </w:divBdr>
      <w:divsChild>
        <w:div w:id="206576499">
          <w:marLeft w:val="720"/>
          <w:marRight w:val="0"/>
          <w:marTop w:val="0"/>
          <w:marBottom w:val="0"/>
          <w:divBdr>
            <w:top w:val="none" w:sz="0" w:space="0" w:color="auto"/>
            <w:left w:val="none" w:sz="0" w:space="0" w:color="auto"/>
            <w:bottom w:val="none" w:sz="0" w:space="0" w:color="auto"/>
            <w:right w:val="none" w:sz="0" w:space="0" w:color="auto"/>
          </w:divBdr>
        </w:div>
      </w:divsChild>
    </w:div>
    <w:div w:id="690568224">
      <w:bodyDiv w:val="1"/>
      <w:marLeft w:val="0"/>
      <w:marRight w:val="0"/>
      <w:marTop w:val="0"/>
      <w:marBottom w:val="0"/>
      <w:divBdr>
        <w:top w:val="none" w:sz="0" w:space="0" w:color="auto"/>
        <w:left w:val="none" w:sz="0" w:space="0" w:color="auto"/>
        <w:bottom w:val="none" w:sz="0" w:space="0" w:color="auto"/>
        <w:right w:val="none" w:sz="0" w:space="0" w:color="auto"/>
      </w:divBdr>
    </w:div>
    <w:div w:id="705452198">
      <w:bodyDiv w:val="1"/>
      <w:marLeft w:val="0"/>
      <w:marRight w:val="0"/>
      <w:marTop w:val="0"/>
      <w:marBottom w:val="0"/>
      <w:divBdr>
        <w:top w:val="none" w:sz="0" w:space="0" w:color="auto"/>
        <w:left w:val="none" w:sz="0" w:space="0" w:color="auto"/>
        <w:bottom w:val="none" w:sz="0" w:space="0" w:color="auto"/>
        <w:right w:val="none" w:sz="0" w:space="0" w:color="auto"/>
      </w:divBdr>
      <w:divsChild>
        <w:div w:id="1935935640">
          <w:marLeft w:val="0"/>
          <w:marRight w:val="0"/>
          <w:marTop w:val="0"/>
          <w:marBottom w:val="0"/>
          <w:divBdr>
            <w:top w:val="none" w:sz="0" w:space="0" w:color="auto"/>
            <w:left w:val="none" w:sz="0" w:space="0" w:color="auto"/>
            <w:bottom w:val="none" w:sz="0" w:space="0" w:color="auto"/>
            <w:right w:val="none" w:sz="0" w:space="0" w:color="auto"/>
          </w:divBdr>
          <w:divsChild>
            <w:div w:id="1727296149">
              <w:marLeft w:val="0"/>
              <w:marRight w:val="0"/>
              <w:marTop w:val="0"/>
              <w:marBottom w:val="0"/>
              <w:divBdr>
                <w:top w:val="none" w:sz="0" w:space="0" w:color="auto"/>
                <w:left w:val="none" w:sz="0" w:space="0" w:color="auto"/>
                <w:bottom w:val="none" w:sz="0" w:space="0" w:color="auto"/>
                <w:right w:val="none" w:sz="0" w:space="0" w:color="auto"/>
              </w:divBdr>
              <w:divsChild>
                <w:div w:id="27075476">
                  <w:marLeft w:val="0"/>
                  <w:marRight w:val="0"/>
                  <w:marTop w:val="0"/>
                  <w:marBottom w:val="0"/>
                  <w:divBdr>
                    <w:top w:val="none" w:sz="0" w:space="0" w:color="auto"/>
                    <w:left w:val="none" w:sz="0" w:space="0" w:color="auto"/>
                    <w:bottom w:val="none" w:sz="0" w:space="0" w:color="auto"/>
                    <w:right w:val="none" w:sz="0" w:space="0" w:color="auto"/>
                  </w:divBdr>
                  <w:divsChild>
                    <w:div w:id="626132225">
                      <w:marLeft w:val="0"/>
                      <w:marRight w:val="0"/>
                      <w:marTop w:val="0"/>
                      <w:marBottom w:val="0"/>
                      <w:divBdr>
                        <w:top w:val="none" w:sz="0" w:space="0" w:color="auto"/>
                        <w:left w:val="none" w:sz="0" w:space="0" w:color="auto"/>
                        <w:bottom w:val="none" w:sz="0" w:space="0" w:color="auto"/>
                        <w:right w:val="none" w:sz="0" w:space="0" w:color="auto"/>
                      </w:divBdr>
                      <w:divsChild>
                        <w:div w:id="415907912">
                          <w:marLeft w:val="225"/>
                          <w:marRight w:val="225"/>
                          <w:marTop w:val="0"/>
                          <w:marBottom w:val="0"/>
                          <w:divBdr>
                            <w:top w:val="none" w:sz="0" w:space="0" w:color="auto"/>
                            <w:left w:val="none" w:sz="0" w:space="0" w:color="auto"/>
                            <w:bottom w:val="none" w:sz="0" w:space="0" w:color="auto"/>
                            <w:right w:val="none" w:sz="0" w:space="0" w:color="auto"/>
                          </w:divBdr>
                          <w:divsChild>
                            <w:div w:id="3098299">
                              <w:marLeft w:val="0"/>
                              <w:marRight w:val="150"/>
                              <w:marTop w:val="0"/>
                              <w:marBottom w:val="0"/>
                              <w:divBdr>
                                <w:top w:val="none" w:sz="0" w:space="0" w:color="auto"/>
                                <w:left w:val="none" w:sz="0" w:space="0" w:color="auto"/>
                                <w:bottom w:val="none" w:sz="0" w:space="0" w:color="auto"/>
                                <w:right w:val="none" w:sz="0" w:space="0" w:color="auto"/>
                              </w:divBdr>
                              <w:divsChild>
                                <w:div w:id="1708681410">
                                  <w:marLeft w:val="0"/>
                                  <w:marRight w:val="0"/>
                                  <w:marTop w:val="0"/>
                                  <w:marBottom w:val="0"/>
                                  <w:divBdr>
                                    <w:top w:val="none" w:sz="0" w:space="0" w:color="auto"/>
                                    <w:left w:val="none" w:sz="0" w:space="0" w:color="auto"/>
                                    <w:bottom w:val="none" w:sz="0" w:space="0" w:color="auto"/>
                                    <w:right w:val="none" w:sz="0" w:space="0" w:color="auto"/>
                                  </w:divBdr>
                                  <w:divsChild>
                                    <w:div w:id="908079727">
                                      <w:marLeft w:val="0"/>
                                      <w:marRight w:val="150"/>
                                      <w:marTop w:val="0"/>
                                      <w:marBottom w:val="0"/>
                                      <w:divBdr>
                                        <w:top w:val="none" w:sz="0" w:space="0" w:color="auto"/>
                                        <w:left w:val="none" w:sz="0" w:space="0" w:color="auto"/>
                                        <w:bottom w:val="none" w:sz="0" w:space="0" w:color="auto"/>
                                        <w:right w:val="none" w:sz="0" w:space="0" w:color="auto"/>
                                      </w:divBdr>
                                      <w:divsChild>
                                        <w:div w:id="15653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909090">
      <w:bodyDiv w:val="1"/>
      <w:marLeft w:val="0"/>
      <w:marRight w:val="0"/>
      <w:marTop w:val="0"/>
      <w:marBottom w:val="0"/>
      <w:divBdr>
        <w:top w:val="none" w:sz="0" w:space="0" w:color="auto"/>
        <w:left w:val="none" w:sz="0" w:space="0" w:color="auto"/>
        <w:bottom w:val="none" w:sz="0" w:space="0" w:color="auto"/>
        <w:right w:val="none" w:sz="0" w:space="0" w:color="auto"/>
      </w:divBdr>
    </w:div>
    <w:div w:id="885221478">
      <w:bodyDiv w:val="1"/>
      <w:marLeft w:val="0"/>
      <w:marRight w:val="0"/>
      <w:marTop w:val="0"/>
      <w:marBottom w:val="0"/>
      <w:divBdr>
        <w:top w:val="none" w:sz="0" w:space="0" w:color="auto"/>
        <w:left w:val="none" w:sz="0" w:space="0" w:color="auto"/>
        <w:bottom w:val="none" w:sz="0" w:space="0" w:color="auto"/>
        <w:right w:val="none" w:sz="0" w:space="0" w:color="auto"/>
      </w:divBdr>
    </w:div>
    <w:div w:id="925308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5401">
          <w:marLeft w:val="720"/>
          <w:marRight w:val="0"/>
          <w:marTop w:val="0"/>
          <w:marBottom w:val="0"/>
          <w:divBdr>
            <w:top w:val="none" w:sz="0" w:space="0" w:color="auto"/>
            <w:left w:val="none" w:sz="0" w:space="0" w:color="auto"/>
            <w:bottom w:val="none" w:sz="0" w:space="0" w:color="auto"/>
            <w:right w:val="none" w:sz="0" w:space="0" w:color="auto"/>
          </w:divBdr>
        </w:div>
      </w:divsChild>
    </w:div>
    <w:div w:id="1010566509">
      <w:bodyDiv w:val="1"/>
      <w:marLeft w:val="0"/>
      <w:marRight w:val="0"/>
      <w:marTop w:val="0"/>
      <w:marBottom w:val="0"/>
      <w:divBdr>
        <w:top w:val="none" w:sz="0" w:space="0" w:color="auto"/>
        <w:left w:val="none" w:sz="0" w:space="0" w:color="auto"/>
        <w:bottom w:val="none" w:sz="0" w:space="0" w:color="auto"/>
        <w:right w:val="none" w:sz="0" w:space="0" w:color="auto"/>
      </w:divBdr>
    </w:div>
    <w:div w:id="1023242345">
      <w:bodyDiv w:val="1"/>
      <w:marLeft w:val="0"/>
      <w:marRight w:val="0"/>
      <w:marTop w:val="0"/>
      <w:marBottom w:val="0"/>
      <w:divBdr>
        <w:top w:val="none" w:sz="0" w:space="0" w:color="auto"/>
        <w:left w:val="none" w:sz="0" w:space="0" w:color="auto"/>
        <w:bottom w:val="none" w:sz="0" w:space="0" w:color="auto"/>
        <w:right w:val="none" w:sz="0" w:space="0" w:color="auto"/>
      </w:divBdr>
    </w:div>
    <w:div w:id="1080756860">
      <w:bodyDiv w:val="1"/>
      <w:marLeft w:val="0"/>
      <w:marRight w:val="0"/>
      <w:marTop w:val="0"/>
      <w:marBottom w:val="0"/>
      <w:divBdr>
        <w:top w:val="none" w:sz="0" w:space="0" w:color="auto"/>
        <w:left w:val="none" w:sz="0" w:space="0" w:color="auto"/>
        <w:bottom w:val="none" w:sz="0" w:space="0" w:color="auto"/>
        <w:right w:val="none" w:sz="0" w:space="0" w:color="auto"/>
      </w:divBdr>
    </w:div>
    <w:div w:id="1121001490">
      <w:bodyDiv w:val="1"/>
      <w:marLeft w:val="0"/>
      <w:marRight w:val="0"/>
      <w:marTop w:val="0"/>
      <w:marBottom w:val="0"/>
      <w:divBdr>
        <w:top w:val="none" w:sz="0" w:space="0" w:color="auto"/>
        <w:left w:val="none" w:sz="0" w:space="0" w:color="auto"/>
        <w:bottom w:val="none" w:sz="0" w:space="0" w:color="auto"/>
        <w:right w:val="none" w:sz="0" w:space="0" w:color="auto"/>
      </w:divBdr>
    </w:div>
    <w:div w:id="1146897055">
      <w:bodyDiv w:val="1"/>
      <w:marLeft w:val="0"/>
      <w:marRight w:val="0"/>
      <w:marTop w:val="0"/>
      <w:marBottom w:val="0"/>
      <w:divBdr>
        <w:top w:val="none" w:sz="0" w:space="0" w:color="auto"/>
        <w:left w:val="none" w:sz="0" w:space="0" w:color="auto"/>
        <w:bottom w:val="none" w:sz="0" w:space="0" w:color="auto"/>
        <w:right w:val="none" w:sz="0" w:space="0" w:color="auto"/>
      </w:divBdr>
    </w:div>
    <w:div w:id="1159612190">
      <w:bodyDiv w:val="1"/>
      <w:marLeft w:val="0"/>
      <w:marRight w:val="0"/>
      <w:marTop w:val="0"/>
      <w:marBottom w:val="0"/>
      <w:divBdr>
        <w:top w:val="none" w:sz="0" w:space="0" w:color="auto"/>
        <w:left w:val="none" w:sz="0" w:space="0" w:color="auto"/>
        <w:bottom w:val="none" w:sz="0" w:space="0" w:color="auto"/>
        <w:right w:val="none" w:sz="0" w:space="0" w:color="auto"/>
      </w:divBdr>
    </w:div>
    <w:div w:id="1198540430">
      <w:bodyDiv w:val="1"/>
      <w:marLeft w:val="0"/>
      <w:marRight w:val="0"/>
      <w:marTop w:val="0"/>
      <w:marBottom w:val="0"/>
      <w:divBdr>
        <w:top w:val="none" w:sz="0" w:space="0" w:color="auto"/>
        <w:left w:val="none" w:sz="0" w:space="0" w:color="auto"/>
        <w:bottom w:val="none" w:sz="0" w:space="0" w:color="auto"/>
        <w:right w:val="none" w:sz="0" w:space="0" w:color="auto"/>
      </w:divBdr>
    </w:div>
    <w:div w:id="1203131980">
      <w:bodyDiv w:val="1"/>
      <w:marLeft w:val="0"/>
      <w:marRight w:val="0"/>
      <w:marTop w:val="0"/>
      <w:marBottom w:val="0"/>
      <w:divBdr>
        <w:top w:val="none" w:sz="0" w:space="0" w:color="auto"/>
        <w:left w:val="none" w:sz="0" w:space="0" w:color="auto"/>
        <w:bottom w:val="none" w:sz="0" w:space="0" w:color="auto"/>
        <w:right w:val="none" w:sz="0" w:space="0" w:color="auto"/>
      </w:divBdr>
      <w:divsChild>
        <w:div w:id="144902110">
          <w:marLeft w:val="0"/>
          <w:marRight w:val="0"/>
          <w:marTop w:val="0"/>
          <w:marBottom w:val="0"/>
          <w:divBdr>
            <w:top w:val="none" w:sz="0" w:space="0" w:color="auto"/>
            <w:left w:val="none" w:sz="0" w:space="0" w:color="auto"/>
            <w:bottom w:val="none" w:sz="0" w:space="0" w:color="auto"/>
            <w:right w:val="none" w:sz="0" w:space="0" w:color="auto"/>
          </w:divBdr>
          <w:divsChild>
            <w:div w:id="1579484734">
              <w:marLeft w:val="0"/>
              <w:marRight w:val="0"/>
              <w:marTop w:val="0"/>
              <w:marBottom w:val="0"/>
              <w:divBdr>
                <w:top w:val="single" w:sz="6" w:space="0" w:color="B9D1D8"/>
                <w:left w:val="single" w:sz="6" w:space="0" w:color="DADDDD"/>
                <w:bottom w:val="single" w:sz="6" w:space="0" w:color="DADDDD"/>
                <w:right w:val="single" w:sz="6" w:space="0" w:color="DADDDD"/>
              </w:divBdr>
              <w:divsChild>
                <w:div w:id="2048334255">
                  <w:marLeft w:val="300"/>
                  <w:marRight w:val="0"/>
                  <w:marTop w:val="150"/>
                  <w:marBottom w:val="450"/>
                  <w:divBdr>
                    <w:top w:val="none" w:sz="0" w:space="0" w:color="auto"/>
                    <w:left w:val="none" w:sz="0" w:space="0" w:color="auto"/>
                    <w:bottom w:val="none" w:sz="0" w:space="0" w:color="auto"/>
                    <w:right w:val="none" w:sz="0" w:space="0" w:color="auto"/>
                  </w:divBdr>
                  <w:divsChild>
                    <w:div w:id="1444881340">
                      <w:marLeft w:val="0"/>
                      <w:marRight w:val="0"/>
                      <w:marTop w:val="0"/>
                      <w:marBottom w:val="0"/>
                      <w:divBdr>
                        <w:top w:val="none" w:sz="0" w:space="0" w:color="auto"/>
                        <w:left w:val="none" w:sz="0" w:space="0" w:color="auto"/>
                        <w:bottom w:val="none" w:sz="0" w:space="0" w:color="auto"/>
                        <w:right w:val="none" w:sz="0" w:space="0" w:color="auto"/>
                      </w:divBdr>
                      <w:divsChild>
                        <w:div w:id="16157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1431">
      <w:bodyDiv w:val="1"/>
      <w:marLeft w:val="0"/>
      <w:marRight w:val="0"/>
      <w:marTop w:val="0"/>
      <w:marBottom w:val="0"/>
      <w:divBdr>
        <w:top w:val="none" w:sz="0" w:space="0" w:color="auto"/>
        <w:left w:val="none" w:sz="0" w:space="0" w:color="auto"/>
        <w:bottom w:val="none" w:sz="0" w:space="0" w:color="auto"/>
        <w:right w:val="none" w:sz="0" w:space="0" w:color="auto"/>
      </w:divBdr>
      <w:divsChild>
        <w:div w:id="1512184012">
          <w:marLeft w:val="0"/>
          <w:marRight w:val="0"/>
          <w:marTop w:val="0"/>
          <w:marBottom w:val="0"/>
          <w:divBdr>
            <w:top w:val="none" w:sz="0" w:space="0" w:color="auto"/>
            <w:left w:val="none" w:sz="0" w:space="0" w:color="auto"/>
            <w:bottom w:val="none" w:sz="0" w:space="0" w:color="auto"/>
            <w:right w:val="none" w:sz="0" w:space="0" w:color="auto"/>
          </w:divBdr>
          <w:divsChild>
            <w:div w:id="1714308410">
              <w:marLeft w:val="0"/>
              <w:marRight w:val="0"/>
              <w:marTop w:val="0"/>
              <w:marBottom w:val="0"/>
              <w:divBdr>
                <w:top w:val="none" w:sz="0" w:space="0" w:color="auto"/>
                <w:left w:val="none" w:sz="0" w:space="0" w:color="auto"/>
                <w:bottom w:val="none" w:sz="0" w:space="0" w:color="auto"/>
                <w:right w:val="none" w:sz="0" w:space="0" w:color="auto"/>
              </w:divBdr>
              <w:divsChild>
                <w:div w:id="1535536195">
                  <w:marLeft w:val="0"/>
                  <w:marRight w:val="0"/>
                  <w:marTop w:val="0"/>
                  <w:marBottom w:val="0"/>
                  <w:divBdr>
                    <w:top w:val="none" w:sz="0" w:space="0" w:color="auto"/>
                    <w:left w:val="none" w:sz="0" w:space="0" w:color="auto"/>
                    <w:bottom w:val="none" w:sz="0" w:space="0" w:color="auto"/>
                    <w:right w:val="none" w:sz="0" w:space="0" w:color="auto"/>
                  </w:divBdr>
                  <w:divsChild>
                    <w:div w:id="1750880094">
                      <w:marLeft w:val="0"/>
                      <w:marRight w:val="0"/>
                      <w:marTop w:val="0"/>
                      <w:marBottom w:val="0"/>
                      <w:divBdr>
                        <w:top w:val="none" w:sz="0" w:space="0" w:color="auto"/>
                        <w:left w:val="none" w:sz="0" w:space="0" w:color="auto"/>
                        <w:bottom w:val="none" w:sz="0" w:space="0" w:color="auto"/>
                        <w:right w:val="none" w:sz="0" w:space="0" w:color="auto"/>
                      </w:divBdr>
                      <w:divsChild>
                        <w:div w:id="622926592">
                          <w:marLeft w:val="0"/>
                          <w:marRight w:val="0"/>
                          <w:marTop w:val="0"/>
                          <w:marBottom w:val="0"/>
                          <w:divBdr>
                            <w:top w:val="none" w:sz="0" w:space="0" w:color="auto"/>
                            <w:left w:val="none" w:sz="0" w:space="0" w:color="auto"/>
                            <w:bottom w:val="none" w:sz="0" w:space="0" w:color="auto"/>
                            <w:right w:val="none" w:sz="0" w:space="0" w:color="auto"/>
                          </w:divBdr>
                          <w:divsChild>
                            <w:div w:id="1653557087">
                              <w:marLeft w:val="0"/>
                              <w:marRight w:val="0"/>
                              <w:marTop w:val="0"/>
                              <w:marBottom w:val="0"/>
                              <w:divBdr>
                                <w:top w:val="none" w:sz="0" w:space="0" w:color="auto"/>
                                <w:left w:val="none" w:sz="0" w:space="0" w:color="auto"/>
                                <w:bottom w:val="none" w:sz="0" w:space="0" w:color="auto"/>
                                <w:right w:val="none" w:sz="0" w:space="0" w:color="auto"/>
                              </w:divBdr>
                              <w:divsChild>
                                <w:div w:id="914321028">
                                  <w:marLeft w:val="0"/>
                                  <w:marRight w:val="0"/>
                                  <w:marTop w:val="0"/>
                                  <w:marBottom w:val="0"/>
                                  <w:divBdr>
                                    <w:top w:val="none" w:sz="0" w:space="0" w:color="auto"/>
                                    <w:left w:val="none" w:sz="0" w:space="0" w:color="auto"/>
                                    <w:bottom w:val="none" w:sz="0" w:space="0" w:color="auto"/>
                                    <w:right w:val="none" w:sz="0" w:space="0" w:color="auto"/>
                                  </w:divBdr>
                                  <w:divsChild>
                                    <w:div w:id="265617956">
                                      <w:marLeft w:val="0"/>
                                      <w:marRight w:val="0"/>
                                      <w:marTop w:val="0"/>
                                      <w:marBottom w:val="0"/>
                                      <w:divBdr>
                                        <w:top w:val="none" w:sz="0" w:space="0" w:color="auto"/>
                                        <w:left w:val="none" w:sz="0" w:space="0" w:color="auto"/>
                                        <w:bottom w:val="none" w:sz="0" w:space="0" w:color="auto"/>
                                        <w:right w:val="none" w:sz="0" w:space="0" w:color="auto"/>
                                      </w:divBdr>
                                      <w:divsChild>
                                        <w:div w:id="430054292">
                                          <w:marLeft w:val="0"/>
                                          <w:marRight w:val="0"/>
                                          <w:marTop w:val="0"/>
                                          <w:marBottom w:val="0"/>
                                          <w:divBdr>
                                            <w:top w:val="none" w:sz="0" w:space="0" w:color="auto"/>
                                            <w:left w:val="none" w:sz="0" w:space="0" w:color="auto"/>
                                            <w:bottom w:val="none" w:sz="0" w:space="0" w:color="auto"/>
                                            <w:right w:val="none" w:sz="0" w:space="0" w:color="auto"/>
                                          </w:divBdr>
                                          <w:divsChild>
                                            <w:div w:id="1995134532">
                                              <w:marLeft w:val="0"/>
                                              <w:marRight w:val="0"/>
                                              <w:marTop w:val="0"/>
                                              <w:marBottom w:val="0"/>
                                              <w:divBdr>
                                                <w:top w:val="none" w:sz="0" w:space="0" w:color="auto"/>
                                                <w:left w:val="none" w:sz="0" w:space="0" w:color="auto"/>
                                                <w:bottom w:val="none" w:sz="0" w:space="0" w:color="auto"/>
                                                <w:right w:val="none" w:sz="0" w:space="0" w:color="auto"/>
                                              </w:divBdr>
                                              <w:divsChild>
                                                <w:div w:id="1593589444">
                                                  <w:marLeft w:val="0"/>
                                                  <w:marRight w:val="0"/>
                                                  <w:marTop w:val="0"/>
                                                  <w:marBottom w:val="0"/>
                                                  <w:divBdr>
                                                    <w:top w:val="none" w:sz="0" w:space="0" w:color="auto"/>
                                                    <w:left w:val="none" w:sz="0" w:space="0" w:color="auto"/>
                                                    <w:bottom w:val="none" w:sz="0" w:space="0" w:color="auto"/>
                                                    <w:right w:val="none" w:sz="0" w:space="0" w:color="auto"/>
                                                  </w:divBdr>
                                                  <w:divsChild>
                                                    <w:div w:id="1789932580">
                                                      <w:marLeft w:val="0"/>
                                                      <w:marRight w:val="0"/>
                                                      <w:marTop w:val="0"/>
                                                      <w:marBottom w:val="0"/>
                                                      <w:divBdr>
                                                        <w:top w:val="none" w:sz="0" w:space="0" w:color="auto"/>
                                                        <w:left w:val="none" w:sz="0" w:space="0" w:color="auto"/>
                                                        <w:bottom w:val="none" w:sz="0" w:space="0" w:color="auto"/>
                                                        <w:right w:val="none" w:sz="0" w:space="0" w:color="auto"/>
                                                      </w:divBdr>
                                                      <w:divsChild>
                                                        <w:div w:id="1463884591">
                                                          <w:marLeft w:val="0"/>
                                                          <w:marRight w:val="0"/>
                                                          <w:marTop w:val="0"/>
                                                          <w:marBottom w:val="0"/>
                                                          <w:divBdr>
                                                            <w:top w:val="none" w:sz="0" w:space="0" w:color="auto"/>
                                                            <w:left w:val="none" w:sz="0" w:space="0" w:color="auto"/>
                                                            <w:bottom w:val="none" w:sz="0" w:space="0" w:color="auto"/>
                                                            <w:right w:val="none" w:sz="0" w:space="0" w:color="auto"/>
                                                          </w:divBdr>
                                                          <w:divsChild>
                                                            <w:div w:id="1377462809">
                                                              <w:marLeft w:val="0"/>
                                                              <w:marRight w:val="0"/>
                                                              <w:marTop w:val="0"/>
                                                              <w:marBottom w:val="0"/>
                                                              <w:divBdr>
                                                                <w:top w:val="none" w:sz="0" w:space="0" w:color="auto"/>
                                                                <w:left w:val="none" w:sz="0" w:space="0" w:color="auto"/>
                                                                <w:bottom w:val="none" w:sz="0" w:space="0" w:color="auto"/>
                                                                <w:right w:val="none" w:sz="0" w:space="0" w:color="auto"/>
                                                              </w:divBdr>
                                                              <w:divsChild>
                                                                <w:div w:id="559512967">
                                                                  <w:marLeft w:val="0"/>
                                                                  <w:marRight w:val="0"/>
                                                                  <w:marTop w:val="0"/>
                                                                  <w:marBottom w:val="0"/>
                                                                  <w:divBdr>
                                                                    <w:top w:val="none" w:sz="0" w:space="0" w:color="auto"/>
                                                                    <w:left w:val="none" w:sz="0" w:space="0" w:color="auto"/>
                                                                    <w:bottom w:val="none" w:sz="0" w:space="0" w:color="auto"/>
                                                                    <w:right w:val="none" w:sz="0" w:space="0" w:color="auto"/>
                                                                  </w:divBdr>
                                                                  <w:divsChild>
                                                                    <w:div w:id="72556891">
                                                                      <w:marLeft w:val="0"/>
                                                                      <w:marRight w:val="0"/>
                                                                      <w:marTop w:val="0"/>
                                                                      <w:marBottom w:val="0"/>
                                                                      <w:divBdr>
                                                                        <w:top w:val="none" w:sz="0" w:space="0" w:color="auto"/>
                                                                        <w:left w:val="none" w:sz="0" w:space="0" w:color="auto"/>
                                                                        <w:bottom w:val="none" w:sz="0" w:space="0" w:color="auto"/>
                                                                        <w:right w:val="none" w:sz="0" w:space="0" w:color="auto"/>
                                                                      </w:divBdr>
                                                                      <w:divsChild>
                                                                        <w:div w:id="794718279">
                                                                          <w:marLeft w:val="0"/>
                                                                          <w:marRight w:val="0"/>
                                                                          <w:marTop w:val="0"/>
                                                                          <w:marBottom w:val="0"/>
                                                                          <w:divBdr>
                                                                            <w:top w:val="none" w:sz="0" w:space="0" w:color="auto"/>
                                                                            <w:left w:val="none" w:sz="0" w:space="0" w:color="auto"/>
                                                                            <w:bottom w:val="none" w:sz="0" w:space="0" w:color="auto"/>
                                                                            <w:right w:val="none" w:sz="0" w:space="0" w:color="auto"/>
                                                                          </w:divBdr>
                                                                          <w:divsChild>
                                                                            <w:div w:id="637805158">
                                                                              <w:marLeft w:val="300"/>
                                                                              <w:marRight w:val="0"/>
                                                                              <w:marTop w:val="0"/>
                                                                              <w:marBottom w:val="0"/>
                                                                              <w:divBdr>
                                                                                <w:top w:val="none" w:sz="0" w:space="0" w:color="auto"/>
                                                                                <w:left w:val="none" w:sz="0" w:space="0" w:color="auto"/>
                                                                                <w:bottom w:val="none" w:sz="0" w:space="0" w:color="auto"/>
                                                                                <w:right w:val="none" w:sz="0" w:space="0" w:color="auto"/>
                                                                              </w:divBdr>
                                                                              <w:divsChild>
                                                                                <w:div w:id="1916088554">
                                                                                  <w:marLeft w:val="0"/>
                                                                                  <w:marRight w:val="0"/>
                                                                                  <w:marTop w:val="0"/>
                                                                                  <w:marBottom w:val="0"/>
                                                                                  <w:divBdr>
                                                                                    <w:top w:val="none" w:sz="0" w:space="0" w:color="auto"/>
                                                                                    <w:left w:val="none" w:sz="0" w:space="0" w:color="auto"/>
                                                                                    <w:bottom w:val="none" w:sz="0" w:space="0" w:color="auto"/>
                                                                                    <w:right w:val="none" w:sz="0" w:space="0" w:color="auto"/>
                                                                                  </w:divBdr>
                                                                                  <w:divsChild>
                                                                                    <w:div w:id="1357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338332">
      <w:bodyDiv w:val="1"/>
      <w:marLeft w:val="0"/>
      <w:marRight w:val="0"/>
      <w:marTop w:val="0"/>
      <w:marBottom w:val="0"/>
      <w:divBdr>
        <w:top w:val="none" w:sz="0" w:space="0" w:color="auto"/>
        <w:left w:val="none" w:sz="0" w:space="0" w:color="auto"/>
        <w:bottom w:val="none" w:sz="0" w:space="0" w:color="auto"/>
        <w:right w:val="none" w:sz="0" w:space="0" w:color="auto"/>
      </w:divBdr>
      <w:divsChild>
        <w:div w:id="1267229932">
          <w:marLeft w:val="0"/>
          <w:marRight w:val="0"/>
          <w:marTop w:val="0"/>
          <w:marBottom w:val="0"/>
          <w:divBdr>
            <w:top w:val="none" w:sz="0" w:space="0" w:color="auto"/>
            <w:left w:val="none" w:sz="0" w:space="0" w:color="auto"/>
            <w:bottom w:val="none" w:sz="0" w:space="0" w:color="auto"/>
            <w:right w:val="none" w:sz="0" w:space="0" w:color="auto"/>
          </w:divBdr>
          <w:divsChild>
            <w:div w:id="554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5048">
      <w:bodyDiv w:val="1"/>
      <w:marLeft w:val="0"/>
      <w:marRight w:val="0"/>
      <w:marTop w:val="0"/>
      <w:marBottom w:val="0"/>
      <w:divBdr>
        <w:top w:val="none" w:sz="0" w:space="0" w:color="auto"/>
        <w:left w:val="none" w:sz="0" w:space="0" w:color="auto"/>
        <w:bottom w:val="none" w:sz="0" w:space="0" w:color="auto"/>
        <w:right w:val="none" w:sz="0" w:space="0" w:color="auto"/>
      </w:divBdr>
      <w:divsChild>
        <w:div w:id="1257665866">
          <w:marLeft w:val="0"/>
          <w:marRight w:val="0"/>
          <w:marTop w:val="0"/>
          <w:marBottom w:val="0"/>
          <w:divBdr>
            <w:top w:val="single" w:sz="6" w:space="0" w:color="FFFFFF"/>
            <w:left w:val="none" w:sz="0" w:space="0" w:color="auto"/>
            <w:bottom w:val="none" w:sz="0" w:space="0" w:color="auto"/>
            <w:right w:val="none" w:sz="0" w:space="0" w:color="auto"/>
          </w:divBdr>
          <w:divsChild>
            <w:div w:id="1678071636">
              <w:marLeft w:val="0"/>
              <w:marRight w:val="0"/>
              <w:marTop w:val="0"/>
              <w:marBottom w:val="0"/>
              <w:divBdr>
                <w:top w:val="none" w:sz="0" w:space="0" w:color="auto"/>
                <w:left w:val="none" w:sz="0" w:space="0" w:color="auto"/>
                <w:bottom w:val="none" w:sz="0" w:space="0" w:color="auto"/>
                <w:right w:val="none" w:sz="0" w:space="0" w:color="auto"/>
              </w:divBdr>
              <w:divsChild>
                <w:div w:id="240720737">
                  <w:marLeft w:val="0"/>
                  <w:marRight w:val="495"/>
                  <w:marTop w:val="405"/>
                  <w:marBottom w:val="0"/>
                  <w:divBdr>
                    <w:top w:val="none" w:sz="0" w:space="0" w:color="auto"/>
                    <w:left w:val="none" w:sz="0" w:space="0" w:color="auto"/>
                    <w:bottom w:val="none" w:sz="0" w:space="0" w:color="auto"/>
                    <w:right w:val="none" w:sz="0" w:space="0" w:color="auto"/>
                  </w:divBdr>
                  <w:divsChild>
                    <w:div w:id="385224548">
                      <w:marLeft w:val="0"/>
                      <w:marRight w:val="495"/>
                      <w:marTop w:val="405"/>
                      <w:marBottom w:val="0"/>
                      <w:divBdr>
                        <w:top w:val="none" w:sz="0" w:space="0" w:color="auto"/>
                        <w:left w:val="none" w:sz="0" w:space="0" w:color="auto"/>
                        <w:bottom w:val="none" w:sz="0" w:space="0" w:color="auto"/>
                        <w:right w:val="none" w:sz="0" w:space="0" w:color="auto"/>
                      </w:divBdr>
                      <w:divsChild>
                        <w:div w:id="1552493438">
                          <w:marLeft w:val="0"/>
                          <w:marRight w:val="0"/>
                          <w:marTop w:val="0"/>
                          <w:marBottom w:val="0"/>
                          <w:divBdr>
                            <w:top w:val="none" w:sz="0" w:space="0" w:color="auto"/>
                            <w:left w:val="none" w:sz="0" w:space="0" w:color="auto"/>
                            <w:bottom w:val="none" w:sz="0" w:space="0" w:color="auto"/>
                            <w:right w:val="none" w:sz="0" w:space="0" w:color="auto"/>
                          </w:divBdr>
                          <w:divsChild>
                            <w:div w:id="1301812498">
                              <w:marLeft w:val="0"/>
                              <w:marRight w:val="0"/>
                              <w:marTop w:val="0"/>
                              <w:marBottom w:val="0"/>
                              <w:divBdr>
                                <w:top w:val="none" w:sz="0" w:space="0" w:color="auto"/>
                                <w:left w:val="none" w:sz="0" w:space="0" w:color="auto"/>
                                <w:bottom w:val="none" w:sz="0" w:space="0" w:color="auto"/>
                                <w:right w:val="none" w:sz="0" w:space="0" w:color="auto"/>
                              </w:divBdr>
                              <w:divsChild>
                                <w:div w:id="16179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25543">
      <w:bodyDiv w:val="1"/>
      <w:marLeft w:val="0"/>
      <w:marRight w:val="0"/>
      <w:marTop w:val="0"/>
      <w:marBottom w:val="0"/>
      <w:divBdr>
        <w:top w:val="none" w:sz="0" w:space="0" w:color="auto"/>
        <w:left w:val="none" w:sz="0" w:space="0" w:color="auto"/>
        <w:bottom w:val="none" w:sz="0" w:space="0" w:color="auto"/>
        <w:right w:val="none" w:sz="0" w:space="0" w:color="auto"/>
      </w:divBdr>
      <w:divsChild>
        <w:div w:id="1679192234">
          <w:marLeft w:val="0"/>
          <w:marRight w:val="0"/>
          <w:marTop w:val="0"/>
          <w:marBottom w:val="0"/>
          <w:divBdr>
            <w:top w:val="none" w:sz="0" w:space="0" w:color="auto"/>
            <w:left w:val="none" w:sz="0" w:space="0" w:color="auto"/>
            <w:bottom w:val="none" w:sz="0" w:space="0" w:color="auto"/>
            <w:right w:val="none" w:sz="0" w:space="0" w:color="auto"/>
          </w:divBdr>
          <w:divsChild>
            <w:div w:id="539441545">
              <w:marLeft w:val="0"/>
              <w:marRight w:val="0"/>
              <w:marTop w:val="0"/>
              <w:marBottom w:val="0"/>
              <w:divBdr>
                <w:top w:val="none" w:sz="0" w:space="0" w:color="auto"/>
                <w:left w:val="none" w:sz="0" w:space="0" w:color="auto"/>
                <w:bottom w:val="none" w:sz="0" w:space="0" w:color="auto"/>
                <w:right w:val="none" w:sz="0" w:space="0" w:color="auto"/>
              </w:divBdr>
              <w:divsChild>
                <w:div w:id="343939918">
                  <w:marLeft w:val="0"/>
                  <w:marRight w:val="0"/>
                  <w:marTop w:val="0"/>
                  <w:marBottom w:val="0"/>
                  <w:divBdr>
                    <w:top w:val="none" w:sz="0" w:space="0" w:color="auto"/>
                    <w:left w:val="none" w:sz="0" w:space="0" w:color="auto"/>
                    <w:bottom w:val="none" w:sz="0" w:space="0" w:color="auto"/>
                    <w:right w:val="none" w:sz="0" w:space="0" w:color="auto"/>
                  </w:divBdr>
                  <w:divsChild>
                    <w:div w:id="1609581897">
                      <w:marLeft w:val="0"/>
                      <w:marRight w:val="0"/>
                      <w:marTop w:val="0"/>
                      <w:marBottom w:val="0"/>
                      <w:divBdr>
                        <w:top w:val="none" w:sz="0" w:space="0" w:color="auto"/>
                        <w:left w:val="none" w:sz="0" w:space="0" w:color="auto"/>
                        <w:bottom w:val="none" w:sz="0" w:space="0" w:color="auto"/>
                        <w:right w:val="none" w:sz="0" w:space="0" w:color="auto"/>
                      </w:divBdr>
                      <w:divsChild>
                        <w:div w:id="738216310">
                          <w:marLeft w:val="225"/>
                          <w:marRight w:val="225"/>
                          <w:marTop w:val="0"/>
                          <w:marBottom w:val="0"/>
                          <w:divBdr>
                            <w:top w:val="none" w:sz="0" w:space="0" w:color="auto"/>
                            <w:left w:val="none" w:sz="0" w:space="0" w:color="auto"/>
                            <w:bottom w:val="none" w:sz="0" w:space="0" w:color="auto"/>
                            <w:right w:val="none" w:sz="0" w:space="0" w:color="auto"/>
                          </w:divBdr>
                          <w:divsChild>
                            <w:div w:id="113788410">
                              <w:marLeft w:val="0"/>
                              <w:marRight w:val="150"/>
                              <w:marTop w:val="0"/>
                              <w:marBottom w:val="0"/>
                              <w:divBdr>
                                <w:top w:val="none" w:sz="0" w:space="0" w:color="auto"/>
                                <w:left w:val="none" w:sz="0" w:space="0" w:color="auto"/>
                                <w:bottom w:val="none" w:sz="0" w:space="0" w:color="auto"/>
                                <w:right w:val="none" w:sz="0" w:space="0" w:color="auto"/>
                              </w:divBdr>
                              <w:divsChild>
                                <w:div w:id="1522821374">
                                  <w:marLeft w:val="0"/>
                                  <w:marRight w:val="0"/>
                                  <w:marTop w:val="0"/>
                                  <w:marBottom w:val="0"/>
                                  <w:divBdr>
                                    <w:top w:val="none" w:sz="0" w:space="0" w:color="auto"/>
                                    <w:left w:val="none" w:sz="0" w:space="0" w:color="auto"/>
                                    <w:bottom w:val="none" w:sz="0" w:space="0" w:color="auto"/>
                                    <w:right w:val="none" w:sz="0" w:space="0" w:color="auto"/>
                                  </w:divBdr>
                                  <w:divsChild>
                                    <w:div w:id="491147125">
                                      <w:marLeft w:val="0"/>
                                      <w:marRight w:val="150"/>
                                      <w:marTop w:val="0"/>
                                      <w:marBottom w:val="0"/>
                                      <w:divBdr>
                                        <w:top w:val="none" w:sz="0" w:space="0" w:color="auto"/>
                                        <w:left w:val="none" w:sz="0" w:space="0" w:color="auto"/>
                                        <w:bottom w:val="none" w:sz="0" w:space="0" w:color="auto"/>
                                        <w:right w:val="none" w:sz="0" w:space="0" w:color="auto"/>
                                      </w:divBdr>
                                      <w:divsChild>
                                        <w:div w:id="6856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551614">
      <w:bodyDiv w:val="1"/>
      <w:marLeft w:val="0"/>
      <w:marRight w:val="0"/>
      <w:marTop w:val="0"/>
      <w:marBottom w:val="0"/>
      <w:divBdr>
        <w:top w:val="none" w:sz="0" w:space="0" w:color="auto"/>
        <w:left w:val="none" w:sz="0" w:space="0" w:color="auto"/>
        <w:bottom w:val="none" w:sz="0" w:space="0" w:color="auto"/>
        <w:right w:val="none" w:sz="0" w:space="0" w:color="auto"/>
      </w:divBdr>
      <w:divsChild>
        <w:div w:id="1283220633">
          <w:marLeft w:val="0"/>
          <w:marRight w:val="0"/>
          <w:marTop w:val="0"/>
          <w:marBottom w:val="0"/>
          <w:divBdr>
            <w:top w:val="none" w:sz="0" w:space="0" w:color="auto"/>
            <w:left w:val="none" w:sz="0" w:space="0" w:color="auto"/>
            <w:bottom w:val="none" w:sz="0" w:space="0" w:color="auto"/>
            <w:right w:val="none" w:sz="0" w:space="0" w:color="auto"/>
          </w:divBdr>
          <w:divsChild>
            <w:div w:id="1749691200">
              <w:marLeft w:val="0"/>
              <w:marRight w:val="0"/>
              <w:marTop w:val="0"/>
              <w:marBottom w:val="0"/>
              <w:divBdr>
                <w:top w:val="single" w:sz="6" w:space="0" w:color="B9D1D8"/>
                <w:left w:val="single" w:sz="6" w:space="0" w:color="DADDDD"/>
                <w:bottom w:val="single" w:sz="6" w:space="0" w:color="DADDDD"/>
                <w:right w:val="single" w:sz="6" w:space="0" w:color="DADDDD"/>
              </w:divBdr>
              <w:divsChild>
                <w:div w:id="1399471875">
                  <w:marLeft w:val="300"/>
                  <w:marRight w:val="0"/>
                  <w:marTop w:val="150"/>
                  <w:marBottom w:val="450"/>
                  <w:divBdr>
                    <w:top w:val="none" w:sz="0" w:space="0" w:color="auto"/>
                    <w:left w:val="none" w:sz="0" w:space="0" w:color="auto"/>
                    <w:bottom w:val="none" w:sz="0" w:space="0" w:color="auto"/>
                    <w:right w:val="none" w:sz="0" w:space="0" w:color="auto"/>
                  </w:divBdr>
                  <w:divsChild>
                    <w:div w:id="895091441">
                      <w:marLeft w:val="0"/>
                      <w:marRight w:val="0"/>
                      <w:marTop w:val="0"/>
                      <w:marBottom w:val="0"/>
                      <w:divBdr>
                        <w:top w:val="none" w:sz="0" w:space="0" w:color="auto"/>
                        <w:left w:val="none" w:sz="0" w:space="0" w:color="auto"/>
                        <w:bottom w:val="none" w:sz="0" w:space="0" w:color="auto"/>
                        <w:right w:val="none" w:sz="0" w:space="0" w:color="auto"/>
                      </w:divBdr>
                      <w:divsChild>
                        <w:div w:id="1899827089">
                          <w:marLeft w:val="-120"/>
                          <w:marRight w:val="300"/>
                          <w:marTop w:val="0"/>
                          <w:marBottom w:val="75"/>
                          <w:divBdr>
                            <w:top w:val="none" w:sz="0" w:space="0" w:color="auto"/>
                            <w:left w:val="none" w:sz="0" w:space="0" w:color="auto"/>
                            <w:bottom w:val="none" w:sz="0" w:space="0" w:color="auto"/>
                            <w:right w:val="none" w:sz="0" w:space="0" w:color="auto"/>
                          </w:divBdr>
                        </w:div>
                        <w:div w:id="912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9681">
      <w:bodyDiv w:val="1"/>
      <w:marLeft w:val="0"/>
      <w:marRight w:val="0"/>
      <w:marTop w:val="0"/>
      <w:marBottom w:val="0"/>
      <w:divBdr>
        <w:top w:val="none" w:sz="0" w:space="0" w:color="auto"/>
        <w:left w:val="none" w:sz="0" w:space="0" w:color="auto"/>
        <w:bottom w:val="none" w:sz="0" w:space="0" w:color="auto"/>
        <w:right w:val="none" w:sz="0" w:space="0" w:color="auto"/>
      </w:divBdr>
      <w:divsChild>
        <w:div w:id="73279203">
          <w:marLeft w:val="0"/>
          <w:marRight w:val="0"/>
          <w:marTop w:val="0"/>
          <w:marBottom w:val="0"/>
          <w:divBdr>
            <w:top w:val="none" w:sz="0" w:space="0" w:color="auto"/>
            <w:left w:val="none" w:sz="0" w:space="0" w:color="auto"/>
            <w:bottom w:val="none" w:sz="0" w:space="0" w:color="auto"/>
            <w:right w:val="none" w:sz="0" w:space="0" w:color="auto"/>
          </w:divBdr>
          <w:divsChild>
            <w:div w:id="362898606">
              <w:marLeft w:val="0"/>
              <w:marRight w:val="0"/>
              <w:marTop w:val="0"/>
              <w:marBottom w:val="0"/>
              <w:divBdr>
                <w:top w:val="single" w:sz="6" w:space="0" w:color="B9D1D8"/>
                <w:left w:val="single" w:sz="6" w:space="0" w:color="DADDDD"/>
                <w:bottom w:val="single" w:sz="6" w:space="0" w:color="DADDDD"/>
                <w:right w:val="single" w:sz="6" w:space="0" w:color="DADDDD"/>
              </w:divBdr>
              <w:divsChild>
                <w:div w:id="410198245">
                  <w:marLeft w:val="300"/>
                  <w:marRight w:val="0"/>
                  <w:marTop w:val="150"/>
                  <w:marBottom w:val="450"/>
                  <w:divBdr>
                    <w:top w:val="none" w:sz="0" w:space="0" w:color="auto"/>
                    <w:left w:val="none" w:sz="0" w:space="0" w:color="auto"/>
                    <w:bottom w:val="none" w:sz="0" w:space="0" w:color="auto"/>
                    <w:right w:val="none" w:sz="0" w:space="0" w:color="auto"/>
                  </w:divBdr>
                  <w:divsChild>
                    <w:div w:id="1063025933">
                      <w:marLeft w:val="0"/>
                      <w:marRight w:val="0"/>
                      <w:marTop w:val="0"/>
                      <w:marBottom w:val="0"/>
                      <w:divBdr>
                        <w:top w:val="none" w:sz="0" w:space="0" w:color="auto"/>
                        <w:left w:val="none" w:sz="0" w:space="0" w:color="auto"/>
                        <w:bottom w:val="none" w:sz="0" w:space="0" w:color="auto"/>
                        <w:right w:val="none" w:sz="0" w:space="0" w:color="auto"/>
                      </w:divBdr>
                      <w:divsChild>
                        <w:div w:id="1167592662">
                          <w:marLeft w:val="-120"/>
                          <w:marRight w:val="300"/>
                          <w:marTop w:val="0"/>
                          <w:marBottom w:val="75"/>
                          <w:divBdr>
                            <w:top w:val="none" w:sz="0" w:space="0" w:color="auto"/>
                            <w:left w:val="none" w:sz="0" w:space="0" w:color="auto"/>
                            <w:bottom w:val="none" w:sz="0" w:space="0" w:color="auto"/>
                            <w:right w:val="none" w:sz="0" w:space="0" w:color="auto"/>
                          </w:divBdr>
                        </w:div>
                        <w:div w:id="1135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4639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0"/>
      <w:marRight w:val="0"/>
      <w:marTop w:val="0"/>
      <w:marBottom w:val="0"/>
      <w:divBdr>
        <w:top w:val="none" w:sz="0" w:space="0" w:color="auto"/>
        <w:left w:val="none" w:sz="0" w:space="0" w:color="auto"/>
        <w:bottom w:val="none" w:sz="0" w:space="0" w:color="auto"/>
        <w:right w:val="none" w:sz="0" w:space="0" w:color="auto"/>
      </w:divBdr>
    </w:div>
    <w:div w:id="1611013098">
      <w:bodyDiv w:val="1"/>
      <w:marLeft w:val="0"/>
      <w:marRight w:val="0"/>
      <w:marTop w:val="0"/>
      <w:marBottom w:val="0"/>
      <w:divBdr>
        <w:top w:val="single" w:sz="24" w:space="0" w:color="FF3300"/>
        <w:left w:val="none" w:sz="0" w:space="0" w:color="auto"/>
        <w:bottom w:val="none" w:sz="0" w:space="0" w:color="auto"/>
        <w:right w:val="none" w:sz="0" w:space="0" w:color="auto"/>
      </w:divBdr>
      <w:divsChild>
        <w:div w:id="1685203073">
          <w:marLeft w:val="0"/>
          <w:marRight w:val="0"/>
          <w:marTop w:val="0"/>
          <w:marBottom w:val="360"/>
          <w:divBdr>
            <w:top w:val="none" w:sz="0" w:space="0" w:color="auto"/>
            <w:left w:val="none" w:sz="0" w:space="0" w:color="auto"/>
            <w:bottom w:val="none" w:sz="0" w:space="0" w:color="auto"/>
            <w:right w:val="none" w:sz="0" w:space="0" w:color="auto"/>
          </w:divBdr>
          <w:divsChild>
            <w:div w:id="1738938876">
              <w:marLeft w:val="0"/>
              <w:marRight w:val="-5040"/>
              <w:marTop w:val="0"/>
              <w:marBottom w:val="0"/>
              <w:divBdr>
                <w:top w:val="none" w:sz="0" w:space="0" w:color="auto"/>
                <w:left w:val="none" w:sz="0" w:space="0" w:color="auto"/>
                <w:bottom w:val="none" w:sz="0" w:space="0" w:color="auto"/>
                <w:right w:val="none" w:sz="0" w:space="0" w:color="auto"/>
              </w:divBdr>
              <w:divsChild>
                <w:div w:id="488711316">
                  <w:marLeft w:val="0"/>
                  <w:marRight w:val="0"/>
                  <w:marTop w:val="360"/>
                  <w:marBottom w:val="360"/>
                  <w:divBdr>
                    <w:top w:val="none" w:sz="0" w:space="0" w:color="auto"/>
                    <w:left w:val="none" w:sz="0" w:space="0" w:color="auto"/>
                    <w:bottom w:val="none" w:sz="0" w:space="0" w:color="auto"/>
                    <w:right w:val="none" w:sz="0" w:space="0" w:color="auto"/>
                  </w:divBdr>
                  <w:divsChild>
                    <w:div w:id="20917309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50555723">
      <w:bodyDiv w:val="1"/>
      <w:marLeft w:val="0"/>
      <w:marRight w:val="0"/>
      <w:marTop w:val="0"/>
      <w:marBottom w:val="0"/>
      <w:divBdr>
        <w:top w:val="none" w:sz="0" w:space="0" w:color="auto"/>
        <w:left w:val="none" w:sz="0" w:space="0" w:color="auto"/>
        <w:bottom w:val="none" w:sz="0" w:space="0" w:color="auto"/>
        <w:right w:val="none" w:sz="0" w:space="0" w:color="auto"/>
      </w:divBdr>
    </w:div>
    <w:div w:id="1651859062">
      <w:bodyDiv w:val="1"/>
      <w:marLeft w:val="0"/>
      <w:marRight w:val="0"/>
      <w:marTop w:val="0"/>
      <w:marBottom w:val="0"/>
      <w:divBdr>
        <w:top w:val="none" w:sz="0" w:space="0" w:color="auto"/>
        <w:left w:val="none" w:sz="0" w:space="0" w:color="auto"/>
        <w:bottom w:val="none" w:sz="0" w:space="0" w:color="auto"/>
        <w:right w:val="none" w:sz="0" w:space="0" w:color="auto"/>
      </w:divBdr>
      <w:divsChild>
        <w:div w:id="1184436471">
          <w:marLeft w:val="0"/>
          <w:marRight w:val="0"/>
          <w:marTop w:val="0"/>
          <w:marBottom w:val="0"/>
          <w:divBdr>
            <w:top w:val="single" w:sz="6" w:space="0" w:color="FFFFFF"/>
            <w:left w:val="none" w:sz="0" w:space="0" w:color="auto"/>
            <w:bottom w:val="none" w:sz="0" w:space="0" w:color="auto"/>
            <w:right w:val="none" w:sz="0" w:space="0" w:color="auto"/>
          </w:divBdr>
          <w:divsChild>
            <w:div w:id="511182583">
              <w:marLeft w:val="0"/>
              <w:marRight w:val="0"/>
              <w:marTop w:val="0"/>
              <w:marBottom w:val="0"/>
              <w:divBdr>
                <w:top w:val="none" w:sz="0" w:space="0" w:color="auto"/>
                <w:left w:val="none" w:sz="0" w:space="0" w:color="auto"/>
                <w:bottom w:val="none" w:sz="0" w:space="0" w:color="auto"/>
                <w:right w:val="none" w:sz="0" w:space="0" w:color="auto"/>
              </w:divBdr>
              <w:divsChild>
                <w:div w:id="1947346060">
                  <w:marLeft w:val="0"/>
                  <w:marRight w:val="495"/>
                  <w:marTop w:val="405"/>
                  <w:marBottom w:val="0"/>
                  <w:divBdr>
                    <w:top w:val="none" w:sz="0" w:space="0" w:color="auto"/>
                    <w:left w:val="none" w:sz="0" w:space="0" w:color="auto"/>
                    <w:bottom w:val="none" w:sz="0" w:space="0" w:color="auto"/>
                    <w:right w:val="none" w:sz="0" w:space="0" w:color="auto"/>
                  </w:divBdr>
                  <w:divsChild>
                    <w:div w:id="651300341">
                      <w:marLeft w:val="0"/>
                      <w:marRight w:val="495"/>
                      <w:marTop w:val="405"/>
                      <w:marBottom w:val="0"/>
                      <w:divBdr>
                        <w:top w:val="none" w:sz="0" w:space="0" w:color="auto"/>
                        <w:left w:val="none" w:sz="0" w:space="0" w:color="auto"/>
                        <w:bottom w:val="none" w:sz="0" w:space="0" w:color="auto"/>
                        <w:right w:val="none" w:sz="0" w:space="0" w:color="auto"/>
                      </w:divBdr>
                      <w:divsChild>
                        <w:div w:id="799304466">
                          <w:marLeft w:val="0"/>
                          <w:marRight w:val="0"/>
                          <w:marTop w:val="0"/>
                          <w:marBottom w:val="0"/>
                          <w:divBdr>
                            <w:top w:val="none" w:sz="0" w:space="0" w:color="auto"/>
                            <w:left w:val="none" w:sz="0" w:space="0" w:color="auto"/>
                            <w:bottom w:val="none" w:sz="0" w:space="0" w:color="auto"/>
                            <w:right w:val="none" w:sz="0" w:space="0" w:color="auto"/>
                          </w:divBdr>
                          <w:divsChild>
                            <w:div w:id="21036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667">
      <w:bodyDiv w:val="1"/>
      <w:marLeft w:val="0"/>
      <w:marRight w:val="0"/>
      <w:marTop w:val="0"/>
      <w:marBottom w:val="0"/>
      <w:divBdr>
        <w:top w:val="none" w:sz="0" w:space="0" w:color="auto"/>
        <w:left w:val="none" w:sz="0" w:space="0" w:color="auto"/>
        <w:bottom w:val="none" w:sz="0" w:space="0" w:color="auto"/>
        <w:right w:val="none" w:sz="0" w:space="0" w:color="auto"/>
      </w:divBdr>
    </w:div>
    <w:div w:id="1711151949">
      <w:bodyDiv w:val="1"/>
      <w:marLeft w:val="0"/>
      <w:marRight w:val="0"/>
      <w:marTop w:val="0"/>
      <w:marBottom w:val="0"/>
      <w:divBdr>
        <w:top w:val="none" w:sz="0" w:space="0" w:color="auto"/>
        <w:left w:val="none" w:sz="0" w:space="0" w:color="auto"/>
        <w:bottom w:val="none" w:sz="0" w:space="0" w:color="auto"/>
        <w:right w:val="none" w:sz="0" w:space="0" w:color="auto"/>
      </w:divBdr>
    </w:div>
    <w:div w:id="1948349482">
      <w:bodyDiv w:val="1"/>
      <w:marLeft w:val="0"/>
      <w:marRight w:val="0"/>
      <w:marTop w:val="0"/>
      <w:marBottom w:val="0"/>
      <w:divBdr>
        <w:top w:val="none" w:sz="0" w:space="0" w:color="auto"/>
        <w:left w:val="none" w:sz="0" w:space="0" w:color="auto"/>
        <w:bottom w:val="none" w:sz="0" w:space="0" w:color="auto"/>
        <w:right w:val="none" w:sz="0" w:space="0" w:color="auto"/>
      </w:divBdr>
    </w:div>
    <w:div w:id="1969622061">
      <w:bodyDiv w:val="1"/>
      <w:marLeft w:val="0"/>
      <w:marRight w:val="0"/>
      <w:marTop w:val="0"/>
      <w:marBottom w:val="0"/>
      <w:divBdr>
        <w:top w:val="none" w:sz="0" w:space="0" w:color="auto"/>
        <w:left w:val="none" w:sz="0" w:space="0" w:color="auto"/>
        <w:bottom w:val="none" w:sz="0" w:space="0" w:color="auto"/>
        <w:right w:val="none" w:sz="0" w:space="0" w:color="auto"/>
      </w:divBdr>
    </w:div>
    <w:div w:id="19930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12</cp:revision>
  <cp:lastPrinted>2014-06-09T00:39:00Z</cp:lastPrinted>
  <dcterms:created xsi:type="dcterms:W3CDTF">2014-06-08T16:46:00Z</dcterms:created>
  <dcterms:modified xsi:type="dcterms:W3CDTF">2014-06-09T00:40:00Z</dcterms:modified>
</cp:coreProperties>
</file>